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3154" w:rsidRDefault="007D3154" w:rsidP="007D3154">
      <w:pPr>
        <w:pStyle w:val="Normal1"/>
        <w:jc w:val="center"/>
        <w:rPr>
          <w:b/>
          <w:sz w:val="32"/>
          <w:szCs w:val="32"/>
        </w:rPr>
      </w:pPr>
      <w:r>
        <w:rPr>
          <w:b/>
          <w:sz w:val="32"/>
          <w:szCs w:val="32"/>
        </w:rPr>
        <w:t>OSNOVNA ŠKOLA BRAĆA RADIĆ, MARTINSKA VES</w:t>
      </w: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p>
    <w:p w:rsidR="007D3154" w:rsidRDefault="007D3154" w:rsidP="007D3154">
      <w:pPr>
        <w:pStyle w:val="Normal1"/>
        <w:jc w:val="center"/>
        <w:rPr>
          <w:b/>
          <w:sz w:val="72"/>
          <w:szCs w:val="72"/>
        </w:rPr>
      </w:pPr>
      <w:r>
        <w:rPr>
          <w:b/>
          <w:sz w:val="72"/>
          <w:szCs w:val="72"/>
        </w:rPr>
        <w:t>STATUT</w:t>
      </w: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72"/>
          <w:szCs w:val="72"/>
        </w:rPr>
      </w:pPr>
    </w:p>
    <w:p w:rsidR="007D3154" w:rsidRDefault="007D3154" w:rsidP="007D3154">
      <w:pPr>
        <w:pStyle w:val="Normal1"/>
        <w:jc w:val="center"/>
        <w:rPr>
          <w:b/>
          <w:sz w:val="32"/>
          <w:szCs w:val="32"/>
        </w:rPr>
      </w:pPr>
    </w:p>
    <w:p w:rsidR="007D3154" w:rsidRDefault="007D3154" w:rsidP="007D3154">
      <w:pPr>
        <w:pStyle w:val="Normal1"/>
        <w:jc w:val="center"/>
        <w:rPr>
          <w:b/>
          <w:sz w:val="32"/>
          <w:szCs w:val="32"/>
        </w:rPr>
      </w:pPr>
      <w:r>
        <w:rPr>
          <w:b/>
          <w:sz w:val="32"/>
          <w:szCs w:val="32"/>
        </w:rPr>
        <w:t xml:space="preserve">Martinska Ves, </w:t>
      </w:r>
      <w:r>
        <w:rPr>
          <w:b/>
          <w:sz w:val="32"/>
          <w:szCs w:val="32"/>
        </w:rPr>
        <w:t>ožujak 2024</w:t>
      </w:r>
      <w:r>
        <w:rPr>
          <w:b/>
          <w:sz w:val="32"/>
          <w:szCs w:val="32"/>
        </w:rPr>
        <w:t>. godine</w:t>
      </w:r>
    </w:p>
    <w:p w:rsidR="008547AD" w:rsidRDefault="00BB6C86">
      <w:pPr>
        <w:pStyle w:val="Normal1"/>
        <w:tabs>
          <w:tab w:val="left" w:pos="2552"/>
        </w:tabs>
        <w:jc w:val="both"/>
        <w:rPr>
          <w:rFonts w:ascii="Arial" w:eastAsia="Comic Sans MS" w:hAnsi="Arial" w:cs="Arial"/>
          <w:sz w:val="22"/>
          <w:szCs w:val="22"/>
        </w:rPr>
      </w:pPr>
      <w:r>
        <w:rPr>
          <w:rFonts w:ascii="Arial" w:eastAsia="Comic Sans MS" w:hAnsi="Arial" w:cs="Arial"/>
          <w:sz w:val="22"/>
          <w:szCs w:val="22"/>
        </w:rPr>
        <w:lastRenderedPageBreak/>
        <w:t xml:space="preserve">Na temelju članka </w:t>
      </w:r>
      <w:r>
        <w:rPr>
          <w:rFonts w:ascii="Arial" w:eastAsia="Comic Sans MS" w:hAnsi="Arial" w:cs="Arial"/>
          <w:color w:val="auto"/>
          <w:sz w:val="22"/>
          <w:szCs w:val="22"/>
        </w:rPr>
        <w:t>54. stavka 1. Zakona o ustanovama („Narodne novine“ broj  76/93, 29/97, 47/99, 35/08, 127/19, 151/22 ) te članka 98.  Zakona o odgoju i obrazovanju u osnovnoj i srednjoj školi („Narodne novine“ broj 87/08, 86/09, 92/10, 105/10, 90/11, 5/12, 16/12, 86/12, 94/13, 136/14-RUSRH,152/14, 7/17, 68/18, 98/19, 64/20, 151/22, 156/23) Školski odbor Osnovne škole</w:t>
      </w:r>
      <w:r>
        <w:rPr>
          <w:rFonts w:ascii="Arial" w:eastAsia="Comic Sans MS" w:hAnsi="Arial" w:cs="Arial"/>
          <w:sz w:val="22"/>
          <w:szCs w:val="22"/>
        </w:rPr>
        <w:t xml:space="preserve"> Braća Radić uz prethodnu suglasnost osnivača Sisačko-moslavačke županije dana </w:t>
      </w:r>
      <w:r w:rsidR="00DC0E84">
        <w:rPr>
          <w:rFonts w:ascii="Arial" w:eastAsia="Comic Sans MS" w:hAnsi="Arial" w:cs="Arial"/>
          <w:sz w:val="22"/>
          <w:szCs w:val="22"/>
        </w:rPr>
        <w:t xml:space="preserve">27. ožujka 2024. godine </w:t>
      </w:r>
      <w:r>
        <w:rPr>
          <w:rFonts w:ascii="Arial" w:eastAsia="Comic Sans MS" w:hAnsi="Arial" w:cs="Arial"/>
          <w:sz w:val="22"/>
          <w:szCs w:val="22"/>
        </w:rPr>
        <w:t>donosi :</w:t>
      </w:r>
    </w:p>
    <w:p w:rsidR="008547AD" w:rsidRDefault="008547AD">
      <w:pPr>
        <w:pStyle w:val="Normal1"/>
        <w:keepNext/>
        <w:jc w:val="center"/>
        <w:rPr>
          <w:rFonts w:ascii="Arial" w:hAnsi="Arial" w:cs="Arial"/>
          <w:sz w:val="22"/>
          <w:szCs w:val="22"/>
        </w:rPr>
      </w:pPr>
    </w:p>
    <w:p w:rsidR="008547AD" w:rsidRDefault="00BB6C86">
      <w:pPr>
        <w:pStyle w:val="Normal1"/>
        <w:keepNext/>
        <w:jc w:val="center"/>
        <w:rPr>
          <w:rFonts w:ascii="Arial" w:hAnsi="Arial" w:cs="Arial"/>
          <w:sz w:val="28"/>
          <w:szCs w:val="28"/>
        </w:rPr>
      </w:pPr>
      <w:r>
        <w:rPr>
          <w:rFonts w:ascii="Arial" w:eastAsia="Comic Sans MS" w:hAnsi="Arial" w:cs="Arial"/>
          <w:b/>
          <w:sz w:val="28"/>
          <w:szCs w:val="28"/>
        </w:rPr>
        <w:t>STATUT</w:t>
      </w:r>
    </w:p>
    <w:p w:rsidR="008547AD" w:rsidRDefault="008547AD">
      <w:pPr>
        <w:pStyle w:val="Normal1"/>
        <w:keepNext/>
        <w:jc w:val="center"/>
        <w:rPr>
          <w:rFonts w:ascii="Arial" w:hAnsi="Arial" w:cs="Arial"/>
          <w:b/>
          <w:color w:val="FF0000"/>
          <w:sz w:val="24"/>
          <w:szCs w:val="24"/>
        </w:rPr>
      </w:pPr>
    </w:p>
    <w:p w:rsidR="008547AD" w:rsidRDefault="008547AD">
      <w:pPr>
        <w:pStyle w:val="Normal1"/>
        <w:jc w:val="center"/>
        <w:rPr>
          <w:rFonts w:ascii="Arial" w:hAnsi="Arial" w:cs="Arial"/>
          <w:sz w:val="22"/>
          <w:szCs w:val="22"/>
        </w:rPr>
      </w:pPr>
    </w:p>
    <w:p w:rsidR="008547AD" w:rsidRDefault="00BB6C86">
      <w:pPr>
        <w:pStyle w:val="Normal1"/>
        <w:keepNext/>
        <w:ind w:left="360"/>
        <w:rPr>
          <w:rFonts w:ascii="Arial" w:hAnsi="Arial" w:cs="Arial"/>
          <w:sz w:val="22"/>
          <w:szCs w:val="22"/>
        </w:rPr>
      </w:pPr>
      <w:r>
        <w:rPr>
          <w:rFonts w:ascii="Arial" w:eastAsia="Comic Sans MS" w:hAnsi="Arial" w:cs="Arial"/>
          <w:b/>
          <w:sz w:val="22"/>
          <w:szCs w:val="22"/>
        </w:rPr>
        <w:t>I. OPĆE  ODREDBE</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Ovim statutom utvrđuju se statusna obilježja, ustrojstvo, obavljanje djelatnosti, ovlasti i način odlučivanja tijela upravljanja i stručnih tijela, položaj, prava i obveze učenika i roditelja te druga pitanja od značenja za djelatnost i rad Osnovne škole Braća Radić  (dalje u  tekstu: Škola). </w:t>
      </w:r>
    </w:p>
    <w:p w:rsidR="008547AD" w:rsidRDefault="00BB6C86">
      <w:pPr>
        <w:pStyle w:val="Normal1"/>
        <w:jc w:val="both"/>
        <w:rPr>
          <w:rFonts w:ascii="Arial" w:hAnsi="Arial" w:cs="Arial"/>
          <w:sz w:val="22"/>
          <w:szCs w:val="22"/>
        </w:rPr>
      </w:pPr>
      <w:r>
        <w:rPr>
          <w:rFonts w:ascii="Arial" w:eastAsia="Comic Sans MS" w:hAnsi="Arial" w:cs="Arial"/>
          <w:sz w:val="22"/>
          <w:szCs w:val="22"/>
        </w:rPr>
        <w:t>(2) Izrazi u ovom statutu glede rodne pripadnosti navedeni u muškom rodu neutralni su i odnose se na muške i ženske osobe.</w:t>
      </w: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w:t>
      </w:r>
    </w:p>
    <w:p w:rsidR="008547AD" w:rsidRDefault="00BB6C86">
      <w:pPr>
        <w:pStyle w:val="Normal1"/>
        <w:jc w:val="both"/>
        <w:rPr>
          <w:rFonts w:ascii="Arial" w:hAnsi="Arial" w:cs="Arial"/>
          <w:sz w:val="22"/>
          <w:szCs w:val="22"/>
        </w:rPr>
      </w:pPr>
      <w:r>
        <w:rPr>
          <w:rFonts w:ascii="Arial" w:eastAsia="Comic Sans MS" w:hAnsi="Arial" w:cs="Arial"/>
          <w:sz w:val="22"/>
          <w:szCs w:val="22"/>
        </w:rPr>
        <w:t>(1) Škola je pravna osoba i upisana je u sudski registar nadležnog Trgovačkog suda te u zajednički elektronski upisnik ustanova osnovnog i srednjeg školstva Ministarstva znanosti i obrazovanja (dalje u tekstu: Ministarstvo)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Škola je  javna ustanova.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Osnivač Škole je Sisačko-moslavačka županija.</w:t>
      </w:r>
    </w:p>
    <w:p w:rsidR="008547AD" w:rsidRDefault="00BB6C86">
      <w:pPr>
        <w:pStyle w:val="Normal1"/>
        <w:rPr>
          <w:rFonts w:ascii="Arial" w:eastAsia="Comic Sans MS" w:hAnsi="Arial" w:cs="Arial"/>
          <w:b/>
          <w:sz w:val="22"/>
          <w:szCs w:val="22"/>
        </w:rPr>
      </w:pPr>
      <w:r>
        <w:rPr>
          <w:rFonts w:ascii="Arial" w:eastAsia="Comic Sans MS" w:hAnsi="Arial" w:cs="Arial"/>
          <w:sz w:val="22"/>
          <w:szCs w:val="22"/>
        </w:rPr>
        <w:t>Škola je pravni sljednik Osnovne škole Martinska Ves koju je osnovala Skupština općine Sisak , Rješenje broj: 09-1-6721/1-1965 od 27. veljače 1965. godine.</w:t>
      </w: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Naziv Škole je Osnovna škola Braća Radić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Sjedište Škole je u Martinskoj Vesi.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Puni naziv Škola ističe na zgradi u kojoj je njezino sjedište. </w:t>
      </w:r>
    </w:p>
    <w:p w:rsidR="008547AD" w:rsidRDefault="008547AD">
      <w:pPr>
        <w:pStyle w:val="Normal1"/>
        <w:jc w:val="both"/>
        <w:rPr>
          <w:rFonts w:ascii="Arial" w:eastAsia="Comic Sans MS" w:hAnsi="Arial" w:cs="Arial"/>
          <w:i/>
          <w:color w:val="00B050"/>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Dan Škole obilježava se u mjesecu lipnju.</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6.</w:t>
      </w:r>
    </w:p>
    <w:p w:rsidR="008547AD" w:rsidRDefault="00BB6C86">
      <w:pPr>
        <w:pStyle w:val="Normal1"/>
        <w:jc w:val="both"/>
        <w:rPr>
          <w:rFonts w:ascii="Arial" w:hAnsi="Arial" w:cs="Arial"/>
          <w:sz w:val="22"/>
          <w:szCs w:val="22"/>
        </w:rPr>
      </w:pPr>
      <w:r>
        <w:rPr>
          <w:rFonts w:ascii="Arial" w:eastAsia="Comic Sans MS" w:hAnsi="Arial" w:cs="Arial"/>
          <w:sz w:val="22"/>
          <w:szCs w:val="22"/>
        </w:rPr>
        <w:t>(1) Škola ima:</w:t>
      </w:r>
    </w:p>
    <w:p w:rsidR="008547AD" w:rsidRDefault="00BB6C86">
      <w:pPr>
        <w:pStyle w:val="Normal1"/>
        <w:numPr>
          <w:ilvl w:val="0"/>
          <w:numId w:val="1"/>
        </w:numPr>
        <w:ind w:hanging="359"/>
        <w:jc w:val="both"/>
        <w:rPr>
          <w:rFonts w:ascii="Arial" w:eastAsia="Comic Sans MS" w:hAnsi="Arial" w:cs="Arial"/>
          <w:sz w:val="22"/>
          <w:szCs w:val="22"/>
        </w:rPr>
      </w:pPr>
      <w:r>
        <w:rPr>
          <w:rFonts w:ascii="Arial" w:eastAsia="Comic Sans MS" w:hAnsi="Arial" w:cs="Arial"/>
          <w:sz w:val="22"/>
          <w:szCs w:val="22"/>
        </w:rPr>
        <w:t xml:space="preserve">jedan </w:t>
      </w:r>
      <w:r>
        <w:rPr>
          <w:rFonts w:ascii="Arial" w:eastAsia="Comic Sans MS" w:hAnsi="Arial" w:cs="Arial"/>
          <w:color w:val="00B050"/>
          <w:sz w:val="22"/>
          <w:szCs w:val="22"/>
        </w:rPr>
        <w:t xml:space="preserve"> </w:t>
      </w:r>
      <w:r>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547AD" w:rsidRDefault="00BB6C86">
      <w:pPr>
        <w:pStyle w:val="Normal1"/>
        <w:numPr>
          <w:ilvl w:val="0"/>
          <w:numId w:val="1"/>
        </w:numPr>
        <w:ind w:hanging="359"/>
        <w:jc w:val="both"/>
        <w:rPr>
          <w:rFonts w:ascii="Arial" w:eastAsia="Comic Sans MS" w:hAnsi="Arial" w:cs="Arial"/>
          <w:sz w:val="22"/>
          <w:szCs w:val="22"/>
        </w:rPr>
      </w:pPr>
      <w:r>
        <w:rPr>
          <w:rFonts w:ascii="Arial" w:eastAsia="Comic Sans MS" w:hAnsi="Arial" w:cs="Arial"/>
          <w:sz w:val="22"/>
          <w:szCs w:val="22"/>
        </w:rPr>
        <w:t>jedanpečat okruglog oblika, promjera 25 mm, koji sadrži naziv i sjedište Škole.</w:t>
      </w:r>
    </w:p>
    <w:p w:rsidR="008547AD" w:rsidRDefault="00BB6C86">
      <w:pPr>
        <w:pStyle w:val="Normal1"/>
        <w:numPr>
          <w:ilvl w:val="0"/>
          <w:numId w:val="1"/>
        </w:numPr>
        <w:ind w:hanging="359"/>
        <w:jc w:val="both"/>
        <w:rPr>
          <w:rFonts w:ascii="Arial" w:eastAsia="Comic Sans MS" w:hAnsi="Arial" w:cs="Arial"/>
          <w:sz w:val="22"/>
          <w:szCs w:val="22"/>
        </w:rPr>
      </w:pPr>
      <w:r>
        <w:rPr>
          <w:rFonts w:ascii="Arial" w:eastAsia="Comic Sans MS" w:hAnsi="Arial" w:cs="Arial"/>
          <w:sz w:val="22"/>
          <w:szCs w:val="22"/>
        </w:rPr>
        <w:t>jedan štambilj četvrtastog oblika širine 15 mm i dužine 55 mm, koji sadrži naziv i sjedište Škole.</w:t>
      </w:r>
    </w:p>
    <w:p w:rsidR="008547AD" w:rsidRDefault="00BB6C86">
      <w:pPr>
        <w:pStyle w:val="Normal1"/>
        <w:jc w:val="both"/>
        <w:rPr>
          <w:rFonts w:ascii="Arial" w:hAnsi="Arial" w:cs="Arial"/>
          <w:sz w:val="22"/>
          <w:szCs w:val="22"/>
        </w:rPr>
      </w:pPr>
      <w:r>
        <w:rPr>
          <w:rFonts w:ascii="Arial" w:eastAsia="Comic Sans MS" w:hAnsi="Arial" w:cs="Arial"/>
          <w:sz w:val="22"/>
          <w:szCs w:val="22"/>
        </w:rPr>
        <w:t>(2) Pečatom iz stavka 1. točke 1. ovoga članka ovjeravaju se javne isprave koje Škola izdaje i akti koje Škola donosi u obavljanju javnih ovlasti.</w:t>
      </w:r>
    </w:p>
    <w:p w:rsidR="008547AD" w:rsidRDefault="00BB6C86">
      <w:pPr>
        <w:pStyle w:val="Normal1"/>
        <w:jc w:val="both"/>
        <w:rPr>
          <w:rFonts w:ascii="Arial" w:hAnsi="Arial" w:cs="Arial"/>
          <w:sz w:val="22"/>
          <w:szCs w:val="22"/>
        </w:rPr>
      </w:pPr>
      <w:r>
        <w:rPr>
          <w:rFonts w:ascii="Arial" w:eastAsia="Comic Sans MS" w:hAnsi="Arial" w:cs="Arial"/>
          <w:sz w:val="22"/>
          <w:szCs w:val="22"/>
        </w:rPr>
        <w:t>(3) Pečat iz stavka 1. točke 2. ovoga članka služi za redovito administrativno-financijsko poslovanje Škole.</w:t>
      </w:r>
    </w:p>
    <w:p w:rsidR="008547AD" w:rsidRDefault="00BB6C86">
      <w:pPr>
        <w:pStyle w:val="Normal1"/>
        <w:jc w:val="both"/>
        <w:rPr>
          <w:rFonts w:ascii="Arial" w:hAnsi="Arial" w:cs="Arial"/>
          <w:sz w:val="22"/>
          <w:szCs w:val="22"/>
        </w:rPr>
      </w:pPr>
      <w:r>
        <w:rPr>
          <w:rFonts w:ascii="Arial" w:eastAsia="Comic Sans MS" w:hAnsi="Arial" w:cs="Arial"/>
          <w:sz w:val="22"/>
          <w:szCs w:val="22"/>
        </w:rPr>
        <w:t>(4) Štambilj se upotrebljava za svakodnevno poslovanje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(5) O broju, uporabi i čuvanju pečata i štambilja odlučuje ravnatelj.</w:t>
      </w:r>
    </w:p>
    <w:p w:rsidR="008547AD" w:rsidRDefault="008547AD">
      <w:pPr>
        <w:pStyle w:val="Normal1"/>
        <w:jc w:val="both"/>
        <w:rPr>
          <w:rFonts w:ascii="Arial" w:hAnsi="Arial" w:cs="Arial"/>
          <w:b/>
          <w:sz w:val="22"/>
          <w:szCs w:val="22"/>
        </w:rPr>
      </w:pP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lastRenderedPageBreak/>
        <w:t>Predstavljanje i zastupanje Škole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7.</w:t>
      </w:r>
    </w:p>
    <w:p w:rsidR="008547AD" w:rsidRDefault="00BB6C86">
      <w:pPr>
        <w:pStyle w:val="Normal1"/>
        <w:jc w:val="both"/>
        <w:rPr>
          <w:rFonts w:ascii="Arial" w:hAnsi="Arial" w:cs="Arial"/>
          <w:sz w:val="22"/>
          <w:szCs w:val="22"/>
        </w:rPr>
      </w:pPr>
      <w:r>
        <w:rPr>
          <w:rFonts w:ascii="Arial" w:eastAsia="Comic Sans MS" w:hAnsi="Arial" w:cs="Arial"/>
          <w:sz w:val="22"/>
          <w:szCs w:val="22"/>
        </w:rPr>
        <w:t>(1) Školu zastupa i predstavlja ravnatelj.</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Ovlasti ravnatelja  iz stavka 1. ovoga članka upisuju se u sudski registar.</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8.</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U slučaju privremene spriječenosti obavljanja ravnateljskih poslova, ravnatelja Škole zamjenjuje osoba iz reda članova </w:t>
      </w:r>
      <w:r>
        <w:rPr>
          <w:rFonts w:ascii="Arial" w:eastAsia="Comic Sans MS" w:hAnsi="Arial" w:cs="Arial"/>
          <w:color w:val="auto"/>
          <w:sz w:val="22"/>
          <w:szCs w:val="22"/>
        </w:rPr>
        <w:t>Učiteljskog</w:t>
      </w:r>
      <w:r>
        <w:rPr>
          <w:rFonts w:ascii="Arial" w:eastAsia="Comic Sans MS" w:hAnsi="Arial" w:cs="Arial"/>
          <w:i/>
          <w:color w:val="00B0F0"/>
          <w:sz w:val="22"/>
          <w:szCs w:val="22"/>
        </w:rPr>
        <w:t xml:space="preserve">  </w:t>
      </w:r>
      <w:r>
        <w:rPr>
          <w:rFonts w:ascii="Arial" w:eastAsia="Comic Sans MS" w:hAnsi="Arial" w:cs="Arial"/>
          <w:color w:val="auto"/>
          <w:sz w:val="22"/>
          <w:szCs w:val="22"/>
        </w:rPr>
        <w:t>vijeća.</w:t>
      </w:r>
    </w:p>
    <w:p w:rsidR="008547AD" w:rsidRDefault="00BB6C86">
      <w:pPr>
        <w:pStyle w:val="Normal1"/>
        <w:jc w:val="both"/>
        <w:rPr>
          <w:rFonts w:ascii="Arial" w:hAnsi="Arial" w:cs="Arial"/>
          <w:sz w:val="22"/>
          <w:szCs w:val="22"/>
        </w:rPr>
      </w:pPr>
      <w:r>
        <w:rPr>
          <w:rFonts w:ascii="Arial" w:eastAsia="Comic Sans MS" w:hAnsi="Arial" w:cs="Arial"/>
          <w:sz w:val="22"/>
          <w:szCs w:val="22"/>
        </w:rPr>
        <w:t>(2) Kandidata koji će zamjenjivati ravnatelja predlaže ravnatelj Škole.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U slučaju spriječenosti ravnatelja (iznenadna bolest, nezgoda i sl.) kandidata koji će zamjenjivati ravnatelja predlaže Školski odbor. </w:t>
      </w:r>
    </w:p>
    <w:p w:rsidR="008547AD" w:rsidRDefault="008547AD">
      <w:pPr>
        <w:pStyle w:val="Normal1"/>
        <w:jc w:val="both"/>
        <w:rPr>
          <w:rFonts w:ascii="Arial" w:eastAsia="Comic Sans MS" w:hAnsi="Arial" w:cs="Arial"/>
          <w:b/>
          <w:i/>
          <w:sz w:val="22"/>
          <w:szCs w:val="22"/>
        </w:rPr>
      </w:pPr>
    </w:p>
    <w:p w:rsidR="008547AD" w:rsidRDefault="00BB6C86">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9.</w:t>
      </w:r>
    </w:p>
    <w:p w:rsidR="008547AD" w:rsidRDefault="00BB6C86">
      <w:pPr>
        <w:pStyle w:val="Normal1"/>
        <w:jc w:val="both"/>
        <w:rPr>
          <w:rFonts w:ascii="Arial" w:hAnsi="Arial" w:cs="Arial"/>
          <w:sz w:val="22"/>
          <w:szCs w:val="22"/>
        </w:rPr>
      </w:pPr>
      <w:r>
        <w:rPr>
          <w:rFonts w:ascii="Arial" w:eastAsia="Comic Sans MS" w:hAnsi="Arial" w:cs="Arial"/>
          <w:sz w:val="22"/>
          <w:szCs w:val="22"/>
        </w:rPr>
        <w:t>(1) Predloženi kandidat treba biti suglasan s kandidiranjem te obavljanjem poslova  zamjene ravnatelja i ne može biti član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Odluku o izboru osobe koja zamjenjuje ravnatelja Školski odbor donosi javnim glasovanjem. </w:t>
      </w:r>
    </w:p>
    <w:p w:rsidR="008547AD" w:rsidRDefault="00BB6C86">
      <w:pPr>
        <w:pStyle w:val="Normal1"/>
        <w:jc w:val="both"/>
        <w:rPr>
          <w:rFonts w:ascii="Arial" w:hAnsi="Arial" w:cs="Arial"/>
          <w:sz w:val="22"/>
          <w:szCs w:val="22"/>
        </w:rPr>
      </w:pPr>
      <w:r>
        <w:rPr>
          <w:rFonts w:ascii="Arial" w:eastAsia="Comic Sans MS" w:hAnsi="Arial" w:cs="Arial"/>
          <w:sz w:val="22"/>
          <w:szCs w:val="22"/>
        </w:rPr>
        <w:t>(3) Osoba koja zamjenjuje ravnatelja ima pravo i dužnost obavljati one poslove ravnatelja čije se izvršenje ne može odgađati do ravnateljeva povratka</w:t>
      </w:r>
      <w:r>
        <w:rPr>
          <w:rFonts w:ascii="Arial" w:eastAsia="Comic Sans MS" w:hAnsi="Arial" w:cs="Arial"/>
          <w:i/>
          <w:sz w:val="22"/>
          <w:szCs w:val="22"/>
        </w:rPr>
        <w:t xml:space="preserve">. </w:t>
      </w:r>
    </w:p>
    <w:p w:rsidR="008547AD" w:rsidRDefault="00BB6C86">
      <w:pPr>
        <w:pStyle w:val="Normal1"/>
        <w:jc w:val="both"/>
        <w:rPr>
          <w:rFonts w:ascii="Arial" w:hAnsi="Arial" w:cs="Arial"/>
          <w:sz w:val="22"/>
          <w:szCs w:val="22"/>
        </w:rPr>
      </w:pPr>
      <w:r>
        <w:rPr>
          <w:rFonts w:ascii="Arial" w:eastAsia="Comic Sans MS" w:hAnsi="Arial" w:cs="Arial"/>
          <w:sz w:val="22"/>
          <w:szCs w:val="22"/>
        </w:rPr>
        <w:t>(4) Osobu koja zamjenjuje ravnatelja imenuje se najduže do isteka mandata ravnatelja.</w:t>
      </w:r>
    </w:p>
    <w:p w:rsidR="008547AD" w:rsidRDefault="00BB6C86">
      <w:pPr>
        <w:pStyle w:val="Normal1"/>
        <w:jc w:val="both"/>
        <w:rPr>
          <w:rFonts w:ascii="Arial" w:hAnsi="Arial" w:cs="Arial"/>
          <w:sz w:val="22"/>
          <w:szCs w:val="22"/>
        </w:rPr>
      </w:pPr>
      <w:r>
        <w:rPr>
          <w:rFonts w:ascii="Arial" w:eastAsia="Comic Sans MS" w:hAnsi="Arial" w:cs="Arial"/>
          <w:sz w:val="22"/>
          <w:szCs w:val="22"/>
        </w:rPr>
        <w:t>(5) Odluka o imenovanju osobe koja zamjenjuje ravnatelja Škole stavlja se na oglasnu ploču u roku tri dana od dana donošenja .</w:t>
      </w:r>
    </w:p>
    <w:p w:rsidR="008547AD" w:rsidRDefault="008547AD">
      <w:pPr>
        <w:pStyle w:val="Normal1"/>
        <w:jc w:val="both"/>
        <w:rPr>
          <w:rFonts w:ascii="Arial" w:hAnsi="Arial" w:cs="Arial"/>
          <w:sz w:val="22"/>
          <w:szCs w:val="22"/>
        </w:rPr>
      </w:pPr>
    </w:p>
    <w:p w:rsidR="008547AD" w:rsidRDefault="008547AD">
      <w:pPr>
        <w:pStyle w:val="Normal1"/>
        <w:jc w:val="center"/>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II. OBAVLJANJE DJELATNOSTI</w:t>
      </w:r>
    </w:p>
    <w:p w:rsidR="008547AD" w:rsidRDefault="008547AD">
      <w:pPr>
        <w:pStyle w:val="Normal1"/>
        <w:ind w:firstLine="720"/>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10.</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Djelatnost Škole je odgoj i obvezno osnovno obrazovanje djece i mladih.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U Školi se obavlja i djelatnost predškole za djecu u godini dana prije polaska u osnovnu školu u ustrojbenoj jedinici programa predškole pri osnovnoj školi..</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w:t>
      </w:r>
      <w:r>
        <w:rPr>
          <w:rFonts w:ascii="Arial" w:eastAsia="Comic Sans MS" w:hAnsi="Arial" w:cs="Arial"/>
          <w:color w:val="auto"/>
          <w:sz w:val="22"/>
          <w:szCs w:val="22"/>
        </w:rPr>
        <w:t>Osnovno</w:t>
      </w:r>
      <w:r>
        <w:rPr>
          <w:rFonts w:ascii="Arial" w:eastAsia="Comic Sans MS" w:hAnsi="Arial" w:cs="Arial"/>
          <w:color w:val="00B0F0"/>
          <w:sz w:val="22"/>
          <w:szCs w:val="22"/>
        </w:rPr>
        <w:t xml:space="preserve"> </w:t>
      </w:r>
      <w:r>
        <w:rPr>
          <w:rFonts w:ascii="Arial" w:eastAsia="Comic Sans MS" w:hAnsi="Arial" w:cs="Arial"/>
          <w:sz w:val="22"/>
          <w:szCs w:val="22"/>
        </w:rPr>
        <w:t xml:space="preserve">obrazovanje obuhvaća opće obrazovanje i druge oblike obrazovanja djece i mladih .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 xml:space="preserve">      Članak 11.</w:t>
      </w:r>
    </w:p>
    <w:p w:rsidR="008547AD" w:rsidRDefault="00BB6C86">
      <w:pPr>
        <w:pStyle w:val="Normal1"/>
        <w:jc w:val="both"/>
        <w:rPr>
          <w:rFonts w:ascii="Arial" w:hAnsi="Arial" w:cs="Arial"/>
          <w:sz w:val="22"/>
          <w:szCs w:val="22"/>
        </w:rPr>
      </w:pPr>
      <w:r>
        <w:rPr>
          <w:rFonts w:ascii="Arial" w:eastAsia="Comic Sans MS" w:hAnsi="Arial" w:cs="Arial"/>
          <w:sz w:val="22"/>
          <w:szCs w:val="22"/>
        </w:rPr>
        <w:t>(1) Djelatnost Škole obavlja se kao javna služba.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i školstva te  drugim posebnim propisima. </w:t>
      </w:r>
    </w:p>
    <w:p w:rsidR="008547AD" w:rsidRDefault="008547AD">
      <w:pPr>
        <w:pStyle w:val="Normal1"/>
        <w:ind w:left="360"/>
        <w:jc w:val="both"/>
        <w:rPr>
          <w:rFonts w:ascii="Arial" w:hAnsi="Arial" w:cs="Arial"/>
          <w:sz w:val="22"/>
          <w:szCs w:val="22"/>
        </w:rPr>
      </w:pPr>
    </w:p>
    <w:p w:rsidR="008547AD" w:rsidRDefault="008547AD">
      <w:pPr>
        <w:pStyle w:val="Normal1"/>
        <w:ind w:left="360"/>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Školski kurikulum i godišnji plan i program rada Škole </w:t>
      </w:r>
    </w:p>
    <w:p w:rsidR="008547AD" w:rsidRDefault="008547AD">
      <w:pPr>
        <w:pStyle w:val="Normal1"/>
        <w:ind w:left="360"/>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Odgoj i obrazovanje ostvaruje se na temelju nacionalnog kurikuluma, nastavnih planova i programa i školskog kurikuluma.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Škola radi na temelju školskog kurikuluma i godišnjeg plana i programa rada.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w:t>
      </w:r>
      <w:r>
        <w:rPr>
          <w:rFonts w:ascii="Arial" w:eastAsia="Comic Sans MS" w:hAnsi="Arial" w:cs="Arial"/>
          <w:sz w:val="22"/>
          <w:szCs w:val="22"/>
        </w:rPr>
        <w:lastRenderedPageBreak/>
        <w:t>učitelja,</w:t>
      </w:r>
      <w:r>
        <w:rPr>
          <w:rFonts w:ascii="Arial" w:eastAsia="Comic Sans MS" w:hAnsi="Arial" w:cs="Arial"/>
          <w:i/>
          <w:color w:val="00B0F0"/>
          <w:sz w:val="22"/>
          <w:szCs w:val="22"/>
        </w:rPr>
        <w:t xml:space="preserve">  </w:t>
      </w:r>
      <w:r>
        <w:rPr>
          <w:rFonts w:ascii="Arial" w:eastAsia="Comic Sans MS" w:hAnsi="Arial" w:cs="Arial"/>
          <w:color w:val="auto"/>
          <w:sz w:val="22"/>
          <w:szCs w:val="22"/>
        </w:rPr>
        <w:t>i</w:t>
      </w:r>
      <w:r>
        <w:rPr>
          <w:rFonts w:ascii="Arial" w:eastAsia="Comic Sans MS" w:hAnsi="Arial" w:cs="Arial"/>
          <w:sz w:val="22"/>
          <w:szCs w:val="22"/>
        </w:rPr>
        <w:t xml:space="preserve"> stručnih suradnika, plan rada Školskog odbora i stručnih tijela, plan stručnog usavršavanja i osposobljavanja i podatke o ostalim aktivnostima Škole.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(4) Godišnji plan i program rada na osnovi nastavnog plana i programa i školskog kurikuluma na prijedlog ravnatelja i uz mišljenje Vijeća roditelja donosi Školski odbor do </w:t>
      </w:r>
      <w:r>
        <w:rPr>
          <w:rFonts w:ascii="Arial" w:hAnsi="Arial" w:cs="Arial"/>
          <w:color w:val="000000" w:themeColor="text1"/>
          <w:sz w:val="22"/>
          <w:szCs w:val="22"/>
        </w:rPr>
        <w:t>7. listopada tekuće školske godine.</w:t>
      </w:r>
    </w:p>
    <w:p w:rsidR="008547AD" w:rsidRDefault="008547AD">
      <w:pPr>
        <w:pStyle w:val="Normal1"/>
        <w:jc w:val="both"/>
        <w:rPr>
          <w:rFonts w:ascii="Arial" w:hAnsi="Arial" w:cs="Arial"/>
          <w:b/>
          <w:strike/>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13.</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(1) </w:t>
      </w:r>
      <w:r>
        <w:rPr>
          <w:rFonts w:ascii="Arial" w:hAnsi="Arial" w:cs="Arial"/>
          <w:color w:val="auto"/>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(2) </w:t>
      </w:r>
      <w:r>
        <w:rPr>
          <w:rFonts w:ascii="Arial" w:hAnsi="Arial" w:cs="Arial"/>
          <w:color w:val="auto"/>
          <w:sz w:val="22"/>
          <w:szCs w:val="22"/>
        </w:rPr>
        <w:t xml:space="preserve">Školski kurikulum donosi Školski odbor do 7. listopada tekuće školske godine na prijedlog ravnatelja i Učiteljskog vijeća i uz mišljenje Vijeća roditelja.  </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(3) </w:t>
      </w:r>
      <w:r>
        <w:rPr>
          <w:rFonts w:ascii="Arial" w:hAnsi="Arial" w:cs="Arial"/>
          <w:sz w:val="22"/>
          <w:szCs w:val="22"/>
        </w:rPr>
        <w:t xml:space="preserve">Godišnji plan </w:t>
      </w:r>
      <w:r>
        <w:rPr>
          <w:rFonts w:ascii="Arial" w:eastAsia="Comic Sans MS" w:hAnsi="Arial" w:cs="Arial"/>
          <w:sz w:val="22"/>
          <w:szCs w:val="22"/>
        </w:rPr>
        <w:t xml:space="preserve">i program rada </w:t>
      </w:r>
      <w:r>
        <w:rPr>
          <w:rFonts w:ascii="Arial" w:hAnsi="Arial" w:cs="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Organizacija rada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radi u petodnevnom radnom tjednu u  jednoj smjeni, o čemu odlučuje Školski odbor u skladu s prostornim, kadrovskim i drugim uvjetima rada te Državnim pedagoškim standardom osnovnoškolskog sustava odgoja i obrazovanja</w:t>
      </w:r>
      <w:r>
        <w:rPr>
          <w:rFonts w:ascii="Arial" w:eastAsia="Comic Sans MS" w:hAnsi="Arial" w:cs="Arial"/>
          <w:color w:val="00B0F0"/>
          <w:sz w:val="22"/>
          <w:szCs w:val="22"/>
        </w:rPr>
        <w:t xml:space="preserve"> </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Promjene u organizaciji rada Škola je dužna pravodobno najaviti učenicima, roditeljima i osnivaču.</w:t>
      </w: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15.</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Nastava se izvodi na hrvatskom jeziku i latiničnom pismu, u klasičnim i specijaliziranim učionicama te na drugim mjestima i ustanovama sukladno godišnjem planu i programu rada Škole te školskom kurikulumu.</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Nastava se ustrojava po razredima, a izvodi u razrednim odjelima i odgojno-obrazovnim skupinama.</w:t>
      </w:r>
    </w:p>
    <w:p w:rsidR="008547AD" w:rsidRDefault="00BB6C86">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 xml:space="preserve">U Školi se mogu koristiti samo udžbenici koje je odobrilo Ministarstvo. </w:t>
      </w:r>
    </w:p>
    <w:p w:rsidR="008547AD" w:rsidRDefault="008547AD">
      <w:pPr>
        <w:pStyle w:val="Normal1"/>
        <w:jc w:val="center"/>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 xml:space="preserve">Ustroj razrednih odjela </w:t>
      </w:r>
    </w:p>
    <w:p w:rsidR="008547AD" w:rsidRDefault="008547AD">
      <w:pPr>
        <w:pStyle w:val="Normal1"/>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16.</w:t>
      </w:r>
    </w:p>
    <w:p w:rsidR="008547AD" w:rsidRDefault="00BB6C86">
      <w:pPr>
        <w:pStyle w:val="Normal1"/>
        <w:jc w:val="both"/>
        <w:rPr>
          <w:rFonts w:ascii="Arial" w:hAnsi="Arial" w:cs="Arial"/>
          <w:sz w:val="22"/>
          <w:szCs w:val="22"/>
        </w:rPr>
      </w:pPr>
      <w:r>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Pr>
          <w:rFonts w:ascii="Arial" w:eastAsia="Comic Sans MS" w:hAnsi="Arial" w:cs="Arial"/>
          <w:i/>
          <w:color w:val="00B0F0"/>
          <w:sz w:val="22"/>
          <w:szCs w:val="22"/>
        </w:rPr>
        <w:t>.</w:t>
      </w:r>
    </w:p>
    <w:p w:rsidR="008547AD" w:rsidRDefault="008547AD">
      <w:pPr>
        <w:pStyle w:val="Normal1"/>
        <w:jc w:val="both"/>
        <w:rPr>
          <w:rFonts w:ascii="Arial" w:eastAsia="Comic Sans MS" w:hAnsi="Arial" w:cs="Arial"/>
          <w:i/>
          <w:color w:val="92D050"/>
          <w:sz w:val="22"/>
          <w:szCs w:val="22"/>
        </w:rPr>
      </w:pP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Škola organizira prehranu učenika u skladu s normativima koje donosi ministarstvo nadležno za zdravstvo. </w:t>
      </w: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Izvannastavne i izvanškolske aktivnosti  </w:t>
      </w:r>
    </w:p>
    <w:p w:rsidR="008547AD" w:rsidRDefault="008547AD">
      <w:pPr>
        <w:pStyle w:val="Normal1"/>
        <w:jc w:val="both"/>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17.</w:t>
      </w:r>
    </w:p>
    <w:p w:rsidR="008547AD" w:rsidRDefault="00BB6C86">
      <w:pPr>
        <w:pStyle w:val="Normal1"/>
        <w:jc w:val="both"/>
        <w:rPr>
          <w:rFonts w:ascii="Arial" w:eastAsia="Comic Sans MS"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U Školi se organiziraju izvannastavne aktivnosti učenika radi zadovoljavanja različitih interesa i potreba učenika. </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Izvannastavne aktivnosti planiraju se godišnjim planom i programom rada Škole i školskim kurikulumom, a  temelje se na načelu dragovoljnosti izbora sadržaja i oblika rada.</w:t>
      </w:r>
    </w:p>
    <w:p w:rsidR="008547AD" w:rsidRDefault="00BB6C86">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8547AD" w:rsidRDefault="008547AD">
      <w:pPr>
        <w:pStyle w:val="Normal1"/>
        <w:jc w:val="center"/>
        <w:rPr>
          <w:rFonts w:ascii="Arial" w:eastAsia="Comic Sans MS" w:hAnsi="Arial" w:cs="Arial"/>
          <w:b/>
          <w:sz w:val="22"/>
          <w:szCs w:val="22"/>
        </w:rPr>
      </w:pPr>
    </w:p>
    <w:p w:rsidR="008547AD" w:rsidRDefault="008547AD">
      <w:pPr>
        <w:pStyle w:val="Normal1"/>
        <w:jc w:val="center"/>
        <w:rPr>
          <w:rFonts w:ascii="Arial" w:eastAsia="Comic Sans MS"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Dopunska i dodatna nastava</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18.</w:t>
      </w:r>
    </w:p>
    <w:p w:rsidR="008547AD" w:rsidRDefault="00BB6C86">
      <w:pPr>
        <w:pStyle w:val="Normal1"/>
        <w:rPr>
          <w:rFonts w:ascii="Arial" w:eastAsia="Comic Sans MS"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Dopunska nastava organizira se za učenike kojima je potrebna pomoć u učenju. </w:t>
      </w:r>
    </w:p>
    <w:p w:rsidR="008547AD" w:rsidRDefault="00BB6C86">
      <w:pPr>
        <w:pStyle w:val="Normal1"/>
        <w:rPr>
          <w:rFonts w:ascii="Arial" w:eastAsia="Comic Sans MS"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Dodatna nastava organizira se za učenike koji u određenom nastavnom predmetu ostvaruju natprosječne rezultate ili pokazuju poseban interes za određeni nastavni predmet. </w:t>
      </w:r>
    </w:p>
    <w:p w:rsidR="008547AD" w:rsidRDefault="008547AD">
      <w:pPr>
        <w:pStyle w:val="Normal1"/>
        <w:rPr>
          <w:rFonts w:ascii="Arial" w:eastAsia="Comic Sans MS" w:hAnsi="Arial" w:cs="Arial"/>
          <w:sz w:val="22"/>
          <w:szCs w:val="22"/>
        </w:rPr>
      </w:pPr>
    </w:p>
    <w:p w:rsidR="008547AD" w:rsidRDefault="00BB6C86">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8547AD" w:rsidRDefault="008547AD">
      <w:pPr>
        <w:pStyle w:val="Normal1"/>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19.</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Škola može osnovati zadrugu kao oblik izvannastavne aktivnosti i stavljati u promet proizvode koji su rezultat rada učenika. </w:t>
      </w:r>
    </w:p>
    <w:p w:rsidR="008547AD" w:rsidRDefault="00BB6C86">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Sredstva ostvarena na takav način moraju se posebno evidentirati i mogu se uporabiti isključivo za rad učeničke zadruge i unapređivanje odgojno obrazovnog rada Škole.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Suradnja Škole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20.</w:t>
      </w:r>
    </w:p>
    <w:p w:rsidR="008547AD" w:rsidRDefault="00BB6C86">
      <w:pPr>
        <w:pStyle w:val="Normal1"/>
        <w:jc w:val="both"/>
        <w:rPr>
          <w:rFonts w:ascii="Arial" w:hAnsi="Arial" w:cs="Arial"/>
          <w:sz w:val="22"/>
          <w:szCs w:val="22"/>
        </w:rPr>
      </w:pPr>
      <w:r>
        <w:rPr>
          <w:rFonts w:ascii="Arial" w:eastAsia="Comic Sans MS" w:hAnsi="Arial" w:cs="Arial"/>
          <w:sz w:val="22"/>
          <w:szCs w:val="22"/>
        </w:rPr>
        <w:t>U izvođenju odgojno obrazovnih sadržaja te obavljanju djelatnosti Škola surađuje s drugim Školama, ustanovama, udrugama te drugim pravnim i fizičkim osobama.</w:t>
      </w:r>
    </w:p>
    <w:p w:rsidR="008547AD" w:rsidRDefault="008547AD">
      <w:pPr>
        <w:pStyle w:val="Normal1"/>
        <w:jc w:val="both"/>
        <w:rPr>
          <w:rFonts w:ascii="Arial" w:hAnsi="Arial" w:cs="Arial"/>
          <w:b/>
          <w:sz w:val="22"/>
          <w:szCs w:val="22"/>
        </w:rPr>
      </w:pPr>
    </w:p>
    <w:p w:rsidR="008547AD" w:rsidRDefault="00BB6C86">
      <w:pPr>
        <w:pStyle w:val="Normal1"/>
        <w:rPr>
          <w:rFonts w:ascii="Arial" w:eastAsia="Comic Sans MS" w:hAnsi="Arial" w:cs="Arial"/>
          <w:sz w:val="22"/>
          <w:szCs w:val="22"/>
        </w:rPr>
      </w:pPr>
      <w:r>
        <w:rPr>
          <w:rFonts w:ascii="Arial" w:eastAsia="Comic Sans MS" w:hAnsi="Arial" w:cs="Arial"/>
          <w:sz w:val="22"/>
          <w:szCs w:val="22"/>
        </w:rPr>
        <w:t xml:space="preserve">Škola može biti vježbaonica za studente koji se pripremaju za odgojno obrazovni rad s učenicima, u skladu s propisom ministra.  </w:t>
      </w:r>
    </w:p>
    <w:p w:rsidR="008547AD" w:rsidRDefault="008547AD">
      <w:pPr>
        <w:pStyle w:val="Normal1"/>
        <w:jc w:val="both"/>
        <w:rPr>
          <w:rFonts w:ascii="Arial" w:hAnsi="Arial" w:cs="Arial"/>
          <w:b/>
          <w:color w:val="00B050"/>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Športski klubovi i društva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21.</w:t>
      </w:r>
    </w:p>
    <w:p w:rsidR="008547AD" w:rsidRDefault="00BB6C86">
      <w:pPr>
        <w:pStyle w:val="Normal1"/>
        <w:rPr>
          <w:rFonts w:ascii="Arial" w:hAnsi="Arial" w:cs="Arial"/>
          <w:sz w:val="22"/>
          <w:szCs w:val="22"/>
        </w:rPr>
      </w:pPr>
      <w:r>
        <w:rPr>
          <w:rFonts w:ascii="Arial" w:eastAsia="Comic Sans MS" w:hAnsi="Arial" w:cs="Arial"/>
          <w:sz w:val="22"/>
          <w:szCs w:val="22"/>
        </w:rPr>
        <w:t xml:space="preserve">U Školi se mogu osnivati učenički klubovi i društva u skladu s posebnim propisima. </w:t>
      </w:r>
    </w:p>
    <w:p w:rsidR="008547AD" w:rsidRDefault="008547AD">
      <w:pPr>
        <w:pStyle w:val="Normal1"/>
        <w:rPr>
          <w:rFonts w:ascii="Arial" w:eastAsia="Comic Sans MS" w:hAnsi="Arial" w:cs="Arial"/>
          <w:i/>
          <w:color w:val="92D050"/>
          <w:sz w:val="22"/>
          <w:szCs w:val="22"/>
        </w:rPr>
      </w:pP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Izleti i ekskurzije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22.</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može izvoditi poludnevne i jednodnevne izlete i ekskurzije te poduzimati druge odgovarajuće aktivnosti prema planu utvrđenom godišnjim planom i programom rada te školskim kurikulumom.</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Aktivnosti iz stavka 1. ovog članka trebaju biti u funkciji ostvarivanja školskog kurikuluma, nastavnog plana i programa  i </w:t>
      </w:r>
      <w:r>
        <w:rPr>
          <w:rFonts w:ascii="Arial" w:eastAsia="Comic Sans MS" w:hAnsi="Arial" w:cs="Arial"/>
          <w:color w:val="auto"/>
          <w:sz w:val="22"/>
          <w:szCs w:val="22"/>
        </w:rPr>
        <w:t>drugih kurikularnih dokumenata propisanih Zakonom.</w:t>
      </w:r>
    </w:p>
    <w:p w:rsidR="008547AD" w:rsidRDefault="00BB6C86">
      <w:pPr>
        <w:pStyle w:val="Normal1"/>
        <w:jc w:val="both"/>
        <w:rPr>
          <w:rFonts w:ascii="Arial" w:hAnsi="Arial" w:cs="Arial"/>
          <w:b/>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 xml:space="preserve">Izleti, ekskurzije i druge aktivnosti organiziraju se u skladu s Pravilnikom o izvođenju izleta, ekskurzija i drugih odgojno obrazovnih aktivnosti izvan škole. </w:t>
      </w:r>
      <w:r>
        <w:rPr>
          <w:rFonts w:ascii="Arial" w:eastAsia="Comic Sans MS" w:hAnsi="Arial" w:cs="Arial"/>
          <w:b/>
          <w:sz w:val="22"/>
          <w:szCs w:val="22"/>
        </w:rPr>
        <w:t xml:space="preserve"> </w:t>
      </w:r>
    </w:p>
    <w:p w:rsidR="008547AD" w:rsidRDefault="008547AD">
      <w:pPr>
        <w:pStyle w:val="Normal1"/>
        <w:jc w:val="center"/>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23.</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ima knjižnicu.</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547AD" w:rsidRDefault="00BB6C86">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Rad knjižnice mora odgovarati propisanim standardima, a uređuje se pravilnikom.</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III. UNUTARNJE USTROJSTVO</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lastRenderedPageBreak/>
        <w:t>Članak 24.</w:t>
      </w: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obavlja djelatnost iz članka 10. ovoga statuta u sjedištu Škole.</w:t>
      </w:r>
    </w:p>
    <w:p w:rsidR="008547AD" w:rsidRDefault="00BB6C86">
      <w:pPr>
        <w:pStyle w:val="Normal1"/>
        <w:jc w:val="both"/>
        <w:rPr>
          <w:rFonts w:ascii="Arial" w:hAnsi="Arial" w:cs="Arial"/>
          <w:i/>
          <w:color w:val="00B050"/>
          <w:sz w:val="22"/>
          <w:szCs w:val="22"/>
        </w:rPr>
      </w:pPr>
      <w:r>
        <w:rPr>
          <w:rFonts w:ascii="Arial" w:eastAsia="Comic Sans MS" w:hAnsi="Arial" w:cs="Arial"/>
          <w:i/>
          <w:color w:val="92D050"/>
          <w:sz w:val="22"/>
          <w:szCs w:val="22"/>
        </w:rPr>
        <w:t xml:space="preserve"> </w:t>
      </w:r>
    </w:p>
    <w:p w:rsidR="008547AD" w:rsidRDefault="008547AD">
      <w:pPr>
        <w:pStyle w:val="Normal1"/>
        <w:jc w:val="both"/>
        <w:rPr>
          <w:rFonts w:ascii="Arial" w:eastAsia="Comic Sans MS" w:hAnsi="Arial" w:cs="Arial"/>
          <w:color w:val="00B050"/>
          <w:sz w:val="22"/>
          <w:szCs w:val="22"/>
        </w:rPr>
      </w:pPr>
    </w:p>
    <w:p w:rsidR="008547AD" w:rsidRDefault="00BB6C86">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U sjedištu Škole izvodi se nastava i drugi oblici odgojno-obrazovnog rada za učenike Škole.  </w:t>
      </w:r>
    </w:p>
    <w:p w:rsidR="008547AD" w:rsidRDefault="008547AD">
      <w:pPr>
        <w:pStyle w:val="Normal1"/>
        <w:jc w:val="both"/>
        <w:rPr>
          <w:rFonts w:ascii="Arial" w:hAnsi="Arial" w:cs="Arial"/>
          <w:color w:val="00B050"/>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25.</w:t>
      </w:r>
    </w:p>
    <w:p w:rsidR="008547AD" w:rsidRDefault="00BB6C86">
      <w:pPr>
        <w:pStyle w:val="Normal1"/>
        <w:jc w:val="both"/>
        <w:rPr>
          <w:rFonts w:ascii="Arial" w:hAnsi="Arial" w:cs="Arial"/>
          <w:sz w:val="22"/>
          <w:szCs w:val="22"/>
        </w:rPr>
      </w:pPr>
      <w:r>
        <w:rPr>
          <w:rFonts w:ascii="Arial" w:eastAsia="Comic Sans MS" w:hAnsi="Arial" w:cs="Arial"/>
          <w:sz w:val="22"/>
          <w:szCs w:val="22"/>
        </w:rPr>
        <w:t>(1) U Školi se ustrojavaju dvije službe:</w:t>
      </w:r>
    </w:p>
    <w:p w:rsidR="008547AD" w:rsidRDefault="00BB6C86">
      <w:pPr>
        <w:pStyle w:val="Normal1"/>
        <w:numPr>
          <w:ilvl w:val="0"/>
          <w:numId w:val="2"/>
        </w:numPr>
        <w:ind w:hanging="359"/>
        <w:jc w:val="both"/>
        <w:rPr>
          <w:rFonts w:ascii="Arial" w:eastAsia="Comic Sans MS" w:hAnsi="Arial" w:cs="Arial"/>
          <w:sz w:val="22"/>
          <w:szCs w:val="22"/>
        </w:rPr>
      </w:pPr>
      <w:r>
        <w:rPr>
          <w:rFonts w:ascii="Arial" w:eastAsia="Comic Sans MS" w:hAnsi="Arial" w:cs="Arial"/>
          <w:sz w:val="22"/>
          <w:szCs w:val="22"/>
        </w:rPr>
        <w:t>stručno-pedagoška</w:t>
      </w:r>
    </w:p>
    <w:p w:rsidR="008547AD" w:rsidRDefault="00BB6C86">
      <w:pPr>
        <w:pStyle w:val="Normal1"/>
        <w:numPr>
          <w:ilvl w:val="0"/>
          <w:numId w:val="2"/>
        </w:numPr>
        <w:ind w:hanging="359"/>
        <w:jc w:val="both"/>
        <w:rPr>
          <w:rFonts w:ascii="Arial" w:eastAsia="Comic Sans MS" w:hAnsi="Arial" w:cs="Arial"/>
          <w:sz w:val="22"/>
          <w:szCs w:val="22"/>
        </w:rPr>
      </w:pPr>
      <w:r>
        <w:rPr>
          <w:rFonts w:ascii="Arial" w:eastAsia="Comic Sans MS" w:hAnsi="Arial" w:cs="Arial"/>
          <w:sz w:val="22"/>
          <w:szCs w:val="22"/>
        </w:rPr>
        <w:t xml:space="preserve">administrativno-tehnička. </w:t>
      </w:r>
    </w:p>
    <w:p w:rsidR="008547AD" w:rsidRDefault="00BB6C86">
      <w:pPr>
        <w:pStyle w:val="Normal1"/>
        <w:jc w:val="both"/>
        <w:rPr>
          <w:rFonts w:ascii="Arial" w:hAnsi="Arial" w:cs="Arial"/>
          <w:sz w:val="22"/>
          <w:szCs w:val="22"/>
        </w:rPr>
      </w:pPr>
      <w:r>
        <w:rPr>
          <w:rFonts w:ascii="Arial" w:eastAsia="Comic Sans MS" w:hAnsi="Arial" w:cs="Arial"/>
          <w:sz w:val="22"/>
          <w:szCs w:val="22"/>
        </w:rPr>
        <w:t>(2) 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547AD" w:rsidRDefault="00BB6C86">
      <w:pPr>
        <w:pStyle w:val="Normal1"/>
        <w:jc w:val="both"/>
        <w:rPr>
          <w:rFonts w:ascii="Arial" w:hAnsi="Arial" w:cs="Arial"/>
          <w:sz w:val="22"/>
          <w:szCs w:val="22"/>
        </w:rPr>
      </w:pPr>
      <w:r>
        <w:rPr>
          <w:rFonts w:ascii="Arial" w:eastAsia="Comic Sans MS" w:hAnsi="Arial" w:cs="Arial"/>
          <w:sz w:val="22"/>
          <w:szCs w:val="22"/>
        </w:rPr>
        <w:t>(3) 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547AD" w:rsidRDefault="008547AD">
      <w:pPr>
        <w:pStyle w:val="Normal1"/>
        <w:ind w:left="360"/>
        <w:jc w:val="both"/>
        <w:rPr>
          <w:rFonts w:ascii="Arial" w:hAnsi="Arial" w:cs="Arial"/>
          <w:sz w:val="22"/>
          <w:szCs w:val="22"/>
        </w:rPr>
      </w:pPr>
    </w:p>
    <w:p w:rsidR="008547AD" w:rsidRDefault="008547AD">
      <w:pPr>
        <w:pStyle w:val="Normal1"/>
        <w:ind w:left="360"/>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Kućni red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26.</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(1) Unutarnji rad i poslovanje Škole uređuje se Kućnim redom koji donosi Školski odbor nakon rasprave na  Učiteljskom vijeću, Vijeću roditelja i Vijeću učenika.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Kućnim redom utvrđuju se: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-pravila i obveze ponašanja u Školi, unutarnjem i vanjskom prostoru Škole,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-pravila međusobnih odnosa učenika,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-pravila međusobnih odnosa učenika i radnika,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-radno vrijeme,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-pravila sigurnosti i zaštite od socijalno neprihvatljivih oblika ponašanja, diskriminacije, neprijateljstva i nasilja,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-način postupanja prema imovini i</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U Školi je zabranjen svaki oblik promidžbe i prodaje proizvoda koji nisu u skladu s ciljevima odgoja i obrazovanja. </w:t>
      </w: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Etički kodeks neposrednih nositelja odgojno obrazovne djelatnosti</w:t>
      </w: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27.</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Školski odbor donosi Etički kodeks neposrednih nositelja odgojno obrazovne  djelatnosti u Školi nakon rasprave na  Učiteljskom vijeću, Vijeću roditelja i Vijeću učenika. </w:t>
      </w: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IV. UPRAVLJANJE ŠKOLOM</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lastRenderedPageBreak/>
        <w:t xml:space="preserve">Školski odbor </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28.</w:t>
      </w:r>
    </w:p>
    <w:p w:rsidR="008547AD" w:rsidRDefault="00BB6C86">
      <w:pPr>
        <w:pStyle w:val="Normal1"/>
        <w:jc w:val="both"/>
        <w:rPr>
          <w:rFonts w:ascii="Arial" w:hAnsi="Arial" w:cs="Arial"/>
          <w:sz w:val="22"/>
          <w:szCs w:val="22"/>
        </w:rPr>
      </w:pPr>
      <w:r>
        <w:rPr>
          <w:rFonts w:ascii="Arial" w:eastAsia="Comic Sans MS" w:hAnsi="Arial" w:cs="Arial"/>
          <w:sz w:val="22"/>
          <w:szCs w:val="22"/>
        </w:rPr>
        <w:t>(1) Školom upravlja Školski odbor.</w:t>
      </w:r>
    </w:p>
    <w:p w:rsidR="008547AD" w:rsidRDefault="00BB6C86">
      <w:pPr>
        <w:pStyle w:val="Normal1"/>
        <w:tabs>
          <w:tab w:val="left" w:pos="3828"/>
        </w:tabs>
        <w:jc w:val="both"/>
        <w:rPr>
          <w:rFonts w:ascii="Arial" w:hAnsi="Arial" w:cs="Arial"/>
          <w:sz w:val="22"/>
          <w:szCs w:val="22"/>
        </w:rPr>
      </w:pPr>
      <w:r>
        <w:rPr>
          <w:rFonts w:ascii="Arial" w:eastAsia="Comic Sans MS" w:hAnsi="Arial" w:cs="Arial"/>
          <w:sz w:val="22"/>
          <w:szCs w:val="22"/>
        </w:rPr>
        <w:t>(2) 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8547AD" w:rsidRDefault="00BB6C86">
      <w:pPr>
        <w:pStyle w:val="Normal1"/>
        <w:numPr>
          <w:ilvl w:val="0"/>
          <w:numId w:val="3"/>
        </w:numPr>
        <w:tabs>
          <w:tab w:val="left" w:pos="3828"/>
        </w:tabs>
        <w:ind w:hanging="359"/>
        <w:jc w:val="both"/>
        <w:rPr>
          <w:rFonts w:ascii="Arial" w:hAnsi="Arial" w:cs="Arial"/>
          <w:sz w:val="22"/>
          <w:szCs w:val="22"/>
        </w:rPr>
      </w:pPr>
      <w:r>
        <w:rPr>
          <w:rFonts w:ascii="Arial" w:eastAsia="Comic Sans MS" w:hAnsi="Arial" w:cs="Arial"/>
          <w:sz w:val="22"/>
          <w:szCs w:val="22"/>
        </w:rPr>
        <w:t>Učiteljsko vijeće dva člana iz reda učitelja i stručnih suradnika,</w:t>
      </w:r>
    </w:p>
    <w:p w:rsidR="008547AD" w:rsidRDefault="00BB6C86">
      <w:pPr>
        <w:pStyle w:val="Normal1"/>
        <w:numPr>
          <w:ilvl w:val="0"/>
          <w:numId w:val="3"/>
        </w:numPr>
        <w:tabs>
          <w:tab w:val="left" w:pos="3828"/>
        </w:tabs>
        <w:ind w:hanging="359"/>
        <w:jc w:val="both"/>
        <w:rPr>
          <w:rFonts w:ascii="Arial" w:hAnsi="Arial" w:cs="Arial"/>
          <w:sz w:val="22"/>
          <w:szCs w:val="22"/>
        </w:rPr>
      </w:pPr>
      <w:r>
        <w:rPr>
          <w:rFonts w:ascii="Arial" w:eastAsia="Comic Sans MS" w:hAnsi="Arial" w:cs="Arial"/>
          <w:sz w:val="22"/>
          <w:szCs w:val="22"/>
        </w:rPr>
        <w:t xml:space="preserve">Vijeće roditelja jednog člana iz reda roditelja koji nije radnik Škole, </w:t>
      </w:r>
    </w:p>
    <w:p w:rsidR="008547AD" w:rsidRDefault="00BB6C86">
      <w:pPr>
        <w:pStyle w:val="Normal1"/>
        <w:numPr>
          <w:ilvl w:val="0"/>
          <w:numId w:val="3"/>
        </w:numPr>
        <w:tabs>
          <w:tab w:val="left" w:pos="3828"/>
        </w:tabs>
        <w:ind w:hanging="359"/>
        <w:jc w:val="both"/>
        <w:rPr>
          <w:rFonts w:ascii="Arial" w:hAnsi="Arial" w:cs="Arial"/>
          <w:sz w:val="22"/>
          <w:szCs w:val="22"/>
        </w:rPr>
      </w:pPr>
      <w:r>
        <w:rPr>
          <w:rFonts w:ascii="Arial" w:eastAsia="Comic Sans MS" w:hAnsi="Arial" w:cs="Arial"/>
          <w:color w:val="auto"/>
          <w:sz w:val="22"/>
          <w:szCs w:val="22"/>
        </w:rPr>
        <w:t>osnivač tri člana.</w:t>
      </w:r>
      <w:r>
        <w:rPr>
          <w:rFonts w:ascii="Arial" w:eastAsia="Comic Sans MS" w:hAnsi="Arial" w:cs="Arial"/>
          <w:color w:val="FF0000"/>
          <w:sz w:val="22"/>
          <w:szCs w:val="22"/>
        </w:rPr>
        <w:t xml:space="preserve"> </w:t>
      </w:r>
    </w:p>
    <w:p w:rsidR="008547AD" w:rsidRDefault="008547AD">
      <w:pPr>
        <w:pStyle w:val="Normal1"/>
        <w:tabs>
          <w:tab w:val="left" w:pos="3828"/>
        </w:tabs>
        <w:jc w:val="both"/>
        <w:rPr>
          <w:rFonts w:ascii="Arial" w:hAnsi="Arial" w:cs="Arial"/>
          <w:sz w:val="22"/>
          <w:szCs w:val="22"/>
        </w:rPr>
      </w:pPr>
    </w:p>
    <w:p w:rsidR="008547AD" w:rsidRDefault="00BB6C86">
      <w:pPr>
        <w:pStyle w:val="Normal1"/>
        <w:tabs>
          <w:tab w:val="left" w:pos="3828"/>
        </w:tabs>
        <w:jc w:val="both"/>
        <w:rPr>
          <w:rFonts w:ascii="Arial" w:hAnsi="Arial" w:cs="Arial"/>
          <w:b/>
          <w:sz w:val="22"/>
          <w:szCs w:val="22"/>
        </w:rPr>
      </w:pPr>
      <w:r>
        <w:rPr>
          <w:rFonts w:ascii="Arial" w:hAnsi="Arial" w:cs="Arial"/>
          <w:b/>
          <w:sz w:val="22"/>
          <w:szCs w:val="22"/>
        </w:rPr>
        <w:t xml:space="preserve">Zapreke za članstvo u školskom odboru  </w:t>
      </w:r>
    </w:p>
    <w:p w:rsidR="008547AD" w:rsidRDefault="00BB6C86">
      <w:pPr>
        <w:pStyle w:val="Normal1"/>
        <w:tabs>
          <w:tab w:val="left" w:pos="3828"/>
        </w:tabs>
        <w:ind w:left="360"/>
        <w:jc w:val="both"/>
        <w:rPr>
          <w:rFonts w:ascii="Arial" w:hAnsi="Arial" w:cs="Arial"/>
          <w:sz w:val="22"/>
          <w:szCs w:val="22"/>
        </w:rPr>
      </w:pPr>
      <w:r>
        <w:rPr>
          <w:rFonts w:ascii="Arial" w:hAnsi="Arial" w:cs="Arial"/>
          <w:sz w:val="22"/>
          <w:szCs w:val="22"/>
        </w:rPr>
        <w:tab/>
      </w:r>
    </w:p>
    <w:p w:rsidR="008547AD" w:rsidRDefault="00BB6C86">
      <w:pPr>
        <w:pStyle w:val="Normal1"/>
        <w:tabs>
          <w:tab w:val="left" w:pos="3828"/>
        </w:tabs>
        <w:ind w:left="360"/>
        <w:jc w:val="center"/>
        <w:rPr>
          <w:rFonts w:ascii="Arial" w:hAnsi="Arial" w:cs="Arial"/>
          <w:sz w:val="22"/>
          <w:szCs w:val="22"/>
        </w:rPr>
      </w:pPr>
      <w:r>
        <w:rPr>
          <w:rFonts w:ascii="Arial" w:eastAsia="Comic Sans MS" w:hAnsi="Arial" w:cs="Arial"/>
          <w:b/>
          <w:sz w:val="22"/>
          <w:szCs w:val="22"/>
        </w:rPr>
        <w:t>Članak 29.</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 xml:space="preserve">Članom Školskog odbora ne može biti imenovana osoba za koju postoje zapreke za imenovanje propisane člankom 119. stavkom 3. Zakona o odgoju i obrazovanju u osnovnoj i srednjoj školi, osim ako je nastupila rehabilitacija prema posebnom propisu. </w:t>
      </w:r>
    </w:p>
    <w:p w:rsidR="008547AD" w:rsidRDefault="008547AD">
      <w:pPr>
        <w:pStyle w:val="Normal1"/>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 xml:space="preserve">Izbor članova Školskog odbora iz reda učitelja, i stručnih suradnika </w:t>
      </w:r>
    </w:p>
    <w:p w:rsidR="008547AD" w:rsidRDefault="008547AD">
      <w:pPr>
        <w:pStyle w:val="Normal1"/>
        <w:rPr>
          <w:rFonts w:ascii="Arial" w:hAnsi="Arial" w:cs="Arial"/>
          <w:sz w:val="22"/>
          <w:szCs w:val="22"/>
        </w:rPr>
      </w:pPr>
    </w:p>
    <w:p w:rsidR="008547AD" w:rsidRDefault="00BB6C86">
      <w:pPr>
        <w:pStyle w:val="Normal1"/>
        <w:ind w:left="360"/>
        <w:jc w:val="center"/>
        <w:rPr>
          <w:rFonts w:ascii="Arial" w:hAnsi="Arial" w:cs="Arial"/>
          <w:sz w:val="22"/>
          <w:szCs w:val="22"/>
        </w:rPr>
      </w:pPr>
      <w:r>
        <w:rPr>
          <w:rFonts w:ascii="Arial" w:eastAsia="Comic Sans MS" w:hAnsi="Arial" w:cs="Arial"/>
          <w:b/>
          <w:sz w:val="22"/>
          <w:szCs w:val="22"/>
        </w:rPr>
        <w:t>Članak 30.</w:t>
      </w:r>
    </w:p>
    <w:p w:rsidR="008547AD" w:rsidRDefault="00BB6C86">
      <w:pPr>
        <w:pStyle w:val="Normal1"/>
        <w:rPr>
          <w:rFonts w:ascii="Arial" w:hAnsi="Arial" w:cs="Arial"/>
          <w:sz w:val="22"/>
          <w:szCs w:val="22"/>
        </w:rPr>
      </w:pPr>
      <w:r>
        <w:rPr>
          <w:rFonts w:ascii="Arial" w:eastAsia="Comic Sans MS" w:hAnsi="Arial" w:cs="Arial"/>
          <w:sz w:val="22"/>
          <w:szCs w:val="22"/>
        </w:rPr>
        <w:t xml:space="preserve">(1) Izbor dva člana Školskog odbora koje imenuje Učiteljsko </w:t>
      </w:r>
      <w:r>
        <w:rPr>
          <w:rFonts w:ascii="Arial" w:eastAsia="Comic Sans MS" w:hAnsi="Arial" w:cs="Arial"/>
          <w:color w:val="auto"/>
          <w:sz w:val="22"/>
          <w:szCs w:val="22"/>
        </w:rPr>
        <w:t>vijeće</w:t>
      </w:r>
      <w:r>
        <w:rPr>
          <w:rFonts w:ascii="Arial" w:eastAsia="Comic Sans MS" w:hAnsi="Arial" w:cs="Arial"/>
          <w:color w:val="00B0F0"/>
          <w:sz w:val="22"/>
          <w:szCs w:val="22"/>
        </w:rPr>
        <w:t xml:space="preserve"> </w:t>
      </w:r>
      <w:r>
        <w:rPr>
          <w:rFonts w:ascii="Arial" w:eastAsia="Comic Sans MS" w:hAnsi="Arial" w:cs="Arial"/>
          <w:sz w:val="22"/>
          <w:szCs w:val="22"/>
        </w:rPr>
        <w:t>iz reda učitelja i stručnih suradnika obavlja se na sjednici Učiteljskog vijeća</w:t>
      </w:r>
      <w:r>
        <w:rPr>
          <w:rFonts w:ascii="Arial" w:eastAsia="Comic Sans MS" w:hAnsi="Arial" w:cs="Arial"/>
          <w:i/>
          <w:color w:val="00B0F0"/>
          <w:sz w:val="22"/>
          <w:szCs w:val="22"/>
        </w:rPr>
        <w:t xml:space="preserve"> </w:t>
      </w:r>
      <w:r>
        <w:rPr>
          <w:rFonts w:ascii="Arial" w:eastAsia="Comic Sans MS" w:hAnsi="Arial" w:cs="Arial"/>
          <w:sz w:val="22"/>
          <w:szCs w:val="22"/>
        </w:rPr>
        <w:t xml:space="preserve"> tajnim glasovanjem.</w:t>
      </w:r>
    </w:p>
    <w:p w:rsidR="008547AD" w:rsidRDefault="00BB6C86">
      <w:pPr>
        <w:pStyle w:val="Normal1"/>
        <w:jc w:val="both"/>
        <w:rPr>
          <w:rFonts w:ascii="Arial" w:hAnsi="Arial" w:cs="Arial"/>
          <w:sz w:val="22"/>
          <w:szCs w:val="22"/>
        </w:rPr>
      </w:pPr>
      <w:r>
        <w:rPr>
          <w:rFonts w:ascii="Arial" w:eastAsia="Comic Sans MS" w:hAnsi="Arial" w:cs="Arial"/>
          <w:sz w:val="22"/>
          <w:szCs w:val="22"/>
        </w:rPr>
        <w:t>(2) Sjednicu Učiteljskog vijeća</w:t>
      </w:r>
      <w:r>
        <w:rPr>
          <w:rFonts w:ascii="Arial" w:eastAsia="Comic Sans MS" w:hAnsi="Arial" w:cs="Arial"/>
          <w:i/>
          <w:color w:val="00B0F0"/>
          <w:sz w:val="22"/>
          <w:szCs w:val="22"/>
        </w:rPr>
        <w:t xml:space="preserve"> </w:t>
      </w:r>
      <w:r>
        <w:rPr>
          <w:rFonts w:ascii="Arial" w:eastAsia="Comic Sans MS" w:hAnsi="Arial" w:cs="Arial"/>
          <w:sz w:val="22"/>
          <w:szCs w:val="22"/>
        </w:rPr>
        <w:t xml:space="preserve"> saziva ravnatelj.</w:t>
      </w:r>
    </w:p>
    <w:p w:rsidR="008547AD" w:rsidRDefault="00BB6C86">
      <w:pPr>
        <w:pStyle w:val="Normal1"/>
        <w:jc w:val="both"/>
        <w:rPr>
          <w:rFonts w:ascii="Arial" w:hAnsi="Arial" w:cs="Arial"/>
          <w:sz w:val="22"/>
          <w:szCs w:val="22"/>
        </w:rPr>
      </w:pPr>
      <w:r>
        <w:rPr>
          <w:rFonts w:ascii="Arial" w:eastAsia="Comic Sans MS" w:hAnsi="Arial" w:cs="Arial"/>
          <w:sz w:val="22"/>
          <w:szCs w:val="22"/>
        </w:rPr>
        <w:t>(3) Za provođenje izbora Učiteljsko 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 imenuje izborno povjerenstvo.</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(4) Izborno povjerenstvo ima predsjednika i dva člana. </w:t>
      </w:r>
    </w:p>
    <w:p w:rsidR="008547AD" w:rsidRDefault="00BB6C86">
      <w:pPr>
        <w:pStyle w:val="Normal1"/>
        <w:jc w:val="both"/>
        <w:rPr>
          <w:rFonts w:ascii="Arial" w:hAnsi="Arial" w:cs="Arial"/>
          <w:sz w:val="22"/>
          <w:szCs w:val="22"/>
        </w:rPr>
      </w:pPr>
      <w:r>
        <w:rPr>
          <w:rFonts w:ascii="Arial" w:eastAsia="Comic Sans MS" w:hAnsi="Arial" w:cs="Arial"/>
          <w:sz w:val="22"/>
          <w:szCs w:val="22"/>
        </w:rPr>
        <w:t>(5) Članovi izbornog povjerenstva ne mogu se kandidirati za članove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(6) Izbori se održavaju  najmanje 30 dana prije isteka mandata članova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(7) O izborima izborno povjerenstvo vodi zapisnik.</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31.</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Kandidate za članove Školskog odbora iz reda učitelja, i stručnih suradnika mogu predlagati svi  nazočni na Učiteljskom vijeću. </w:t>
      </w:r>
    </w:p>
    <w:p w:rsidR="008547AD" w:rsidRDefault="00BB6C86">
      <w:pPr>
        <w:pStyle w:val="Normal1"/>
        <w:jc w:val="both"/>
        <w:rPr>
          <w:rFonts w:ascii="Arial" w:hAnsi="Arial" w:cs="Arial"/>
          <w:sz w:val="22"/>
          <w:szCs w:val="22"/>
        </w:rPr>
      </w:pPr>
      <w:r>
        <w:rPr>
          <w:rFonts w:ascii="Arial" w:eastAsia="Comic Sans MS" w:hAnsi="Arial" w:cs="Arial"/>
          <w:sz w:val="22"/>
          <w:szCs w:val="22"/>
        </w:rPr>
        <w:t>(2) Svaki učitelj i stručni suradnik  može sam istaknuti svoju kandidaturu.</w:t>
      </w:r>
    </w:p>
    <w:p w:rsidR="008547AD" w:rsidRDefault="00BB6C86">
      <w:pPr>
        <w:pStyle w:val="Normal1"/>
        <w:jc w:val="both"/>
        <w:rPr>
          <w:rFonts w:ascii="Arial" w:hAnsi="Arial" w:cs="Arial"/>
          <w:sz w:val="22"/>
          <w:szCs w:val="22"/>
        </w:rPr>
      </w:pPr>
      <w:r>
        <w:rPr>
          <w:rFonts w:ascii="Arial" w:eastAsia="Comic Sans MS" w:hAnsi="Arial" w:cs="Arial"/>
          <w:sz w:val="22"/>
          <w:szCs w:val="22"/>
        </w:rPr>
        <w:t>(3) Za članove Školskog odbora predlaže se više kandidata nego što se bira.</w:t>
      </w:r>
    </w:p>
    <w:p w:rsidR="008547AD" w:rsidRDefault="00BB6C86">
      <w:pPr>
        <w:pStyle w:val="Normal1"/>
        <w:jc w:val="both"/>
        <w:rPr>
          <w:rFonts w:ascii="Arial" w:hAnsi="Arial" w:cs="Arial"/>
          <w:sz w:val="22"/>
          <w:szCs w:val="22"/>
        </w:rPr>
      </w:pPr>
      <w:r>
        <w:rPr>
          <w:rFonts w:ascii="Arial" w:eastAsia="Comic Sans MS" w:hAnsi="Arial" w:cs="Arial"/>
          <w:sz w:val="22"/>
          <w:szCs w:val="22"/>
        </w:rPr>
        <w:t>(4) Kandidatom se smatra svaki učitelj i stručni suradnik koji je prihvatio kandidaturu ili koji je sam istaknuo svoju kandidaturu.</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32.</w:t>
      </w:r>
    </w:p>
    <w:p w:rsidR="008547AD" w:rsidRDefault="00BB6C86">
      <w:pPr>
        <w:pStyle w:val="Normal1"/>
        <w:jc w:val="both"/>
        <w:rPr>
          <w:rFonts w:ascii="Arial" w:hAnsi="Arial" w:cs="Arial"/>
          <w:sz w:val="22"/>
          <w:szCs w:val="22"/>
        </w:rPr>
      </w:pPr>
      <w:r>
        <w:rPr>
          <w:rFonts w:ascii="Arial" w:eastAsia="Comic Sans MS" w:hAnsi="Arial" w:cs="Arial"/>
          <w:sz w:val="22"/>
          <w:szCs w:val="22"/>
        </w:rPr>
        <w:t>Nakon završetka kandidiranja, temeljem popisa kandidata izborno povjerenstvo sastavlja izbornu listu  prema abecednom redu.</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33.</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Nakon utvrđivanja izborne liste izborno povjerenstvo izrađuje glasačke listiće. </w:t>
      </w:r>
    </w:p>
    <w:p w:rsidR="008547AD" w:rsidRDefault="00BB6C86">
      <w:pPr>
        <w:pStyle w:val="Normal1"/>
        <w:jc w:val="both"/>
        <w:rPr>
          <w:rFonts w:ascii="Arial" w:hAnsi="Arial" w:cs="Arial"/>
          <w:sz w:val="22"/>
          <w:szCs w:val="22"/>
        </w:rPr>
      </w:pPr>
      <w:r>
        <w:rPr>
          <w:rFonts w:ascii="Arial" w:eastAsia="Comic Sans MS" w:hAnsi="Arial" w:cs="Arial"/>
          <w:sz w:val="22"/>
          <w:szCs w:val="22"/>
        </w:rPr>
        <w:t>(2) Broj glasačkih listića mora biti jednak broju nazočnih birača.</w:t>
      </w:r>
    </w:p>
    <w:p w:rsidR="008547AD" w:rsidRDefault="00BB6C86">
      <w:pPr>
        <w:pStyle w:val="Normal1"/>
        <w:jc w:val="both"/>
        <w:rPr>
          <w:rFonts w:ascii="Arial" w:hAnsi="Arial" w:cs="Arial"/>
          <w:sz w:val="22"/>
          <w:szCs w:val="22"/>
        </w:rPr>
      </w:pPr>
      <w:r>
        <w:rPr>
          <w:rFonts w:ascii="Arial" w:eastAsia="Comic Sans MS" w:hAnsi="Arial" w:cs="Arial"/>
          <w:sz w:val="22"/>
          <w:szCs w:val="22"/>
        </w:rPr>
        <w:t>(3) Glasački listić iz stavka 1. ovoga članka sadrži:</w:t>
      </w:r>
    </w:p>
    <w:p w:rsidR="008547AD" w:rsidRDefault="00BB6C86">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naznaku da se izbor odnosi na kandidate za članove Školskog odbora</w:t>
      </w:r>
    </w:p>
    <w:p w:rsidR="008547AD" w:rsidRDefault="00BB6C86">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broj kandidata koji se biraju u Školski odbor</w:t>
      </w:r>
    </w:p>
    <w:p w:rsidR="008547AD" w:rsidRDefault="00BB6C86">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ime i prezime kandidata.</w:t>
      </w:r>
    </w:p>
    <w:p w:rsidR="008547AD" w:rsidRDefault="00BB6C86">
      <w:pPr>
        <w:pStyle w:val="Normal1"/>
        <w:jc w:val="both"/>
        <w:rPr>
          <w:rFonts w:ascii="Arial" w:hAnsi="Arial" w:cs="Arial"/>
          <w:sz w:val="22"/>
          <w:szCs w:val="22"/>
        </w:rPr>
      </w:pPr>
      <w:r>
        <w:rPr>
          <w:rFonts w:ascii="Arial" w:eastAsia="Comic Sans MS" w:hAnsi="Arial" w:cs="Arial"/>
          <w:sz w:val="22"/>
          <w:szCs w:val="22"/>
        </w:rPr>
        <w:t>(4) Ispred imena i prezimena svakog kandidata upisuje se redni broj.</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34.</w:t>
      </w:r>
    </w:p>
    <w:p w:rsidR="008547AD" w:rsidRDefault="00BB6C86">
      <w:pPr>
        <w:pStyle w:val="Normal1"/>
        <w:jc w:val="both"/>
        <w:rPr>
          <w:rFonts w:ascii="Arial" w:hAnsi="Arial" w:cs="Arial"/>
          <w:sz w:val="22"/>
          <w:szCs w:val="22"/>
        </w:rPr>
      </w:pPr>
      <w:r>
        <w:rPr>
          <w:rFonts w:ascii="Arial" w:eastAsia="Comic Sans MS" w:hAnsi="Arial" w:cs="Arial"/>
          <w:sz w:val="22"/>
          <w:szCs w:val="22"/>
        </w:rPr>
        <w:lastRenderedPageBreak/>
        <w:t>(1) Glasovanje je tajno.</w:t>
      </w:r>
    </w:p>
    <w:p w:rsidR="008547AD" w:rsidRDefault="00BB6C86">
      <w:pPr>
        <w:pStyle w:val="Normal1"/>
        <w:jc w:val="both"/>
        <w:rPr>
          <w:rFonts w:ascii="Arial" w:hAnsi="Arial" w:cs="Arial"/>
          <w:sz w:val="22"/>
          <w:szCs w:val="22"/>
        </w:rPr>
      </w:pPr>
      <w:r>
        <w:rPr>
          <w:rFonts w:ascii="Arial" w:eastAsia="Comic Sans MS" w:hAnsi="Arial" w:cs="Arial"/>
          <w:sz w:val="22"/>
          <w:szCs w:val="22"/>
        </w:rPr>
        <w:t>(2) Glasovanje je pravovaljano ako je glasovanju pristupila natpolovična većina članova Učiteljskog vijeća.</w:t>
      </w:r>
    </w:p>
    <w:p w:rsidR="008547AD" w:rsidRDefault="00BB6C86">
      <w:pPr>
        <w:pStyle w:val="Normal1"/>
        <w:jc w:val="both"/>
        <w:rPr>
          <w:rFonts w:ascii="Arial" w:hAnsi="Arial" w:cs="Arial"/>
          <w:sz w:val="22"/>
          <w:szCs w:val="22"/>
        </w:rPr>
      </w:pPr>
      <w:r>
        <w:rPr>
          <w:rFonts w:ascii="Arial" w:eastAsia="Comic Sans MS" w:hAnsi="Arial" w:cs="Arial"/>
          <w:sz w:val="22"/>
          <w:szCs w:val="22"/>
        </w:rPr>
        <w:t>(3) Glasovanju moraju biti nazočni svi članovi izbornog povjerenstva.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35.</w:t>
      </w:r>
    </w:p>
    <w:p w:rsidR="008547AD" w:rsidRDefault="00BB6C86">
      <w:pPr>
        <w:pStyle w:val="Normal1"/>
        <w:jc w:val="both"/>
        <w:rPr>
          <w:rFonts w:ascii="Arial" w:hAnsi="Arial" w:cs="Arial"/>
          <w:sz w:val="22"/>
          <w:szCs w:val="22"/>
        </w:rPr>
      </w:pPr>
      <w:r>
        <w:rPr>
          <w:rFonts w:ascii="Arial" w:eastAsia="Comic Sans MS" w:hAnsi="Arial" w:cs="Arial"/>
          <w:sz w:val="22"/>
          <w:szCs w:val="22"/>
        </w:rPr>
        <w:t>(1) Kad birač pristupi glasovanju, predsjednik izbornog povjerenstva upisuje birača u birački popis, daje mu glasački listić i objašnjava mu način glasovanja.</w:t>
      </w:r>
    </w:p>
    <w:p w:rsidR="008547AD" w:rsidRDefault="00BB6C86">
      <w:pPr>
        <w:pStyle w:val="Normal1"/>
        <w:jc w:val="both"/>
        <w:rPr>
          <w:rFonts w:ascii="Arial" w:hAnsi="Arial" w:cs="Arial"/>
          <w:sz w:val="22"/>
          <w:szCs w:val="22"/>
        </w:rPr>
      </w:pPr>
      <w:r>
        <w:rPr>
          <w:rFonts w:ascii="Arial" w:eastAsia="Comic Sans MS" w:hAnsi="Arial" w:cs="Arial"/>
          <w:sz w:val="22"/>
          <w:szCs w:val="22"/>
        </w:rPr>
        <w:t>(2) Birač može glasovati samo za kandidate upisane na glasačkom listiću, a glasuje tako da zaokruži redni broj ispred imena i prezimena kandidata.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Glasački listići popunjeni suprotno stavku 2. i 3. ovoga članka smatraju se nevažećima.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36.</w:t>
      </w:r>
    </w:p>
    <w:p w:rsidR="008547AD" w:rsidRDefault="00BB6C86">
      <w:pPr>
        <w:pStyle w:val="Normal1"/>
        <w:jc w:val="both"/>
        <w:rPr>
          <w:rFonts w:ascii="Arial" w:hAnsi="Arial" w:cs="Arial"/>
          <w:sz w:val="22"/>
          <w:szCs w:val="22"/>
        </w:rPr>
      </w:pPr>
      <w:r>
        <w:rPr>
          <w:rFonts w:ascii="Arial" w:eastAsia="Comic Sans MS" w:hAnsi="Arial" w:cs="Arial"/>
          <w:sz w:val="22"/>
          <w:szCs w:val="22"/>
        </w:rPr>
        <w:t>(1) Nakon završetka glasovanja izborno povjerenstvo prebrojava glasove s važećih listića i sastavlja listu kandidata prema broju dobivenih glasova.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U slučaju jednakog broja glasova izabran je kandidat s manjim rednim brojem na glasačkom listiću.</w:t>
      </w:r>
    </w:p>
    <w:p w:rsidR="008547AD" w:rsidRDefault="00BB6C86">
      <w:pPr>
        <w:pStyle w:val="Normal1"/>
        <w:jc w:val="both"/>
        <w:rPr>
          <w:rFonts w:ascii="Arial" w:hAnsi="Arial" w:cs="Arial"/>
          <w:sz w:val="22"/>
          <w:szCs w:val="22"/>
        </w:rPr>
      </w:pPr>
      <w:r>
        <w:rPr>
          <w:rFonts w:ascii="Arial" w:eastAsia="Comic Sans MS" w:hAnsi="Arial" w:cs="Arial"/>
          <w:sz w:val="22"/>
          <w:szCs w:val="22"/>
        </w:rPr>
        <w:t>(3) Učiteljsko vijeće</w:t>
      </w:r>
      <w:r>
        <w:rPr>
          <w:rFonts w:ascii="Arial" w:eastAsia="Comic Sans MS" w:hAnsi="Arial" w:cs="Arial"/>
          <w:i/>
          <w:color w:val="00B0F0"/>
          <w:sz w:val="22"/>
          <w:szCs w:val="22"/>
        </w:rPr>
        <w:t xml:space="preserve"> </w:t>
      </w:r>
      <w:r>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(4) Nakon što Učiteljsko vijeće prihvati listu kandidata za članove Školskog odbora utvrđuje se koja će dva  člana iz reda učitelja i stručnih suradnika Učiteljsko vijeće odlukom imenovati u Školski odbor. </w:t>
      </w:r>
    </w:p>
    <w:p w:rsidR="008547AD" w:rsidRDefault="008547AD">
      <w:pPr>
        <w:pStyle w:val="Normal1"/>
        <w:rPr>
          <w:rFonts w:ascii="Arial" w:hAnsi="Arial" w:cs="Arial"/>
          <w:b/>
          <w:sz w:val="22"/>
          <w:szCs w:val="22"/>
        </w:rPr>
      </w:pPr>
    </w:p>
    <w:p w:rsidR="008547AD" w:rsidRDefault="00BB6C86">
      <w:pPr>
        <w:pStyle w:val="Normal1"/>
        <w:rPr>
          <w:rFonts w:ascii="Arial" w:hAnsi="Arial" w:cs="Arial"/>
          <w:b/>
          <w:sz w:val="22"/>
          <w:szCs w:val="22"/>
        </w:rPr>
      </w:pPr>
      <w:r>
        <w:rPr>
          <w:rFonts w:ascii="Arial" w:hAnsi="Arial" w:cs="Arial"/>
          <w:b/>
          <w:sz w:val="22"/>
          <w:szCs w:val="22"/>
        </w:rPr>
        <w:t>Izbor članova Školskog odbora iz reda roditelja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37.</w:t>
      </w:r>
    </w:p>
    <w:p w:rsidR="008547AD" w:rsidRDefault="00BB6C86">
      <w:pPr>
        <w:pStyle w:val="Normal1"/>
        <w:jc w:val="both"/>
        <w:rPr>
          <w:rFonts w:ascii="Arial" w:hAnsi="Arial" w:cs="Arial"/>
          <w:sz w:val="22"/>
          <w:szCs w:val="22"/>
        </w:rPr>
      </w:pPr>
      <w:r>
        <w:rPr>
          <w:rFonts w:ascii="Arial" w:eastAsia="Comic Sans MS" w:hAnsi="Arial" w:cs="Arial"/>
          <w:sz w:val="22"/>
          <w:szCs w:val="22"/>
        </w:rPr>
        <w:t>Ravnatelj Škole dužan je izvijestiti Vijeće roditelja o potrebi izbora predstavnika roditelja u Školski odbor.</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38.</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O izboru jednog člana Školskog odbora iz reda roditelja koji nije radnik Škole odlučuju roditelji na sjednici Vijeća roditelja. </w:t>
      </w:r>
    </w:p>
    <w:p w:rsidR="008547AD" w:rsidRDefault="00BB6C86">
      <w:pPr>
        <w:pStyle w:val="Normal1"/>
        <w:jc w:val="both"/>
        <w:rPr>
          <w:rFonts w:ascii="Arial" w:hAnsi="Arial" w:cs="Arial"/>
          <w:sz w:val="22"/>
          <w:szCs w:val="22"/>
        </w:rPr>
      </w:pPr>
      <w:r>
        <w:rPr>
          <w:rFonts w:ascii="Arial" w:eastAsia="Comic Sans MS" w:hAnsi="Arial" w:cs="Arial"/>
          <w:sz w:val="22"/>
          <w:szCs w:val="22"/>
        </w:rPr>
        <w:t>(2) Kandidata za člana Školskog odbora iz reda roditelja mogu predlagati svi nazočni na sjednici Vijeća roditelja.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Svaki roditelj može sam istaknuti svoju kandidaturu, osim ako je član Vijeća roditelja istodobno i radnik Škole. </w:t>
      </w:r>
    </w:p>
    <w:p w:rsidR="008547AD" w:rsidRDefault="00BB6C86">
      <w:pPr>
        <w:pStyle w:val="Normal1"/>
        <w:jc w:val="both"/>
        <w:rPr>
          <w:rFonts w:ascii="Arial" w:hAnsi="Arial" w:cs="Arial"/>
          <w:sz w:val="22"/>
          <w:szCs w:val="22"/>
        </w:rPr>
      </w:pPr>
      <w:r>
        <w:rPr>
          <w:rFonts w:ascii="Arial" w:eastAsia="Comic Sans MS" w:hAnsi="Arial" w:cs="Arial"/>
          <w:sz w:val="22"/>
          <w:szCs w:val="22"/>
        </w:rPr>
        <w:t>(4) Kandidatom se smatra svaki roditelj koji je prihvatio kandidaturu ili je sam istaknuo svoju kandidaturu u skladu sa stavkom 3. ovoga članka.</w:t>
      </w:r>
    </w:p>
    <w:p w:rsidR="008547AD" w:rsidRDefault="00BB6C86">
      <w:pPr>
        <w:pStyle w:val="Normal1"/>
        <w:jc w:val="both"/>
        <w:rPr>
          <w:rFonts w:ascii="Arial" w:hAnsi="Arial" w:cs="Arial"/>
          <w:sz w:val="22"/>
          <w:szCs w:val="22"/>
        </w:rPr>
      </w:pPr>
      <w:r>
        <w:rPr>
          <w:rFonts w:ascii="Arial" w:eastAsia="Comic Sans MS" w:hAnsi="Arial" w:cs="Arial"/>
          <w:sz w:val="22"/>
          <w:szCs w:val="22"/>
        </w:rPr>
        <w:t>(5) Vijeće roditelja javnim glasovanjem bira jednog člana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(6) U slučaju da dva kandidata imaju isti broj glasova, glasovanje će se ponoviti za ta dva kandidata.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(7) Nakon izbora utvrđuje se jedan član iz reda roditelja kojeg će Vijeće roditelja odlukom imenovati u Školski odbor.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Konstituirajuća sjednica Školskog odbora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39.</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Ravnatelj saziva konstituirajuću sjednicu Školskog odbora najkasnije u roku od 15 dana nakon što je imenovana većina članova Školskog odbora.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Najstariji član Školskog odbora rukovodi radom konstituirajuće sjednice do izbora predsjednika.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40.</w:t>
      </w:r>
    </w:p>
    <w:p w:rsidR="008547AD" w:rsidRDefault="00BB6C86">
      <w:pPr>
        <w:pStyle w:val="Normal1"/>
        <w:jc w:val="both"/>
        <w:rPr>
          <w:rFonts w:ascii="Arial" w:hAnsi="Arial" w:cs="Arial"/>
          <w:sz w:val="22"/>
          <w:szCs w:val="22"/>
        </w:rPr>
      </w:pPr>
      <w:r>
        <w:rPr>
          <w:rFonts w:ascii="Arial" w:eastAsia="Comic Sans MS" w:hAnsi="Arial" w:cs="Arial"/>
          <w:sz w:val="22"/>
          <w:szCs w:val="22"/>
        </w:rPr>
        <w:lastRenderedPageBreak/>
        <w:t>Dnevni red konstituirajuće sjednice obvezno sadrži:</w:t>
      </w:r>
    </w:p>
    <w:p w:rsidR="008547AD" w:rsidRDefault="00BB6C86">
      <w:pPr>
        <w:pStyle w:val="Normal1"/>
        <w:numPr>
          <w:ilvl w:val="0"/>
          <w:numId w:val="5"/>
        </w:numPr>
        <w:ind w:hanging="359"/>
        <w:jc w:val="both"/>
        <w:rPr>
          <w:rFonts w:ascii="Arial" w:hAnsi="Arial" w:cs="Arial"/>
          <w:sz w:val="22"/>
          <w:szCs w:val="22"/>
        </w:rPr>
      </w:pPr>
      <w:r>
        <w:rPr>
          <w:rFonts w:ascii="Arial" w:eastAsia="Comic Sans MS" w:hAnsi="Arial" w:cs="Arial"/>
          <w:sz w:val="22"/>
          <w:szCs w:val="22"/>
        </w:rPr>
        <w:t>izvješće predsjedavatelja sjednice o imenovanim članovima Školskog odbora</w:t>
      </w:r>
    </w:p>
    <w:p w:rsidR="008547AD" w:rsidRDefault="00BB6C86">
      <w:pPr>
        <w:pStyle w:val="Normal1"/>
        <w:numPr>
          <w:ilvl w:val="0"/>
          <w:numId w:val="5"/>
        </w:numPr>
        <w:ind w:hanging="359"/>
        <w:jc w:val="both"/>
        <w:rPr>
          <w:rFonts w:ascii="Arial" w:hAnsi="Arial" w:cs="Arial"/>
          <w:sz w:val="22"/>
          <w:szCs w:val="22"/>
        </w:rPr>
      </w:pPr>
      <w:r>
        <w:rPr>
          <w:rFonts w:ascii="Arial" w:eastAsia="Comic Sans MS" w:hAnsi="Arial" w:cs="Arial"/>
          <w:sz w:val="22"/>
          <w:szCs w:val="22"/>
        </w:rPr>
        <w:t>verificiranje mandata članova Školskog odbora</w:t>
      </w:r>
    </w:p>
    <w:p w:rsidR="008547AD" w:rsidRDefault="00BB6C86">
      <w:pPr>
        <w:pStyle w:val="Normal1"/>
        <w:numPr>
          <w:ilvl w:val="0"/>
          <w:numId w:val="5"/>
        </w:numPr>
        <w:ind w:hanging="359"/>
        <w:jc w:val="both"/>
        <w:rPr>
          <w:rFonts w:ascii="Arial" w:hAnsi="Arial" w:cs="Arial"/>
          <w:sz w:val="22"/>
          <w:szCs w:val="22"/>
        </w:rPr>
      </w:pPr>
      <w:r>
        <w:rPr>
          <w:rFonts w:ascii="Arial" w:eastAsia="Comic Sans MS" w:hAnsi="Arial" w:cs="Arial"/>
          <w:sz w:val="22"/>
          <w:szCs w:val="22"/>
        </w:rPr>
        <w:t>izbor predsjednika i zamjenika predsjednika Školskog odbora.</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41.</w:t>
      </w:r>
    </w:p>
    <w:p w:rsidR="008547AD" w:rsidRDefault="00BB6C86">
      <w:pPr>
        <w:pStyle w:val="Normal1"/>
        <w:jc w:val="both"/>
        <w:rPr>
          <w:rFonts w:ascii="Arial" w:hAnsi="Arial" w:cs="Arial"/>
          <w:sz w:val="22"/>
          <w:szCs w:val="22"/>
        </w:rPr>
      </w:pPr>
      <w:r>
        <w:rPr>
          <w:rFonts w:ascii="Arial" w:eastAsia="Comic Sans MS" w:hAnsi="Arial" w:cs="Arial"/>
          <w:sz w:val="22"/>
          <w:szCs w:val="22"/>
        </w:rPr>
        <w:t>(1) Mandat članova Školskog odbora teče od dana konstituiranja Školskog odbora i traje četiri godine.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Članovi Školskog odbora mogu biti ponovno imenovani.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Predsjednik i zamjenik predsjednika Školskog odbora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42.</w:t>
      </w:r>
    </w:p>
    <w:p w:rsidR="008547AD" w:rsidRDefault="00BB6C86">
      <w:pPr>
        <w:pStyle w:val="Normal1"/>
        <w:jc w:val="both"/>
        <w:rPr>
          <w:rFonts w:ascii="Arial" w:hAnsi="Arial" w:cs="Arial"/>
          <w:sz w:val="22"/>
          <w:szCs w:val="22"/>
        </w:rPr>
      </w:pPr>
      <w:r>
        <w:rPr>
          <w:rFonts w:ascii="Arial" w:eastAsia="Comic Sans MS" w:hAnsi="Arial" w:cs="Arial"/>
          <w:sz w:val="22"/>
          <w:szCs w:val="22"/>
        </w:rPr>
        <w:t>(1) Za predsjednika i zamjenika predsjednika Školskog odbora može biti izabran svaki član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(2) Predsjednik i zamjenik predsjednika Školskog odbora biraju se na četiri  godine.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O kandidatima za predsjednika i zamjenika predsjednika Školskog odbora članovi Školskog odbora glasuju javno dizanjem ruku. </w:t>
      </w:r>
    </w:p>
    <w:p w:rsidR="008547AD" w:rsidRDefault="00BB6C86">
      <w:pPr>
        <w:pStyle w:val="Normal1"/>
        <w:jc w:val="both"/>
        <w:rPr>
          <w:rFonts w:ascii="Arial" w:hAnsi="Arial" w:cs="Arial"/>
          <w:sz w:val="22"/>
          <w:szCs w:val="22"/>
        </w:rPr>
      </w:pPr>
      <w:r>
        <w:rPr>
          <w:rFonts w:ascii="Arial" w:eastAsia="Comic Sans MS" w:hAnsi="Arial" w:cs="Arial"/>
          <w:sz w:val="22"/>
          <w:szCs w:val="22"/>
        </w:rPr>
        <w:t>(4) Za predsjednika i zamjenika predsjednika izabran je kandidat koji je dobio većinu glasova ukupnog broja članova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(5) Nakon izbora predsjednika Školskog odbora najstariji član Školskog odbora predaje predsjedniku dalje vođenje sjednice Školskog odbora.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43.</w:t>
      </w:r>
    </w:p>
    <w:p w:rsidR="008547AD" w:rsidRDefault="00BB6C86">
      <w:pPr>
        <w:pStyle w:val="Normal1"/>
        <w:jc w:val="both"/>
        <w:rPr>
          <w:rFonts w:ascii="Arial" w:hAnsi="Arial" w:cs="Arial"/>
          <w:sz w:val="22"/>
          <w:szCs w:val="22"/>
        </w:rPr>
      </w:pPr>
      <w:r>
        <w:rPr>
          <w:rFonts w:ascii="Arial" w:eastAsia="Comic Sans MS" w:hAnsi="Arial" w:cs="Arial"/>
          <w:sz w:val="22"/>
          <w:szCs w:val="22"/>
        </w:rPr>
        <w:t>Predsjednik Školskog odbora:</w:t>
      </w:r>
    </w:p>
    <w:p w:rsidR="008547AD" w:rsidRDefault="00BB6C86">
      <w:pPr>
        <w:pStyle w:val="Normal1"/>
        <w:numPr>
          <w:ilvl w:val="0"/>
          <w:numId w:val="6"/>
        </w:numPr>
        <w:ind w:hanging="359"/>
        <w:jc w:val="both"/>
        <w:rPr>
          <w:rFonts w:ascii="Arial" w:hAnsi="Arial" w:cs="Arial"/>
          <w:sz w:val="22"/>
          <w:szCs w:val="22"/>
        </w:rPr>
      </w:pPr>
      <w:r>
        <w:rPr>
          <w:rFonts w:ascii="Arial" w:eastAsia="Comic Sans MS" w:hAnsi="Arial" w:cs="Arial"/>
          <w:sz w:val="22"/>
          <w:szCs w:val="22"/>
        </w:rPr>
        <w:t>saziva sjednice Školskog odbora</w:t>
      </w:r>
    </w:p>
    <w:p w:rsidR="008547AD" w:rsidRDefault="00BB6C86">
      <w:pPr>
        <w:pStyle w:val="Normal1"/>
        <w:numPr>
          <w:ilvl w:val="0"/>
          <w:numId w:val="6"/>
        </w:numPr>
        <w:ind w:hanging="359"/>
        <w:jc w:val="both"/>
        <w:rPr>
          <w:rFonts w:ascii="Arial" w:hAnsi="Arial" w:cs="Arial"/>
          <w:sz w:val="22"/>
          <w:szCs w:val="22"/>
        </w:rPr>
      </w:pPr>
      <w:r>
        <w:rPr>
          <w:rFonts w:ascii="Arial" w:eastAsia="Comic Sans MS" w:hAnsi="Arial" w:cs="Arial"/>
          <w:sz w:val="22"/>
          <w:szCs w:val="22"/>
        </w:rPr>
        <w:t xml:space="preserve">utvrđuje prijedlog dnevnog reda sjednice </w:t>
      </w:r>
    </w:p>
    <w:p w:rsidR="008547AD" w:rsidRDefault="00BB6C86">
      <w:pPr>
        <w:pStyle w:val="Normal1"/>
        <w:numPr>
          <w:ilvl w:val="0"/>
          <w:numId w:val="6"/>
        </w:numPr>
        <w:ind w:hanging="359"/>
        <w:jc w:val="both"/>
        <w:rPr>
          <w:rFonts w:ascii="Arial" w:hAnsi="Arial" w:cs="Arial"/>
          <w:sz w:val="22"/>
          <w:szCs w:val="22"/>
        </w:rPr>
      </w:pPr>
      <w:r>
        <w:rPr>
          <w:rFonts w:ascii="Arial" w:eastAsia="Comic Sans MS" w:hAnsi="Arial" w:cs="Arial"/>
          <w:sz w:val="22"/>
          <w:szCs w:val="22"/>
        </w:rPr>
        <w:t>priprema i razmatra materijale za sjednicu</w:t>
      </w:r>
    </w:p>
    <w:p w:rsidR="008547AD" w:rsidRDefault="00BB6C86">
      <w:pPr>
        <w:pStyle w:val="Normal1"/>
        <w:numPr>
          <w:ilvl w:val="0"/>
          <w:numId w:val="6"/>
        </w:numPr>
        <w:ind w:hanging="359"/>
        <w:jc w:val="both"/>
        <w:rPr>
          <w:rFonts w:ascii="Arial" w:hAnsi="Arial" w:cs="Arial"/>
          <w:sz w:val="22"/>
          <w:szCs w:val="22"/>
        </w:rPr>
      </w:pPr>
      <w:r>
        <w:rPr>
          <w:rFonts w:ascii="Arial" w:eastAsia="Comic Sans MS" w:hAnsi="Arial" w:cs="Arial"/>
          <w:sz w:val="22"/>
          <w:szCs w:val="22"/>
        </w:rPr>
        <w:t>vodi sjednice Školskog odbora</w:t>
      </w:r>
    </w:p>
    <w:p w:rsidR="008547AD" w:rsidRDefault="00BB6C86">
      <w:pPr>
        <w:pStyle w:val="Normal1"/>
        <w:numPr>
          <w:ilvl w:val="0"/>
          <w:numId w:val="6"/>
        </w:numPr>
        <w:ind w:hanging="359"/>
        <w:jc w:val="both"/>
        <w:rPr>
          <w:rFonts w:ascii="Arial" w:hAnsi="Arial" w:cs="Arial"/>
          <w:sz w:val="22"/>
          <w:szCs w:val="22"/>
        </w:rPr>
      </w:pPr>
      <w:r>
        <w:rPr>
          <w:rFonts w:ascii="Arial" w:eastAsia="Comic Sans MS" w:hAnsi="Arial" w:cs="Arial"/>
          <w:sz w:val="22"/>
          <w:szCs w:val="22"/>
        </w:rPr>
        <w:t>skrbi o održavanju reda i da se sjednice održavaju u skladu sa zakonskim odredbama i odredbama ovog statuta</w:t>
      </w:r>
    </w:p>
    <w:p w:rsidR="008547AD" w:rsidRDefault="008547AD">
      <w:pPr>
        <w:pStyle w:val="Normal1"/>
        <w:ind w:left="360"/>
        <w:jc w:val="both"/>
        <w:rPr>
          <w:rFonts w:ascii="Arial" w:eastAsia="Comic Sans MS" w:hAnsi="Arial" w:cs="Arial"/>
          <w:sz w:val="22"/>
          <w:szCs w:val="22"/>
        </w:rPr>
      </w:pPr>
    </w:p>
    <w:p w:rsidR="008547AD" w:rsidRDefault="00BB6C86">
      <w:pPr>
        <w:pStyle w:val="Normal1"/>
        <w:ind w:left="3600"/>
        <w:jc w:val="both"/>
        <w:rPr>
          <w:rFonts w:ascii="Arial" w:hAnsi="Arial" w:cs="Arial"/>
          <w:sz w:val="22"/>
          <w:szCs w:val="22"/>
        </w:rPr>
      </w:pPr>
      <w:r>
        <w:rPr>
          <w:rFonts w:ascii="Arial" w:eastAsia="Comic Sans MS" w:hAnsi="Arial" w:cs="Arial"/>
          <w:b/>
          <w:sz w:val="22"/>
          <w:szCs w:val="22"/>
        </w:rPr>
        <w:t>Članak 44.</w:t>
      </w:r>
    </w:p>
    <w:p w:rsidR="008547AD" w:rsidRDefault="00BB6C86">
      <w:pPr>
        <w:pStyle w:val="Normal1"/>
        <w:jc w:val="both"/>
        <w:rPr>
          <w:rFonts w:ascii="Arial" w:hAnsi="Arial" w:cs="Arial"/>
          <w:sz w:val="22"/>
          <w:szCs w:val="22"/>
        </w:rPr>
      </w:pPr>
      <w:r>
        <w:rPr>
          <w:rFonts w:ascii="Arial" w:eastAsia="Comic Sans MS" w:hAnsi="Arial" w:cs="Arial"/>
          <w:sz w:val="22"/>
          <w:szCs w:val="22"/>
        </w:rPr>
        <w:t>(1) U slučaju spriječenosti obavljanja dužnosti predsjednika Školskog odbora zamjenjuje zamjenik predsjednika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Ako je i zamjenik predsjednika Školskog odbora spriječen voditi sjednicu, Školski odbor na sjednici određuje osobu iz reda članova Školskog odbora koja će predsjedavati sjednici.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Sazivanje i održavanje sjednica Školskog odbora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45.</w:t>
      </w:r>
    </w:p>
    <w:p w:rsidR="008547AD" w:rsidRDefault="00BB6C86">
      <w:pPr>
        <w:pStyle w:val="Normal1"/>
        <w:jc w:val="both"/>
        <w:rPr>
          <w:rFonts w:ascii="Arial" w:hAnsi="Arial" w:cs="Arial"/>
          <w:sz w:val="22"/>
          <w:szCs w:val="22"/>
        </w:rPr>
      </w:pPr>
      <w:r>
        <w:rPr>
          <w:rFonts w:ascii="Arial" w:eastAsia="Comic Sans MS" w:hAnsi="Arial" w:cs="Arial"/>
          <w:sz w:val="22"/>
          <w:szCs w:val="22"/>
        </w:rPr>
        <w:t>(1) Sjednicu Školskog odbora saziva predsjednik Školskog odbora, a u slučaju njegove spriječenosti njegov zamjenik.</w:t>
      </w:r>
    </w:p>
    <w:p w:rsidR="008547AD" w:rsidRDefault="00BB6C86">
      <w:pPr>
        <w:pStyle w:val="Normal1"/>
        <w:jc w:val="both"/>
        <w:rPr>
          <w:rFonts w:ascii="Arial" w:hAnsi="Arial" w:cs="Arial"/>
          <w:sz w:val="22"/>
          <w:szCs w:val="22"/>
        </w:rPr>
      </w:pPr>
      <w:r>
        <w:rPr>
          <w:rFonts w:ascii="Arial" w:eastAsia="Comic Sans MS" w:hAnsi="Arial" w:cs="Arial"/>
          <w:sz w:val="22"/>
          <w:szCs w:val="22"/>
        </w:rPr>
        <w:t>(2) Prijedlog za sazivanje sjednice može dati svaki član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(3) Predsjednik Školskog odbora obvezan je sazvati sjednicu Školskog odbora ako to traži 1/3 članova Školskog odbora ili ravnatelj.</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(4) Ako predsjednik Školskog odbora ne izvrši obvezu iz stavaka 1. i 3.  ovog članka, a radi se o potrebi hitnog odlučivanja te  zakonitosti rada Škole, sjednicu Školskog odbora ovlašten je sazvati ravnatelj.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8547AD" w:rsidRDefault="008547AD">
      <w:pPr>
        <w:pStyle w:val="Normal1"/>
        <w:jc w:val="both"/>
        <w:rPr>
          <w:rFonts w:ascii="Arial" w:eastAsia="Comic Sans MS"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p>
    <w:p w:rsidR="008547AD" w:rsidRDefault="00BB6C86">
      <w:pPr>
        <w:pStyle w:val="Normal1"/>
        <w:ind w:left="2880" w:firstLine="720"/>
        <w:jc w:val="both"/>
        <w:rPr>
          <w:rFonts w:ascii="Arial" w:hAnsi="Arial" w:cs="Arial"/>
          <w:sz w:val="22"/>
          <w:szCs w:val="22"/>
        </w:rPr>
      </w:pPr>
      <w:r>
        <w:rPr>
          <w:rFonts w:ascii="Arial" w:eastAsia="Comic Sans MS" w:hAnsi="Arial" w:cs="Arial"/>
          <w:b/>
          <w:sz w:val="22"/>
          <w:szCs w:val="22"/>
        </w:rPr>
        <w:t>Članak 46.</w:t>
      </w:r>
    </w:p>
    <w:p w:rsidR="008547AD" w:rsidRDefault="00BB6C86">
      <w:pPr>
        <w:pStyle w:val="Normal1"/>
        <w:jc w:val="both"/>
        <w:rPr>
          <w:rFonts w:ascii="Arial" w:hAnsi="Arial" w:cs="Arial"/>
          <w:sz w:val="22"/>
          <w:szCs w:val="22"/>
        </w:rPr>
      </w:pPr>
      <w:r>
        <w:rPr>
          <w:rFonts w:ascii="Arial" w:eastAsia="Comic Sans MS" w:hAnsi="Arial" w:cs="Arial"/>
          <w:sz w:val="22"/>
          <w:szCs w:val="22"/>
        </w:rPr>
        <w:lastRenderedPageBreak/>
        <w:t>(1) Pozivi za sjednicu dostavljaju se u pisanom ili elektroničkom obliku s prijedlogom dnevnog reda i materijalima za sjednicu svim članovima Školskog odbora i ravnatelju, najkasnije 3</w:t>
      </w:r>
      <w:r>
        <w:rPr>
          <w:rFonts w:ascii="Arial" w:eastAsia="Comic Sans MS" w:hAnsi="Arial" w:cs="Arial"/>
          <w:i/>
          <w:color w:val="92D050"/>
          <w:sz w:val="22"/>
          <w:szCs w:val="22"/>
        </w:rPr>
        <w:t>/___</w:t>
      </w:r>
      <w:r>
        <w:rPr>
          <w:rFonts w:ascii="Arial" w:eastAsia="Comic Sans MS" w:hAnsi="Arial" w:cs="Arial"/>
          <w:sz w:val="22"/>
          <w:szCs w:val="22"/>
        </w:rPr>
        <w:t xml:space="preserve">  dana prije održavanja sjednice.</w:t>
      </w:r>
    </w:p>
    <w:p w:rsidR="008547AD" w:rsidRDefault="00BB6C86">
      <w:pPr>
        <w:pStyle w:val="Normal1"/>
        <w:jc w:val="both"/>
        <w:rPr>
          <w:rFonts w:ascii="Arial" w:hAnsi="Arial" w:cs="Arial"/>
          <w:sz w:val="22"/>
          <w:szCs w:val="22"/>
        </w:rPr>
      </w:pPr>
      <w:r>
        <w:rPr>
          <w:rFonts w:ascii="Arial" w:eastAsia="Comic Sans MS" w:hAnsi="Arial" w:cs="Arial"/>
          <w:sz w:val="22"/>
          <w:szCs w:val="22"/>
        </w:rPr>
        <w:t>(2) Pozivi se dostavljaju svim članovima Školskog odbora, ravnatelju Škole te po potrebi izvjestiteljima o pojedinim pitanjima u svezi s dnevnim redom kao i drugim osobama koje se pozivaju na sjednicu.</w:t>
      </w:r>
    </w:p>
    <w:p w:rsidR="008547AD" w:rsidRDefault="00BB6C86">
      <w:pPr>
        <w:pStyle w:val="Normal1"/>
        <w:jc w:val="both"/>
        <w:rPr>
          <w:rFonts w:ascii="Arial" w:hAnsi="Arial" w:cs="Arial"/>
          <w:sz w:val="22"/>
          <w:szCs w:val="22"/>
        </w:rPr>
      </w:pPr>
      <w:r>
        <w:rPr>
          <w:rFonts w:ascii="Arial" w:eastAsia="Comic Sans MS" w:hAnsi="Arial" w:cs="Arial"/>
          <w:sz w:val="22"/>
          <w:szCs w:val="22"/>
        </w:rPr>
        <w:t>(3) Jedan primjerak poziva s prijedlogom dnevnog reda  za sjednicu,  stavlja se na oglasnu ploču Škole u roku određenom u stavku 1. ovog članka.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47.</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U hitnim situacijama te posebno opravdanim razlozima sjednica Školskog odbora može se sazvati usmeno odnosno telefonskim putem ili elektronskim putem.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 xml:space="preserve">Sjednica Školskog odbora može se u slučajevima iz stavka 1. ovog članka održati elektronskim putem.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 xml:space="preserve">Nakon završetka elektronske sjednice sastavlja se zapisnik u čijem su privitku sva pristigla očitovanja. </w:t>
      </w:r>
    </w:p>
    <w:p w:rsidR="008547AD" w:rsidRDefault="008547AD">
      <w:pPr>
        <w:pStyle w:val="Normal1"/>
        <w:jc w:val="both"/>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Način rada i odlučivanje na sjednici Školskog odbora</w:t>
      </w:r>
    </w:p>
    <w:p w:rsidR="008547AD" w:rsidRDefault="008547AD">
      <w:pPr>
        <w:pStyle w:val="Normal1"/>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48.</w:t>
      </w:r>
    </w:p>
    <w:p w:rsidR="008547AD" w:rsidRDefault="00BB6C86">
      <w:pPr>
        <w:pStyle w:val="BodyText"/>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Prije početka sjednice Školskog odbora predsjedavatelj provjerava je li na sjednici nazočna potrebna većina članova tijela i ako jest započinje sjednicu.</w:t>
      </w:r>
    </w:p>
    <w:p w:rsidR="008547AD" w:rsidRDefault="00BB6C86">
      <w:pPr>
        <w:pStyle w:val="BodyText"/>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Sjednici Školskog odbora mogu biti nazočne i druge osobe uz dopuštenje Školskog odbora ili u skladu s posebnim propisima. </w:t>
      </w:r>
    </w:p>
    <w:p w:rsidR="008547AD" w:rsidRDefault="00BB6C86">
      <w:pPr>
        <w:pStyle w:val="BodyText"/>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Nakon prihvaćanja zapisnika s prethodne sjednice i predloženog dnevnog reda prelazi se na raspravu i odlučivanje redoslijedom koji je utvrđen u dnevnom redu.</w:t>
      </w:r>
    </w:p>
    <w:p w:rsidR="008547AD" w:rsidRDefault="00BB6C86">
      <w:pPr>
        <w:pStyle w:val="BodyText"/>
        <w:rPr>
          <w:rFonts w:ascii="Arial" w:hAnsi="Arial" w:cs="Arial"/>
          <w:sz w:val="22"/>
          <w:szCs w:val="22"/>
        </w:rPr>
      </w:pPr>
      <w:r>
        <w:rPr>
          <w:rFonts w:ascii="Arial" w:eastAsia="Comic Sans MS" w:hAnsi="Arial" w:cs="Arial"/>
          <w:sz w:val="22"/>
          <w:szCs w:val="22"/>
        </w:rPr>
        <w:t xml:space="preserve">(4) </w:t>
      </w:r>
      <w:r>
        <w:rPr>
          <w:rFonts w:ascii="Arial" w:hAnsi="Arial" w:cs="Arial"/>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rsidR="008547AD" w:rsidRDefault="00BB6C86">
      <w:pPr>
        <w:pStyle w:val="BodyText"/>
        <w:rPr>
          <w:rFonts w:ascii="Arial" w:hAnsi="Arial" w:cs="Arial"/>
          <w:sz w:val="22"/>
          <w:szCs w:val="22"/>
        </w:rPr>
      </w:pPr>
      <w:r>
        <w:rPr>
          <w:rFonts w:ascii="Arial" w:eastAsia="Comic Sans MS" w:hAnsi="Arial" w:cs="Arial"/>
          <w:sz w:val="22"/>
          <w:szCs w:val="22"/>
        </w:rPr>
        <w:t xml:space="preserve">(5) </w:t>
      </w:r>
      <w:r>
        <w:rPr>
          <w:rFonts w:ascii="Arial" w:hAnsi="Arial" w:cs="Arial"/>
          <w:sz w:val="22"/>
          <w:szCs w:val="22"/>
        </w:rPr>
        <w:t>Na sjednici nitko ne može govoriti dok ne dobije riječ od predsjedavatelja sjednice.</w:t>
      </w:r>
    </w:p>
    <w:p w:rsidR="008547AD" w:rsidRDefault="00BB6C86">
      <w:pPr>
        <w:jc w:val="both"/>
        <w:rPr>
          <w:rFonts w:ascii="Arial" w:hAnsi="Arial" w:cs="Arial"/>
          <w:sz w:val="22"/>
          <w:szCs w:val="22"/>
        </w:rPr>
      </w:pPr>
      <w:r>
        <w:rPr>
          <w:rFonts w:ascii="Arial" w:eastAsia="Comic Sans MS" w:hAnsi="Arial" w:cs="Arial"/>
          <w:sz w:val="22"/>
          <w:szCs w:val="22"/>
        </w:rPr>
        <w:t xml:space="preserve">(6) </w:t>
      </w:r>
      <w:r>
        <w:rPr>
          <w:rFonts w:ascii="Arial" w:hAnsi="Arial" w:cs="Arial"/>
          <w:sz w:val="22"/>
          <w:szCs w:val="22"/>
        </w:rPr>
        <w:t>Predsjedavatelj daje riječ prijavljenima za raspravu prema redoslijedu kojim su se prijavili, osim ako je to potrebno zbog dopunskog objašnjenja pojedinog predmeta.</w:t>
      </w:r>
    </w:p>
    <w:p w:rsidR="008547AD" w:rsidRDefault="00BB6C86">
      <w:pPr>
        <w:pStyle w:val="BodyText"/>
        <w:rPr>
          <w:rFonts w:ascii="Arial" w:hAnsi="Arial" w:cs="Arial"/>
          <w:sz w:val="22"/>
          <w:szCs w:val="22"/>
        </w:rPr>
      </w:pPr>
      <w:r>
        <w:rPr>
          <w:rFonts w:ascii="Arial" w:eastAsia="Comic Sans MS" w:hAnsi="Arial" w:cs="Arial"/>
          <w:sz w:val="22"/>
          <w:szCs w:val="22"/>
        </w:rPr>
        <w:t xml:space="preserve">(7) </w:t>
      </w:r>
      <w:r>
        <w:rPr>
          <w:rFonts w:ascii="Arial" w:hAnsi="Arial" w:cs="Arial"/>
          <w:sz w:val="22"/>
          <w:szCs w:val="22"/>
        </w:rPr>
        <w:t xml:space="preserve">Sudionik u raspravi dužan je govoriti kratko i jasno i iznositi prijedloge za rješavanje predmeta o kojima se raspravlja. </w:t>
      </w:r>
    </w:p>
    <w:p w:rsidR="008547AD" w:rsidRDefault="00BB6C86">
      <w:pPr>
        <w:jc w:val="both"/>
        <w:rPr>
          <w:rFonts w:ascii="Arial" w:hAnsi="Arial" w:cs="Arial"/>
          <w:sz w:val="22"/>
          <w:szCs w:val="22"/>
        </w:rPr>
      </w:pPr>
      <w:r>
        <w:rPr>
          <w:rFonts w:ascii="Arial" w:eastAsia="Comic Sans MS" w:hAnsi="Arial" w:cs="Arial"/>
          <w:sz w:val="22"/>
          <w:szCs w:val="22"/>
        </w:rPr>
        <w:t xml:space="preserve">(8) </w:t>
      </w:r>
      <w:r>
        <w:rPr>
          <w:rFonts w:ascii="Arial" w:hAnsi="Arial" w:cs="Arial"/>
          <w:sz w:val="22"/>
          <w:szCs w:val="22"/>
        </w:rPr>
        <w:t>Predsjedavatelj sjednice dužan je skrbiti da sudionika u raspravi nitko ne ometa za vrijeme njegova izlaganja.</w:t>
      </w:r>
    </w:p>
    <w:p w:rsidR="008547AD" w:rsidRDefault="00BB6C86">
      <w:pPr>
        <w:jc w:val="both"/>
        <w:rPr>
          <w:rFonts w:ascii="Arial" w:hAnsi="Arial" w:cs="Arial"/>
          <w:sz w:val="22"/>
          <w:szCs w:val="22"/>
        </w:rPr>
      </w:pPr>
      <w:r>
        <w:rPr>
          <w:rFonts w:ascii="Arial" w:eastAsia="Comic Sans MS" w:hAnsi="Arial" w:cs="Arial"/>
          <w:sz w:val="22"/>
          <w:szCs w:val="22"/>
        </w:rPr>
        <w:t xml:space="preserve">(9) </w:t>
      </w:r>
      <w:r>
        <w:rPr>
          <w:rFonts w:ascii="Arial" w:hAnsi="Arial" w:cs="Arial"/>
          <w:sz w:val="22"/>
          <w:szCs w:val="22"/>
        </w:rPr>
        <w:t>Na prijedlog predsjedavatelja ili člana Školski odbor može odlučiti da se uskrati riječ sudioniku u raspravi koji je već govorio o istom predmetu.</w:t>
      </w:r>
    </w:p>
    <w:p w:rsidR="008547AD" w:rsidRDefault="008547AD">
      <w:pPr>
        <w:jc w:val="both"/>
        <w:rPr>
          <w:rFonts w:ascii="Arial" w:hAnsi="Arial" w:cs="Arial"/>
          <w:sz w:val="22"/>
          <w:szCs w:val="22"/>
        </w:rPr>
      </w:pPr>
    </w:p>
    <w:p w:rsidR="008547AD" w:rsidRDefault="00BB6C86">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Arial" w:hAnsi="Arial" w:cs="Arial"/>
          <w:b/>
          <w:sz w:val="22"/>
          <w:szCs w:val="22"/>
        </w:rPr>
        <w:t xml:space="preserve">Članak 49. </w:t>
      </w:r>
    </w:p>
    <w:p w:rsidR="008547AD" w:rsidRDefault="00BB6C86">
      <w:pPr>
        <w:pStyle w:val="BodyText"/>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 xml:space="preserve">Sjednica Školskog odbora prekida se kada se  broj nazočnih članova smanji ispod broja potrebnog za održavanje sjednice, kada o pojedinom predmetu treba pribaviti dodatne podatke ili isprave i u drugim opravdanim slučajevima. </w:t>
      </w:r>
    </w:p>
    <w:p w:rsidR="008547AD" w:rsidRDefault="00BB6C86">
      <w:pPr>
        <w:pStyle w:val="BodyText"/>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Odluku o prekidu sjednice donosi Školski odbor,  a u slučaju  kada se broj nazočnih članova smanji ispod broja potrebnog za održavanje sjednice, odluku o prekidu sjednice donosi predsjedavatelj.</w:t>
      </w:r>
    </w:p>
    <w:p w:rsidR="008547AD" w:rsidRDefault="00BB6C86">
      <w:pPr>
        <w:pStyle w:val="BodyText"/>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Novu sjednicu Školskog odbora saziva se u skladu s člancima 45.- 47. ovog statuta.</w:t>
      </w:r>
    </w:p>
    <w:p w:rsidR="008547AD" w:rsidRDefault="008547AD">
      <w:pPr>
        <w:pStyle w:val="BodyText"/>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50.</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Članovi Školskog odbora o pitanjima iz djelokruga rada Školskog odbora odlučuju  većinom glasova ukupnog broja članova.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Glasovanje je javno osim ako je ovim statutom ili zakonom propisano da se tajno glasuje. </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51.</w:t>
      </w:r>
    </w:p>
    <w:p w:rsidR="008547AD" w:rsidRDefault="00BB6C86">
      <w:pPr>
        <w:pStyle w:val="Normal1"/>
        <w:jc w:val="both"/>
        <w:rPr>
          <w:rFonts w:ascii="Arial" w:hAnsi="Arial" w:cs="Arial"/>
          <w:sz w:val="22"/>
          <w:szCs w:val="22"/>
        </w:rPr>
      </w:pPr>
      <w:r>
        <w:rPr>
          <w:rFonts w:ascii="Arial" w:eastAsia="Comic Sans MS" w:hAnsi="Arial" w:cs="Arial"/>
          <w:sz w:val="22"/>
          <w:szCs w:val="22"/>
        </w:rPr>
        <w:t>(1) O radu sjednice Školskog odbora vodi se zapisnik.</w:t>
      </w:r>
    </w:p>
    <w:p w:rsidR="008547AD" w:rsidRDefault="00BB6C86">
      <w:pPr>
        <w:pStyle w:val="Normal1"/>
        <w:jc w:val="both"/>
        <w:rPr>
          <w:rFonts w:ascii="Arial" w:hAnsi="Arial" w:cs="Arial"/>
          <w:sz w:val="22"/>
          <w:szCs w:val="22"/>
        </w:rPr>
      </w:pPr>
      <w:r>
        <w:rPr>
          <w:rFonts w:ascii="Arial" w:eastAsia="Comic Sans MS" w:hAnsi="Arial" w:cs="Arial"/>
          <w:sz w:val="22"/>
          <w:szCs w:val="22"/>
        </w:rPr>
        <w:t>(2) Zapisnik se vodi pisano, a može se i tonski snimati po odluci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(3) Zapisnik vodi osoba koju odredi predsjednik Školskog odbora u dogovoru s ravnateljem ili tajnik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52.</w:t>
      </w:r>
    </w:p>
    <w:p w:rsidR="008547AD" w:rsidRDefault="00BB6C86">
      <w:pPr>
        <w:pStyle w:val="Normal1"/>
        <w:jc w:val="both"/>
        <w:rPr>
          <w:rFonts w:ascii="Arial" w:hAnsi="Arial" w:cs="Arial"/>
          <w:sz w:val="22"/>
          <w:szCs w:val="22"/>
        </w:rPr>
      </w:pPr>
      <w:r>
        <w:rPr>
          <w:rFonts w:ascii="Arial" w:eastAsia="Comic Sans MS" w:hAnsi="Arial" w:cs="Arial"/>
          <w:sz w:val="22"/>
          <w:szCs w:val="22"/>
        </w:rPr>
        <w:t>(1) Školski odbor može osnivati povjerenstva ili radne skupine za proučavanje pitanja, pripremanje prijedloga akata ili obavljanje drugih poslova važnih za Školu.</w:t>
      </w:r>
    </w:p>
    <w:p w:rsidR="008547AD" w:rsidRDefault="00BB6C86">
      <w:pPr>
        <w:pStyle w:val="Normal1"/>
        <w:jc w:val="both"/>
        <w:rPr>
          <w:rFonts w:ascii="Arial" w:hAnsi="Arial" w:cs="Arial"/>
          <w:sz w:val="22"/>
          <w:szCs w:val="22"/>
        </w:rPr>
      </w:pPr>
      <w:r>
        <w:rPr>
          <w:rFonts w:ascii="Arial" w:eastAsia="Comic Sans MS" w:hAnsi="Arial" w:cs="Arial"/>
          <w:sz w:val="22"/>
          <w:szCs w:val="22"/>
        </w:rPr>
        <w:t>(2) Članovi povjerenstava i radnih skupina imenuju se na vrijeme koje je potrebno da se završi određeni posao.</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Školski odbor može u svako doba opozvati povjerenstvo ili radnu skupinu, odnosno pojedinog člana.</w:t>
      </w:r>
    </w:p>
    <w:p w:rsidR="008547AD" w:rsidRDefault="00BB6C86">
      <w:pPr>
        <w:pStyle w:val="Normal1"/>
        <w:jc w:val="both"/>
        <w:rPr>
          <w:rFonts w:ascii="Arial" w:hAnsi="Arial" w:cs="Arial"/>
          <w:sz w:val="22"/>
          <w:szCs w:val="22"/>
        </w:rPr>
      </w:pPr>
      <w:r>
        <w:rPr>
          <w:rFonts w:ascii="Arial" w:eastAsia="Comic Sans MS" w:hAnsi="Arial" w:cs="Arial"/>
          <w:sz w:val="22"/>
          <w:szCs w:val="22"/>
        </w:rPr>
        <w:t>(4) Članovi povjerenstava i radnih skupina u pravilu se biraju između radnika Škole.</w:t>
      </w:r>
    </w:p>
    <w:p w:rsidR="008547AD" w:rsidRDefault="00BB6C86">
      <w:pPr>
        <w:pStyle w:val="Normal1"/>
        <w:jc w:val="both"/>
        <w:rPr>
          <w:rFonts w:ascii="Arial" w:hAnsi="Arial" w:cs="Arial"/>
          <w:sz w:val="22"/>
          <w:szCs w:val="22"/>
        </w:rPr>
      </w:pPr>
      <w:r>
        <w:rPr>
          <w:rFonts w:ascii="Arial" w:eastAsia="Comic Sans MS" w:hAnsi="Arial" w:cs="Arial"/>
          <w:sz w:val="22"/>
          <w:szCs w:val="22"/>
        </w:rPr>
        <w:t>(5) Iznimno, kada je propisano da određeno povjerenstvo ili radna skupina mora imati sastav odnosno kvalifikacije koje nemaju radnici Škole, Školski odbor imenovat će u povjerenstva ili radne skupine osobe izvan Škole.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53.</w:t>
      </w:r>
    </w:p>
    <w:p w:rsidR="008547AD" w:rsidRDefault="00BB6C86">
      <w:pPr>
        <w:pStyle w:val="Normal1"/>
        <w:jc w:val="both"/>
        <w:rPr>
          <w:rFonts w:ascii="Arial" w:hAnsi="Arial" w:cs="Arial"/>
          <w:sz w:val="22"/>
          <w:szCs w:val="22"/>
        </w:rPr>
      </w:pPr>
      <w:r>
        <w:rPr>
          <w:rFonts w:ascii="Arial" w:eastAsia="Comic Sans MS" w:hAnsi="Arial" w:cs="Arial"/>
          <w:sz w:val="22"/>
          <w:szCs w:val="22"/>
        </w:rPr>
        <w:t>(1) O odlukama važnim za rad i poslovanje Škole donesenim na sjednici Školskog odbora radnike se izvješćuje na oglasnoj ploči Škole u roku od 3</w:t>
      </w:r>
      <w:r>
        <w:rPr>
          <w:rFonts w:ascii="Arial" w:eastAsia="Comic Sans MS" w:hAnsi="Arial" w:cs="Arial"/>
          <w:i/>
          <w:color w:val="92D050"/>
          <w:sz w:val="22"/>
          <w:szCs w:val="22"/>
        </w:rPr>
        <w:t>/___</w:t>
      </w:r>
      <w:r>
        <w:rPr>
          <w:rFonts w:ascii="Arial" w:eastAsia="Comic Sans MS" w:hAnsi="Arial" w:cs="Arial"/>
          <w:sz w:val="22"/>
          <w:szCs w:val="22"/>
        </w:rPr>
        <w:t xml:space="preserve">dana od dana održavanja sjednice na kojoj je donesena odluka.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Roditelje se na sjednici Vijeća roditelja i roditeljskim sastancima izvješćuje o odlukama važnim za rad i poslovanje Škole donesenim na sjednici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w:t>
      </w:r>
      <w:r>
        <w:rPr>
          <w:rFonts w:ascii="Arial" w:eastAsia="Comic Sans MS" w:hAnsi="Arial" w:cs="Arial"/>
          <w:i/>
          <w:sz w:val="22"/>
          <w:szCs w:val="22"/>
        </w:rPr>
        <w:tab/>
      </w:r>
      <w:r>
        <w:rPr>
          <w:rFonts w:ascii="Arial" w:eastAsia="Comic Sans MS" w:hAnsi="Arial" w:cs="Arial"/>
          <w:i/>
          <w:sz w:val="22"/>
          <w:szCs w:val="22"/>
        </w:rPr>
        <w:tab/>
      </w:r>
    </w:p>
    <w:p w:rsidR="008547AD" w:rsidRDefault="00BB6C86">
      <w:pPr>
        <w:pStyle w:val="Normal1"/>
        <w:jc w:val="both"/>
        <w:rPr>
          <w:rFonts w:ascii="Arial" w:hAnsi="Arial" w:cs="Arial"/>
          <w:b/>
          <w:sz w:val="22"/>
          <w:szCs w:val="22"/>
        </w:rPr>
      </w:pPr>
      <w:r>
        <w:rPr>
          <w:rFonts w:ascii="Arial" w:hAnsi="Arial" w:cs="Arial"/>
          <w:b/>
          <w:sz w:val="22"/>
          <w:szCs w:val="22"/>
        </w:rPr>
        <w:t xml:space="preserve">Prestanak mandata i razrješenje člana Školskog odbora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54.</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Kada pojedinom članu Školskog odbora iz članka 28. stavka 2.  ili stavka 2. podstavaka  1. ili 2. članka 28. ovoga statuta prijevremeno prestane mandat  provode se dopunski izbori. </w:t>
      </w:r>
    </w:p>
    <w:p w:rsidR="008547AD" w:rsidRDefault="00BB6C86">
      <w:pPr>
        <w:pStyle w:val="Normal1"/>
        <w:jc w:val="both"/>
        <w:rPr>
          <w:rFonts w:ascii="Arial" w:hAnsi="Arial" w:cs="Arial"/>
          <w:sz w:val="22"/>
          <w:szCs w:val="22"/>
        </w:rPr>
      </w:pPr>
      <w:r>
        <w:rPr>
          <w:rFonts w:ascii="Arial" w:eastAsia="Comic Sans MS" w:hAnsi="Arial" w:cs="Arial"/>
          <w:sz w:val="22"/>
          <w:szCs w:val="22"/>
        </w:rPr>
        <w:t>(2) Dopunski izbori provode se najkasnije u roku od 30</w:t>
      </w:r>
      <w:r>
        <w:rPr>
          <w:rFonts w:ascii="Arial" w:eastAsia="Comic Sans MS" w:hAnsi="Arial" w:cs="Arial"/>
          <w:i/>
          <w:color w:val="92D050"/>
          <w:sz w:val="22"/>
          <w:szCs w:val="22"/>
        </w:rPr>
        <w:t xml:space="preserve"> </w:t>
      </w:r>
      <w:r>
        <w:rPr>
          <w:rFonts w:ascii="Arial" w:eastAsia="Comic Sans MS" w:hAnsi="Arial" w:cs="Arial"/>
          <w:sz w:val="22"/>
          <w:szCs w:val="22"/>
        </w:rPr>
        <w:t xml:space="preserve">dana od dana prestanka mandata prema stavku 1. ovoga članka. </w:t>
      </w:r>
    </w:p>
    <w:p w:rsidR="008547AD" w:rsidRDefault="00BB6C86">
      <w:pPr>
        <w:pStyle w:val="Normal1"/>
        <w:jc w:val="both"/>
        <w:rPr>
          <w:rFonts w:ascii="Arial" w:hAnsi="Arial" w:cs="Arial"/>
          <w:sz w:val="22"/>
          <w:szCs w:val="22"/>
        </w:rPr>
      </w:pPr>
      <w:r>
        <w:rPr>
          <w:rFonts w:ascii="Arial" w:eastAsia="Comic Sans MS" w:hAnsi="Arial" w:cs="Arial"/>
          <w:sz w:val="22"/>
          <w:szCs w:val="22"/>
        </w:rPr>
        <w:t>(3) Mandat člana Školskog odbora izabranog na dopunskim izborima traje do isteka vremena na koje je bio izabran  član Školskog odbora kojemu je mandat prijevremeno prestao.</w:t>
      </w:r>
    </w:p>
    <w:p w:rsidR="008547AD" w:rsidRDefault="00BB6C86">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Na dopunske izbore odgovarajuće se primjenjuju članci 29. do 38. ovoga statuta </w:t>
      </w:r>
      <w:r>
        <w:rPr>
          <w:rFonts w:ascii="Arial" w:eastAsia="Comic Sans MS" w:hAnsi="Arial" w:cs="Arial"/>
          <w:color w:val="auto"/>
          <w:sz w:val="22"/>
          <w:szCs w:val="22"/>
        </w:rPr>
        <w:t>za članove Školskog odbora koja imenuju Učiteljsko vijeće i Vijeće roditelja.</w:t>
      </w:r>
    </w:p>
    <w:p w:rsidR="008547AD" w:rsidRDefault="00BB6C86">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Pr>
          <w:rFonts w:ascii="Arial" w:eastAsia="Comic Sans MS" w:hAnsi="Arial" w:cs="Arial"/>
          <w:color w:val="auto"/>
          <w:sz w:val="22"/>
          <w:szCs w:val="22"/>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8547AD" w:rsidRDefault="008547AD">
      <w:pPr>
        <w:pStyle w:val="Normal1"/>
        <w:ind w:left="3600"/>
        <w:jc w:val="both"/>
        <w:rPr>
          <w:rFonts w:ascii="Arial" w:eastAsia="Comic Sans MS" w:hAnsi="Arial" w:cs="Arial"/>
          <w:b/>
          <w:sz w:val="22"/>
          <w:szCs w:val="22"/>
        </w:rPr>
      </w:pPr>
    </w:p>
    <w:p w:rsidR="008547AD" w:rsidRDefault="00BB6C86">
      <w:pPr>
        <w:pStyle w:val="Normal1"/>
        <w:ind w:left="3600"/>
        <w:jc w:val="both"/>
        <w:rPr>
          <w:rFonts w:ascii="Arial" w:hAnsi="Arial" w:cs="Arial"/>
          <w:sz w:val="22"/>
          <w:szCs w:val="22"/>
        </w:rPr>
      </w:pPr>
      <w:r>
        <w:rPr>
          <w:rFonts w:ascii="Arial" w:eastAsia="Comic Sans MS" w:hAnsi="Arial" w:cs="Arial"/>
          <w:b/>
          <w:sz w:val="22"/>
          <w:szCs w:val="22"/>
        </w:rPr>
        <w:t>Članak 55.</w:t>
      </w:r>
    </w:p>
    <w:p w:rsidR="008547AD" w:rsidRDefault="00BB6C86">
      <w:pPr>
        <w:pStyle w:val="Normal1"/>
        <w:jc w:val="both"/>
        <w:rPr>
          <w:rFonts w:ascii="Arial" w:hAnsi="Arial" w:cs="Arial"/>
          <w:sz w:val="22"/>
          <w:szCs w:val="22"/>
        </w:rPr>
      </w:pPr>
      <w:r>
        <w:rPr>
          <w:rFonts w:ascii="Arial" w:eastAsia="Comic Sans MS" w:hAnsi="Arial" w:cs="Arial"/>
          <w:sz w:val="22"/>
          <w:szCs w:val="22"/>
        </w:rPr>
        <w:t>(1) Člana Školskog odbora iz reda radnika, učitelja i stručnih suradnika i iz reda roditelja razrješuje se</w:t>
      </w:r>
      <w:r>
        <w:rPr>
          <w:rFonts w:ascii="Arial" w:eastAsia="Comic Sans MS" w:hAnsi="Arial" w:cs="Arial"/>
          <w:i/>
          <w:sz w:val="22"/>
          <w:szCs w:val="22"/>
        </w:rPr>
        <w:t>:</w:t>
      </w:r>
    </w:p>
    <w:p w:rsidR="008547AD" w:rsidRDefault="00BB6C86">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 xml:space="preserve">ako podnese ostavku na članstvo u Školskom odboru </w:t>
      </w:r>
    </w:p>
    <w:p w:rsidR="008547AD" w:rsidRDefault="00BB6C86">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mu kao učitelju, odnosno stručnom suradniku  prestane radni odnos u Školi</w:t>
      </w:r>
    </w:p>
    <w:p w:rsidR="008547AD" w:rsidRDefault="00BB6C86">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učeniku čiji je roditelj član Školskog odbora prestane školovanje u ovoj Školi, najkasnije u roku od 60 dana od dana kada je prestalo školovanje učenika u Školi</w:t>
      </w:r>
    </w:p>
    <w:p w:rsidR="008547AD" w:rsidRDefault="00BB6C86">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privremeno ili trajno ne može izvršavati obveze člana</w:t>
      </w:r>
    </w:p>
    <w:p w:rsidR="008547AD" w:rsidRDefault="00BB6C86">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lastRenderedPageBreak/>
        <w:t>ako zbog nastanaka razloga iz posebnih propisa član više ne može obavljati poslove učitelja i stručnog suradnika ili ako je roditelj sankcioniran sukladno odredbama posebnih propisa</w:t>
      </w:r>
    </w:p>
    <w:p w:rsidR="008547AD" w:rsidRDefault="00BB6C86">
      <w:pPr>
        <w:pStyle w:val="Normal1"/>
        <w:ind w:left="361"/>
        <w:jc w:val="both"/>
        <w:rPr>
          <w:rFonts w:ascii="Arial" w:eastAsia="Comic Sans MS" w:hAnsi="Arial" w:cs="Arial"/>
          <w:sz w:val="22"/>
          <w:szCs w:val="22"/>
        </w:rPr>
      </w:pPr>
      <w:r>
        <w:rPr>
          <w:rFonts w:ascii="Arial" w:eastAsia="Comic Sans MS" w:hAnsi="Arial" w:cs="Arial"/>
          <w:sz w:val="22"/>
          <w:szCs w:val="22"/>
        </w:rPr>
        <w:t xml:space="preserve">6.   ako tijelo koje ga je imenovalo u Školski odbor  nije zadovoljno njegovim radom  </w:t>
      </w:r>
    </w:p>
    <w:p w:rsidR="008547AD" w:rsidRDefault="00BB6C86">
      <w:pPr>
        <w:pStyle w:val="Normal1"/>
        <w:ind w:left="720" w:firstLine="1"/>
        <w:jc w:val="both"/>
        <w:rPr>
          <w:rFonts w:ascii="Arial" w:eastAsia="Comic Sans MS" w:hAnsi="Arial" w:cs="Arial"/>
          <w:sz w:val="22"/>
          <w:szCs w:val="22"/>
        </w:rPr>
      </w:pPr>
      <w:r>
        <w:rPr>
          <w:rFonts w:ascii="Arial" w:eastAsia="Comic Sans MS" w:hAnsi="Arial" w:cs="Arial"/>
          <w:sz w:val="22"/>
          <w:szCs w:val="22"/>
        </w:rPr>
        <w:t>u Školskom odboru i ako u postupku imenovanja ravnatelja ne glasuje u skladu sa zaključkom tijela koje ga je imenovalo u Školski odbor</w:t>
      </w:r>
    </w:p>
    <w:p w:rsidR="008547AD" w:rsidRDefault="00BB6C86">
      <w:pPr>
        <w:pStyle w:val="Normal1"/>
        <w:numPr>
          <w:ilvl w:val="0"/>
          <w:numId w:val="8"/>
        </w:numPr>
        <w:ind w:hanging="359"/>
        <w:jc w:val="both"/>
        <w:rPr>
          <w:rFonts w:ascii="Arial" w:eastAsia="Comic Sans MS" w:hAnsi="Arial" w:cs="Arial"/>
          <w:sz w:val="22"/>
          <w:szCs w:val="22"/>
        </w:rPr>
      </w:pPr>
      <w:r>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547AD" w:rsidRDefault="00BB6C86">
      <w:pPr>
        <w:pStyle w:val="Normal1"/>
        <w:numPr>
          <w:ilvl w:val="0"/>
          <w:numId w:val="8"/>
        </w:numPr>
        <w:ind w:hanging="359"/>
        <w:jc w:val="both"/>
        <w:rPr>
          <w:rFonts w:ascii="Arial" w:eastAsia="Comic Sans MS" w:hAnsi="Arial" w:cs="Arial"/>
          <w:sz w:val="22"/>
          <w:szCs w:val="22"/>
        </w:rPr>
      </w:pPr>
      <w:r>
        <w:rPr>
          <w:rFonts w:ascii="Arial" w:eastAsia="Comic Sans MS" w:hAnsi="Arial" w:cs="Arial"/>
          <w:sz w:val="22"/>
          <w:szCs w:val="22"/>
        </w:rPr>
        <w:t xml:space="preserve">ako nastanu razlozi iz posebnih propisa zbog kojih osoba više ne može biti član Školskog odbora </w:t>
      </w:r>
    </w:p>
    <w:p w:rsidR="008547AD" w:rsidRDefault="00BB6C86">
      <w:pPr>
        <w:pStyle w:val="Normal1"/>
        <w:rPr>
          <w:rFonts w:ascii="Arial" w:hAnsi="Arial" w:cs="Arial"/>
          <w:sz w:val="22"/>
          <w:szCs w:val="22"/>
        </w:rPr>
      </w:pPr>
      <w:r>
        <w:rPr>
          <w:rFonts w:ascii="Arial" w:eastAsia="Comic Sans MS" w:hAnsi="Arial" w:cs="Arial"/>
          <w:sz w:val="22"/>
          <w:szCs w:val="22"/>
        </w:rPr>
        <w:t>(2) 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547AD" w:rsidRDefault="008547AD">
      <w:pPr>
        <w:pStyle w:val="Normal1"/>
        <w:rPr>
          <w:rFonts w:ascii="Arial" w:hAnsi="Arial" w:cs="Arial"/>
          <w:sz w:val="22"/>
          <w:szCs w:val="22"/>
        </w:rPr>
      </w:pPr>
    </w:p>
    <w:p w:rsidR="008547AD" w:rsidRDefault="00BB6C86">
      <w:pPr>
        <w:pStyle w:val="Normal1"/>
        <w:rPr>
          <w:rFonts w:ascii="Arial" w:eastAsia="Comic Sans MS" w:hAnsi="Arial" w:cs="Arial"/>
          <w:b/>
          <w:sz w:val="22"/>
          <w:szCs w:val="22"/>
        </w:rPr>
      </w:pPr>
      <w:r>
        <w:rPr>
          <w:rFonts w:ascii="Arial" w:eastAsia="Comic Sans MS" w:hAnsi="Arial" w:cs="Arial"/>
          <w:b/>
          <w:sz w:val="22"/>
          <w:szCs w:val="22"/>
        </w:rPr>
        <w:t xml:space="preserve">Raspuštanje Školskog odbora i razrješenje člana Školskog odbora </w:t>
      </w:r>
    </w:p>
    <w:p w:rsidR="008547AD" w:rsidRDefault="008547AD">
      <w:pPr>
        <w:pStyle w:val="Normal1"/>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56.</w:t>
      </w:r>
    </w:p>
    <w:p w:rsidR="008547AD" w:rsidRDefault="00BB6C86">
      <w:pPr>
        <w:pStyle w:val="Normal1"/>
        <w:rPr>
          <w:rFonts w:ascii="Arial" w:hAnsi="Arial" w:cs="Arial"/>
          <w:sz w:val="22"/>
          <w:szCs w:val="22"/>
        </w:rPr>
      </w:pPr>
      <w:r>
        <w:rPr>
          <w:rFonts w:ascii="Arial" w:eastAsia="Comic Sans MS" w:hAnsi="Arial" w:cs="Arial"/>
          <w:sz w:val="22"/>
          <w:szCs w:val="22"/>
        </w:rPr>
        <w:t xml:space="preserve">(1) Školski odbor može biti raspušten i prije isteka mandata ako ne ispunjava obveze utvrđene zakonom, aktom o osnivanju ili statutom Škole ili ako te poslove obavlja na način koji ne omogućuje redovito poslovanje i obavljanje djelatnosti Škole. </w:t>
      </w:r>
    </w:p>
    <w:p w:rsidR="008547AD" w:rsidRPr="00D36F01" w:rsidRDefault="00BB6C86">
      <w:pPr>
        <w:pStyle w:val="Normal1"/>
        <w:rPr>
          <w:rFonts w:ascii="Arial" w:eastAsia="Comic Sans MS" w:hAnsi="Arial" w:cs="Arial"/>
          <w:sz w:val="22"/>
          <w:szCs w:val="22"/>
        </w:rPr>
      </w:pPr>
      <w:r>
        <w:rPr>
          <w:rFonts w:ascii="Arial" w:eastAsia="Comic Sans MS" w:hAnsi="Arial" w:cs="Arial"/>
          <w:sz w:val="22"/>
          <w:szCs w:val="22"/>
        </w:rPr>
        <w:t xml:space="preserve">(2) Odluku o raspuštanju Školskog </w:t>
      </w:r>
      <w:r w:rsidRPr="00D36F01">
        <w:rPr>
          <w:rFonts w:ascii="Arial" w:eastAsia="Comic Sans MS" w:hAnsi="Arial" w:cs="Arial"/>
          <w:sz w:val="22"/>
          <w:szCs w:val="22"/>
        </w:rPr>
        <w:t>odbora donosi upravno tijelo županije nadležno za poslove obrazovanja.</w:t>
      </w:r>
    </w:p>
    <w:p w:rsidR="008547AD" w:rsidRDefault="00BB6C86">
      <w:pPr>
        <w:pStyle w:val="Normal1"/>
        <w:rPr>
          <w:rFonts w:ascii="Arial" w:hAnsi="Arial" w:cs="Arial"/>
          <w:sz w:val="22"/>
          <w:szCs w:val="22"/>
        </w:rPr>
      </w:pPr>
      <w:r>
        <w:rPr>
          <w:rFonts w:ascii="Arial" w:eastAsia="Comic Sans MS" w:hAnsi="Arial" w:cs="Arial"/>
          <w:color w:val="auto"/>
          <w:sz w:val="22"/>
          <w:szCs w:val="22"/>
        </w:rPr>
        <w:t xml:space="preserve">(3) Odlukom o raspuštanju Školskog odbora </w:t>
      </w:r>
      <w:r>
        <w:rPr>
          <w:rFonts w:ascii="Arial" w:eastAsia="Comic Sans MS" w:hAnsi="Arial" w:cs="Arial"/>
          <w:sz w:val="22"/>
          <w:szCs w:val="22"/>
        </w:rPr>
        <w:t>imenuje se povjerenstvo koje privremeno zamjenjuje Školski odbor.</w:t>
      </w:r>
    </w:p>
    <w:p w:rsidR="008547AD" w:rsidRDefault="00BB6C86">
      <w:pPr>
        <w:pStyle w:val="Normal1"/>
        <w:rPr>
          <w:rFonts w:ascii="Arial" w:hAnsi="Arial" w:cs="Arial"/>
          <w:sz w:val="22"/>
          <w:szCs w:val="22"/>
        </w:rPr>
      </w:pPr>
      <w:r>
        <w:rPr>
          <w:rFonts w:ascii="Arial" w:eastAsia="Comic Sans MS" w:hAnsi="Arial" w:cs="Arial"/>
          <w:sz w:val="22"/>
          <w:szCs w:val="22"/>
        </w:rPr>
        <w:t xml:space="preserve">(4) Na imenovanje povjerenstva, način rada te ovlasti povjerenstva koje privremeno zamjenjuje Školski odbor primjenjuju se odredbe članka 121. stavci 4. – 11.  Zakona o odgoju i obrazovanju u osnovnoj i srednjoj školi. </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57.</w:t>
      </w:r>
    </w:p>
    <w:p w:rsidR="008547AD" w:rsidRDefault="00BB6C86">
      <w:pPr>
        <w:pStyle w:val="Normal1"/>
        <w:rPr>
          <w:rFonts w:ascii="Arial" w:hAnsi="Arial" w:cs="Arial"/>
          <w:sz w:val="22"/>
          <w:szCs w:val="22"/>
        </w:rPr>
      </w:pPr>
      <w:r>
        <w:rPr>
          <w:rFonts w:ascii="Arial" w:eastAsia="Comic Sans MS" w:hAnsi="Arial" w:cs="Arial"/>
          <w:sz w:val="22"/>
          <w:szCs w:val="22"/>
        </w:rPr>
        <w:t xml:space="preserve">(1) Član Školskog odbora koji je razriješen prije isteka mandata jer je utvrđeno da ne ispunjava obveze utvrđene zakonom, aktom o osnivanju ili statutom Škole ne može biti ponovno imenovan za člana istoga Školskog odbora. </w:t>
      </w:r>
    </w:p>
    <w:p w:rsidR="008547AD" w:rsidRDefault="00BB6C86">
      <w:pPr>
        <w:pStyle w:val="Normal1"/>
        <w:rPr>
          <w:rFonts w:ascii="Arial" w:hAnsi="Arial" w:cs="Arial"/>
          <w:sz w:val="22"/>
          <w:szCs w:val="22"/>
        </w:rPr>
      </w:pPr>
      <w:r>
        <w:rPr>
          <w:rFonts w:ascii="Arial" w:eastAsia="Comic Sans MS" w:hAnsi="Arial" w:cs="Arial"/>
          <w:sz w:val="22"/>
          <w:szCs w:val="22"/>
        </w:rPr>
        <w:t xml:space="preserve">(2) 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8547AD" w:rsidRDefault="008547AD">
      <w:pPr>
        <w:pStyle w:val="Normal1"/>
        <w:jc w:val="center"/>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Ovlasti Školskog odbora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58.</w:t>
      </w:r>
    </w:p>
    <w:p w:rsidR="008547AD" w:rsidRDefault="00BB6C86">
      <w:pPr>
        <w:pStyle w:val="Normal1"/>
        <w:jc w:val="both"/>
        <w:rPr>
          <w:rFonts w:ascii="Arial" w:hAnsi="Arial" w:cs="Arial"/>
          <w:sz w:val="22"/>
          <w:szCs w:val="22"/>
        </w:rPr>
      </w:pPr>
      <w:r>
        <w:rPr>
          <w:rFonts w:ascii="Arial" w:eastAsia="Comic Sans MS" w:hAnsi="Arial" w:cs="Arial"/>
          <w:sz w:val="22"/>
          <w:szCs w:val="22"/>
        </w:rPr>
        <w:t>(1) Uz poslove za koje je kao tijelo upravljanja Škole ovlašten zakonom i provedbenim propisima  Školski odbor:</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 imenuje ravnatelja Škole uz prethodnu suglasnost ministra,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      - razrješuje ravnatelja Škole sukladno zakonskim odredbama i odredbama ovoga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statuta,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 donosi statut uz prethodnu suglasnost osnivača, a na prijedlog ravnatelja Škole,</w:t>
      </w:r>
      <w:r>
        <w:rPr>
          <w:rFonts w:ascii="Arial" w:eastAsia="Comic Sans MS" w:hAnsi="Arial" w:cs="Arial"/>
          <w:b/>
          <w:i/>
          <w:sz w:val="22"/>
          <w:szCs w:val="22"/>
        </w:rPr>
        <w:t xml:space="preserve">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 donosi opće akte Škole na prijedlog ravnatelja Škole,</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xml:space="preserve">- donosi školski kurikulum na prijedlog Učiteljskog vijeća i ravnatelja Škole i uz mišljenje Vijeća roditelja, </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xml:space="preserve">- donosi godišnji plan i program rada na prijedlog ravnatelja Škole i uz mišljenje Vijeća roditelja i nadzire njegovo izvršavanje, </w:t>
      </w:r>
    </w:p>
    <w:p w:rsidR="008547AD" w:rsidRDefault="00BB6C86">
      <w:pPr>
        <w:pStyle w:val="Normal1"/>
        <w:ind w:left="360"/>
        <w:jc w:val="both"/>
        <w:rPr>
          <w:rFonts w:ascii="Arial" w:eastAsia="Comic Sans MS" w:hAnsi="Arial" w:cs="Arial"/>
          <w:sz w:val="22"/>
          <w:szCs w:val="22"/>
        </w:rPr>
      </w:pPr>
      <w:r>
        <w:rPr>
          <w:rFonts w:ascii="Arial" w:eastAsia="Comic Sans MS" w:hAnsi="Arial" w:cs="Arial"/>
          <w:sz w:val="22"/>
          <w:szCs w:val="22"/>
        </w:rPr>
        <w:lastRenderedPageBreak/>
        <w:t>- donosi financijski plan, polugodišnji i  godišnji obračun na prijedlog ravnatelja,</w:t>
      </w:r>
    </w:p>
    <w:p w:rsidR="00A815D1" w:rsidRDefault="00A815D1">
      <w:pPr>
        <w:pStyle w:val="Normal1"/>
        <w:ind w:left="360"/>
        <w:jc w:val="both"/>
        <w:rPr>
          <w:rFonts w:ascii="Arial" w:hAnsi="Arial" w:cs="Arial"/>
          <w:sz w:val="22"/>
          <w:szCs w:val="22"/>
        </w:rPr>
      </w:pPr>
      <w:r>
        <w:rPr>
          <w:rFonts w:ascii="Arial" w:eastAsia="Comic Sans MS" w:hAnsi="Arial" w:cs="Arial"/>
          <w:sz w:val="22"/>
          <w:szCs w:val="22"/>
        </w:rPr>
        <w:t xml:space="preserve">- </w:t>
      </w:r>
      <w:r w:rsidRPr="00A815D1">
        <w:rPr>
          <w:rFonts w:ascii="Arial" w:eastAsia="Comic Sans MS" w:hAnsi="Arial" w:cs="Arial"/>
          <w:sz w:val="22"/>
          <w:szCs w:val="22"/>
        </w:rPr>
        <w:t>usvaja polugodišnji i godišnji izvještaj o izvršenju financijskog plana</w:t>
      </w:r>
      <w:r>
        <w:rPr>
          <w:rFonts w:ascii="Arial" w:eastAsia="Comic Sans MS" w:hAnsi="Arial" w:cs="Arial"/>
          <w:sz w:val="22"/>
          <w:szCs w:val="22"/>
        </w:rPr>
        <w:t>,</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daje prethodnu suglasnost ravnatelju Škole pri zasnivanju i prestanku radnog odnosa sukladno odredbama Zakona o odgoju i obrazovanju u osnovnoj i srednjoj školi,</w:t>
      </w:r>
    </w:p>
    <w:p w:rsidR="008547AD" w:rsidRDefault="00BB6C86">
      <w:pPr>
        <w:pStyle w:val="Normal1"/>
        <w:ind w:left="300"/>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2"/>
          <w:szCs w:val="22"/>
        </w:rPr>
        <w:t>donosi odluku o upućivanju radnika na liječnički  pregled kod ovlaštenog izabranog doktora specijalista medicine rada radi ovlaštenog utvrđ</w:t>
      </w:r>
      <w:r w:rsidR="007A39F2">
        <w:rPr>
          <w:rFonts w:ascii="Arial" w:hAnsi="Arial" w:cs="Arial"/>
          <w:color w:val="auto"/>
          <w:sz w:val="22"/>
          <w:szCs w:val="22"/>
        </w:rPr>
        <w:t>ivanja prosudbe radne sposo</w:t>
      </w:r>
      <w:r>
        <w:rPr>
          <w:rFonts w:ascii="Arial" w:hAnsi="Arial" w:cs="Arial"/>
          <w:color w:val="auto"/>
          <w:sz w:val="22"/>
          <w:szCs w:val="22"/>
        </w:rPr>
        <w:t xml:space="preserve">bnosti ako utvrdi da je obrazloženi prijedlog ravnatelja za upućivanje radnika na liječnički pregled opravdan,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 odlučuje o zahtjevima radnika za zaštitu prava iz radnog odnosa,</w:t>
      </w:r>
    </w:p>
    <w:p w:rsidR="008547AD" w:rsidRDefault="00BB6C86">
      <w:pPr>
        <w:pStyle w:val="Normal1"/>
        <w:ind w:left="360"/>
        <w:jc w:val="both"/>
        <w:rPr>
          <w:rFonts w:ascii="Arial" w:hAnsi="Arial" w:cs="Arial"/>
          <w:color w:val="auto"/>
          <w:sz w:val="22"/>
          <w:szCs w:val="22"/>
        </w:rPr>
      </w:pPr>
      <w:r>
        <w:rPr>
          <w:rFonts w:ascii="Arial" w:eastAsia="Comic Sans MS" w:hAnsi="Arial" w:cs="Arial"/>
          <w:sz w:val="22"/>
          <w:szCs w:val="22"/>
        </w:rPr>
        <w:t xml:space="preserve">-odlučuje o ulaganju i nabavi opreme, te nabavi </w:t>
      </w:r>
      <w:r>
        <w:rPr>
          <w:rFonts w:ascii="Arial" w:eastAsia="Comic Sans MS" w:hAnsi="Arial" w:cs="Arial"/>
          <w:color w:val="auto"/>
          <w:sz w:val="22"/>
          <w:szCs w:val="22"/>
        </w:rPr>
        <w:t xml:space="preserve">osnovnih sredstava i ostale  pokretne imovine čija je pojedinačna vrijednost  od </w:t>
      </w:r>
      <w:r w:rsidR="003E1DBF">
        <w:rPr>
          <w:rFonts w:ascii="Arial" w:eastAsia="Comic Sans MS" w:hAnsi="Arial" w:cs="Arial"/>
          <w:color w:val="auto"/>
          <w:sz w:val="22"/>
          <w:szCs w:val="22"/>
        </w:rPr>
        <w:t>13.280,00</w:t>
      </w:r>
      <w:r w:rsidR="006E2F48" w:rsidRPr="006E2F48">
        <w:rPr>
          <w:rFonts w:ascii="Arial" w:eastAsia="Comic Sans MS" w:hAnsi="Arial" w:cs="Arial"/>
          <w:color w:val="auto"/>
          <w:sz w:val="22"/>
          <w:szCs w:val="22"/>
        </w:rPr>
        <w:t xml:space="preserve"> </w:t>
      </w:r>
      <w:r w:rsidR="003E1DBF">
        <w:rPr>
          <w:rFonts w:ascii="Arial" w:eastAsia="Comic Sans MS" w:hAnsi="Arial" w:cs="Arial"/>
          <w:color w:val="auto"/>
          <w:sz w:val="22"/>
          <w:szCs w:val="22"/>
        </w:rPr>
        <w:t>do 26.540,00</w:t>
      </w:r>
      <w:r>
        <w:rPr>
          <w:rFonts w:ascii="Arial" w:eastAsia="Comic Sans MS" w:hAnsi="Arial" w:cs="Arial"/>
          <w:color w:val="auto"/>
          <w:sz w:val="22"/>
          <w:szCs w:val="22"/>
        </w:rPr>
        <w:t xml:space="preserve"> eura</w:t>
      </w:r>
    </w:p>
    <w:p w:rsidR="008547AD" w:rsidRDefault="00BB6C86">
      <w:pPr>
        <w:pStyle w:val="Normal1"/>
        <w:ind w:left="360"/>
        <w:jc w:val="both"/>
        <w:rPr>
          <w:rFonts w:ascii="Arial" w:hAnsi="Arial" w:cs="Arial"/>
          <w:color w:val="auto"/>
          <w:sz w:val="22"/>
          <w:szCs w:val="22"/>
        </w:rPr>
      </w:pPr>
      <w:r>
        <w:rPr>
          <w:rFonts w:ascii="Arial" w:eastAsia="Comic Sans MS" w:hAnsi="Arial" w:cs="Arial"/>
          <w:color w:val="auto"/>
          <w:sz w:val="22"/>
          <w:szCs w:val="22"/>
        </w:rPr>
        <w:t xml:space="preserve">- odlučuje o opterećivanju ili otuđivanju pokretne imovine čija je vrijednost od </w:t>
      </w:r>
      <w:r w:rsidR="003E1DBF">
        <w:rPr>
          <w:rFonts w:ascii="Arial" w:eastAsia="Comic Sans MS" w:hAnsi="Arial" w:cs="Arial"/>
          <w:color w:val="auto"/>
          <w:sz w:val="22"/>
          <w:szCs w:val="22"/>
        </w:rPr>
        <w:t>13.280,00</w:t>
      </w:r>
      <w:r w:rsidR="006E2F48" w:rsidRPr="006E2F48">
        <w:rPr>
          <w:rFonts w:ascii="Arial" w:eastAsia="Comic Sans MS" w:hAnsi="Arial" w:cs="Arial"/>
          <w:color w:val="auto"/>
          <w:sz w:val="22"/>
          <w:szCs w:val="22"/>
        </w:rPr>
        <w:t xml:space="preserve"> </w:t>
      </w:r>
      <w:r w:rsidR="003E1DBF">
        <w:rPr>
          <w:rFonts w:ascii="Arial" w:eastAsia="Comic Sans MS" w:hAnsi="Arial" w:cs="Arial"/>
          <w:color w:val="auto"/>
          <w:sz w:val="22"/>
          <w:szCs w:val="22"/>
        </w:rPr>
        <w:t xml:space="preserve"> do 26.540,00</w:t>
      </w:r>
      <w:r>
        <w:rPr>
          <w:rFonts w:ascii="Arial" w:eastAsia="Comic Sans MS" w:hAnsi="Arial" w:cs="Arial"/>
          <w:color w:val="auto"/>
          <w:sz w:val="22"/>
          <w:szCs w:val="22"/>
        </w:rPr>
        <w:t xml:space="preserve"> eura,</w:t>
      </w:r>
    </w:p>
    <w:p w:rsidR="008547AD" w:rsidRDefault="00BB6C86">
      <w:pPr>
        <w:pStyle w:val="Normal1"/>
        <w:ind w:left="360"/>
        <w:jc w:val="both"/>
        <w:rPr>
          <w:rFonts w:ascii="Arial" w:hAnsi="Arial" w:cs="Arial"/>
          <w:color w:val="auto"/>
          <w:sz w:val="22"/>
          <w:szCs w:val="22"/>
        </w:rPr>
      </w:pPr>
      <w:r>
        <w:rPr>
          <w:rFonts w:ascii="Arial" w:eastAsia="Comic Sans MS" w:hAnsi="Arial" w:cs="Arial"/>
          <w:color w:val="auto"/>
          <w:sz w:val="22"/>
          <w:szCs w:val="22"/>
        </w:rPr>
        <w:t>- uz suglasnost osnivača odlučuje:</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 xml:space="preserve">                     1. o promjeni djelatnosti Škole, </w:t>
      </w:r>
    </w:p>
    <w:p w:rsidR="008547AD" w:rsidRDefault="00BB6C86">
      <w:pPr>
        <w:pStyle w:val="Normal1"/>
        <w:ind w:left="1080"/>
        <w:jc w:val="both"/>
        <w:rPr>
          <w:rFonts w:ascii="Arial" w:hAnsi="Arial" w:cs="Arial"/>
          <w:color w:val="auto"/>
          <w:sz w:val="22"/>
          <w:szCs w:val="22"/>
        </w:rPr>
      </w:pPr>
      <w:r>
        <w:rPr>
          <w:rFonts w:ascii="Arial" w:eastAsia="Comic Sans MS" w:hAnsi="Arial" w:cs="Arial"/>
          <w:color w:val="auto"/>
          <w:sz w:val="22"/>
          <w:szCs w:val="22"/>
        </w:rPr>
        <w:t xml:space="preserve">    2. o stjecanju, opterećivanju ili otuđivanju nekretnina i druge imovine čija je pojedi</w:t>
      </w:r>
      <w:r w:rsidR="00631166">
        <w:rPr>
          <w:rFonts w:ascii="Arial" w:eastAsia="Comic Sans MS" w:hAnsi="Arial" w:cs="Arial"/>
          <w:color w:val="auto"/>
          <w:sz w:val="22"/>
          <w:szCs w:val="22"/>
        </w:rPr>
        <w:t>načna vrijednost veća od  26.540,00</w:t>
      </w:r>
      <w:r>
        <w:rPr>
          <w:rFonts w:ascii="Arial" w:eastAsia="Comic Sans MS" w:hAnsi="Arial" w:cs="Arial"/>
          <w:color w:val="auto"/>
          <w:sz w:val="22"/>
          <w:szCs w:val="22"/>
        </w:rPr>
        <w:t xml:space="preserve"> eura,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3.o raspodjeli dobiti u skladu s posebnom odlukom osnivača,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4. o  promjeni naziva i sjedišta Škole,</w:t>
      </w:r>
    </w:p>
    <w:p w:rsidR="008547AD" w:rsidRDefault="00BB6C86">
      <w:pPr>
        <w:pStyle w:val="Normal1"/>
        <w:ind w:left="1080"/>
        <w:jc w:val="both"/>
        <w:rPr>
          <w:rFonts w:ascii="Arial" w:hAnsi="Arial" w:cs="Arial"/>
          <w:sz w:val="22"/>
          <w:szCs w:val="22"/>
        </w:rPr>
      </w:pPr>
      <w:r>
        <w:rPr>
          <w:rFonts w:ascii="Arial" w:eastAsia="Comic Sans MS" w:hAnsi="Arial" w:cs="Arial"/>
          <w:sz w:val="22"/>
          <w:szCs w:val="22"/>
        </w:rPr>
        <w:t xml:space="preserve">   5. o statusnim promjenama Škole, </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xml:space="preserve">- daje osnivaču i ravnatelju prijedloge i mišljenja o pojedinim pitanjima važnim za rad i sigurnost u Školi, </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bira i razrješuje predsjednika i zamjenika predsjednika Školskog odbora,</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razmatra rezultate obrazovnog rada,</w:t>
      </w:r>
    </w:p>
    <w:p w:rsidR="008547AD" w:rsidRDefault="00BB6C86">
      <w:pPr>
        <w:pStyle w:val="Normal1"/>
        <w:ind w:left="360"/>
        <w:jc w:val="both"/>
        <w:rPr>
          <w:rFonts w:ascii="Arial" w:eastAsia="Comic Sans MS" w:hAnsi="Arial" w:cs="Arial"/>
          <w:sz w:val="22"/>
          <w:szCs w:val="22"/>
        </w:rPr>
      </w:pPr>
      <w:r>
        <w:rPr>
          <w:rFonts w:ascii="Arial" w:eastAsia="Comic Sans MS" w:hAnsi="Arial" w:cs="Arial"/>
          <w:sz w:val="22"/>
          <w:szCs w:val="22"/>
        </w:rPr>
        <w:t>- obavlja druge poslove određene ovim statutom i drugim općim aktima Škole.</w:t>
      </w:r>
    </w:p>
    <w:p w:rsidR="008547AD" w:rsidRDefault="008547AD">
      <w:pPr>
        <w:pStyle w:val="Normal1"/>
        <w:ind w:left="360"/>
        <w:jc w:val="both"/>
        <w:rPr>
          <w:rFonts w:ascii="Arial" w:eastAsia="Comic Sans MS" w:hAnsi="Arial" w:cs="Arial"/>
          <w:sz w:val="22"/>
          <w:szCs w:val="22"/>
        </w:rPr>
      </w:pPr>
    </w:p>
    <w:p w:rsidR="008547AD" w:rsidRDefault="008547AD">
      <w:pPr>
        <w:pStyle w:val="Normal1"/>
        <w:ind w:left="360"/>
        <w:jc w:val="both"/>
        <w:rPr>
          <w:rFonts w:ascii="Arial" w:hAnsi="Arial" w:cs="Arial"/>
          <w:color w:val="00B050"/>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V. RAVNATELJ</w:t>
      </w:r>
    </w:p>
    <w:p w:rsidR="008547AD" w:rsidRDefault="00BB6C86">
      <w:pPr>
        <w:pStyle w:val="Normal1"/>
        <w:jc w:val="both"/>
        <w:rPr>
          <w:rFonts w:ascii="Arial" w:hAnsi="Arial" w:cs="Arial"/>
          <w:b/>
          <w:sz w:val="22"/>
          <w:szCs w:val="22"/>
        </w:rPr>
      </w:pPr>
      <w:r>
        <w:rPr>
          <w:rFonts w:ascii="Arial" w:hAnsi="Arial" w:cs="Arial"/>
          <w:b/>
          <w:sz w:val="22"/>
          <w:szCs w:val="22"/>
        </w:rPr>
        <w:t>Uvjeti</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59.</w:t>
      </w:r>
    </w:p>
    <w:p w:rsidR="008547AD" w:rsidRDefault="00BB6C86">
      <w:pPr>
        <w:pStyle w:val="Normal1"/>
        <w:rPr>
          <w:rFonts w:ascii="Arial" w:hAnsi="Arial" w:cs="Arial"/>
          <w:sz w:val="22"/>
          <w:szCs w:val="22"/>
        </w:rPr>
      </w:pPr>
      <w:r>
        <w:rPr>
          <w:rFonts w:ascii="Arial" w:eastAsia="Comic Sans MS" w:hAnsi="Arial" w:cs="Arial"/>
          <w:sz w:val="22"/>
          <w:szCs w:val="22"/>
        </w:rPr>
        <w:t xml:space="preserve">(1) </w:t>
      </w:r>
      <w:r>
        <w:rPr>
          <w:rFonts w:ascii="Arial" w:hAnsi="Arial" w:cs="Arial"/>
          <w:color w:val="auto"/>
          <w:sz w:val="22"/>
          <w:szCs w:val="22"/>
        </w:rPr>
        <w:t xml:space="preserve">Nužni uvjeti </w:t>
      </w:r>
      <w:r>
        <w:rPr>
          <w:rFonts w:ascii="Arial" w:hAnsi="Arial" w:cs="Arial"/>
          <w:sz w:val="22"/>
          <w:szCs w:val="22"/>
        </w:rPr>
        <w:t>za ravnatelja su:</w:t>
      </w:r>
    </w:p>
    <w:p w:rsidR="008547AD" w:rsidRDefault="00BB6C86">
      <w:pPr>
        <w:autoSpaceDE w:val="0"/>
        <w:autoSpaceDN w:val="0"/>
        <w:adjustRightInd w:val="0"/>
        <w:rPr>
          <w:rFonts w:ascii="Arial" w:hAnsi="Arial" w:cs="Arial"/>
          <w:sz w:val="22"/>
          <w:szCs w:val="22"/>
        </w:rPr>
      </w:pPr>
      <w:r>
        <w:rPr>
          <w:rFonts w:ascii="Arial" w:hAnsi="Arial" w:cs="Arial"/>
          <w:sz w:val="22"/>
          <w:szCs w:val="22"/>
        </w:rPr>
        <w:t xml:space="preserve">1) završen studij odgovarajuće vrste za rad na radnom mjestu učitelja ili stručnog suradnika u Školi, a koji može biti: </w:t>
      </w:r>
    </w:p>
    <w:p w:rsidR="008547AD" w:rsidRDefault="00BB6C86">
      <w:pPr>
        <w:autoSpaceDE w:val="0"/>
        <w:autoSpaceDN w:val="0"/>
        <w:adjustRightInd w:val="0"/>
        <w:spacing w:after="27"/>
        <w:rPr>
          <w:rFonts w:ascii="Arial" w:hAnsi="Arial" w:cs="Arial"/>
          <w:sz w:val="22"/>
          <w:szCs w:val="22"/>
        </w:rPr>
      </w:pPr>
      <w:r>
        <w:rPr>
          <w:rFonts w:ascii="Arial" w:hAnsi="Arial" w:cs="Arial"/>
          <w:sz w:val="22"/>
          <w:szCs w:val="22"/>
        </w:rPr>
        <w:t xml:space="preserve">a) sveučilišni diplomski studij ili </w:t>
      </w:r>
    </w:p>
    <w:p w:rsidR="008547AD" w:rsidRDefault="00BB6C86">
      <w:pPr>
        <w:autoSpaceDE w:val="0"/>
        <w:autoSpaceDN w:val="0"/>
        <w:adjustRightInd w:val="0"/>
        <w:spacing w:after="27"/>
        <w:rPr>
          <w:rFonts w:ascii="Arial" w:hAnsi="Arial" w:cs="Arial"/>
          <w:sz w:val="22"/>
          <w:szCs w:val="22"/>
        </w:rPr>
      </w:pPr>
      <w:r>
        <w:rPr>
          <w:rFonts w:ascii="Arial" w:hAnsi="Arial" w:cs="Arial"/>
          <w:sz w:val="22"/>
          <w:szCs w:val="22"/>
        </w:rPr>
        <w:t xml:space="preserve">b) integrirani preddiplomski i diplomski sveučilišni studij ili </w:t>
      </w:r>
    </w:p>
    <w:p w:rsidR="008547AD" w:rsidRDefault="00BB6C86">
      <w:pPr>
        <w:autoSpaceDE w:val="0"/>
        <w:autoSpaceDN w:val="0"/>
        <w:adjustRightInd w:val="0"/>
        <w:rPr>
          <w:rFonts w:ascii="Arial" w:hAnsi="Arial" w:cs="Arial"/>
          <w:sz w:val="22"/>
          <w:szCs w:val="22"/>
        </w:rPr>
      </w:pPr>
      <w:r>
        <w:rPr>
          <w:rFonts w:ascii="Arial" w:hAnsi="Arial" w:cs="Arial"/>
          <w:sz w:val="22"/>
          <w:szCs w:val="22"/>
        </w:rPr>
        <w:t>c) specijalistički diplomski stručni studij,</w:t>
      </w:r>
    </w:p>
    <w:p w:rsidR="008547AD" w:rsidRDefault="00BB6C86">
      <w:pPr>
        <w:autoSpaceDE w:val="0"/>
        <w:autoSpaceDN w:val="0"/>
        <w:adjustRightInd w:val="0"/>
        <w:jc w:val="both"/>
        <w:rPr>
          <w:rFonts w:ascii="Arial" w:hAnsi="Arial" w:cs="Arial"/>
          <w:color w:val="00B050"/>
          <w:sz w:val="24"/>
          <w:szCs w:val="24"/>
        </w:rPr>
      </w:pPr>
      <w:r>
        <w:rPr>
          <w:rFonts w:ascii="Arial" w:hAnsi="Arial" w:cs="Arial"/>
          <w:color w:val="auto"/>
          <w:sz w:val="22"/>
          <w:szCs w:val="22"/>
        </w:rPr>
        <w:t>d) položen stručni ispit za učitelja, nastavnika ili stručnog suradnika, osim u slučaju iz članka 157. stavaka 1. i 2. Zakona o odgoju i obrazovanju u osnovnoj i srednjoj školi</w:t>
      </w:r>
      <w:r>
        <w:rPr>
          <w:rFonts w:ascii="Arial" w:hAnsi="Arial" w:cs="Arial"/>
          <w:color w:val="auto"/>
          <w:sz w:val="24"/>
          <w:szCs w:val="24"/>
        </w:rPr>
        <w:t>.</w:t>
      </w:r>
    </w:p>
    <w:p w:rsidR="008547AD" w:rsidRDefault="00BB6C86">
      <w:pPr>
        <w:autoSpaceDE w:val="0"/>
        <w:autoSpaceDN w:val="0"/>
        <w:adjustRightInd w:val="0"/>
        <w:rPr>
          <w:rFonts w:ascii="Arial" w:hAnsi="Arial" w:cs="Arial"/>
          <w:sz w:val="22"/>
          <w:szCs w:val="22"/>
        </w:rPr>
      </w:pPr>
      <w:r>
        <w:rPr>
          <w:rFonts w:ascii="Arial" w:hAnsi="Arial" w:cs="Arial"/>
          <w:sz w:val="22"/>
          <w:szCs w:val="22"/>
        </w:rPr>
        <w:t xml:space="preserve">2) uvjeti propisani člankom 106.  Zakona o odgoju i obrazovanju u osnovnoj i srednjoj školi, </w:t>
      </w:r>
    </w:p>
    <w:p w:rsidR="008547AD" w:rsidRDefault="00BB6C86">
      <w:pPr>
        <w:autoSpaceDE w:val="0"/>
        <w:autoSpaceDN w:val="0"/>
        <w:adjustRightInd w:val="0"/>
        <w:rPr>
          <w:rFonts w:ascii="Arial" w:hAnsi="Arial" w:cs="Arial"/>
          <w:sz w:val="22"/>
          <w:szCs w:val="22"/>
        </w:rPr>
      </w:pPr>
      <w:r>
        <w:rPr>
          <w:rFonts w:ascii="Arial" w:hAnsi="Arial" w:cs="Arial"/>
          <w:sz w:val="22"/>
          <w:szCs w:val="22"/>
        </w:rPr>
        <w:t xml:space="preserve">3) najmanje osam godina </w:t>
      </w:r>
      <w:r>
        <w:rPr>
          <w:rFonts w:ascii="Arial" w:hAnsi="Arial" w:cs="Arial"/>
          <w:color w:val="auto"/>
          <w:sz w:val="22"/>
          <w:szCs w:val="22"/>
        </w:rPr>
        <w:t xml:space="preserve">radnog iskustva </w:t>
      </w:r>
      <w:r>
        <w:rPr>
          <w:rFonts w:ascii="Arial" w:hAnsi="Arial" w:cs="Arial"/>
          <w:sz w:val="22"/>
          <w:szCs w:val="22"/>
        </w:rPr>
        <w:t xml:space="preserve">u školskim ili drugim ustanovama u sustavu obrazovanja ili u tijelima državne uprave nadležnim za obrazovanje, od čega najmanje pet godina na odgojno-obrazovnim poslovima u školskim ustanovama. </w:t>
      </w:r>
      <w:r>
        <w:rPr>
          <w:rFonts w:ascii="Arial" w:eastAsia="Comic Sans MS" w:hAnsi="Arial" w:cs="Arial"/>
          <w:sz w:val="22"/>
          <w:szCs w:val="22"/>
        </w:rPr>
        <w:t xml:space="preserve"> (2) </w:t>
      </w:r>
      <w:r>
        <w:rPr>
          <w:rFonts w:ascii="Arial" w:hAnsi="Arial" w:cs="Arial"/>
          <w:sz w:val="22"/>
          <w:szCs w:val="22"/>
        </w:rPr>
        <w:t>Osim osoba koje su završile neki od studija navedenih u stavku 1.  točki 1.  ovoga članka</w:t>
      </w:r>
      <w:r>
        <w:rPr>
          <w:rFonts w:ascii="Arial" w:hAnsi="Arial" w:cs="Arial"/>
          <w:b/>
          <w:sz w:val="22"/>
          <w:szCs w:val="22"/>
        </w:rPr>
        <w:t xml:space="preserve"> </w:t>
      </w:r>
      <w:r>
        <w:rPr>
          <w:rFonts w:ascii="Arial" w:hAnsi="Arial" w:cs="Arial"/>
          <w:sz w:val="22"/>
          <w:szCs w:val="22"/>
        </w:rPr>
        <w:t xml:space="preserve">ravnatelj  Škole može biti i osoba koja je završila stručni četverogodišnji studij za učitelje kojim se stječe 240 ECTS bodova. </w:t>
      </w:r>
    </w:p>
    <w:p w:rsidR="008547AD" w:rsidRDefault="00BB6C86">
      <w:pPr>
        <w:autoSpaceDE w:val="0"/>
        <w:autoSpaceDN w:val="0"/>
        <w:adjustRightInd w:val="0"/>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8547AD" w:rsidRDefault="008547AD">
      <w:pPr>
        <w:pStyle w:val="Normal1"/>
        <w:jc w:val="center"/>
        <w:rPr>
          <w:rFonts w:ascii="Arial" w:eastAsia="Comic Sans MS" w:hAnsi="Arial" w:cs="Arial"/>
          <w:b/>
          <w:sz w:val="22"/>
          <w:szCs w:val="22"/>
        </w:rPr>
      </w:pPr>
    </w:p>
    <w:p w:rsidR="008547AD" w:rsidRDefault="00BB6C86">
      <w:pPr>
        <w:pStyle w:val="Normal1"/>
        <w:jc w:val="both"/>
        <w:rPr>
          <w:rFonts w:ascii="Arial" w:eastAsia="Comic Sans MS" w:hAnsi="Arial" w:cs="Arial"/>
          <w:color w:val="FF0000"/>
          <w:sz w:val="22"/>
          <w:szCs w:val="22"/>
        </w:rPr>
      </w:pPr>
      <w:r>
        <w:rPr>
          <w:rFonts w:ascii="Arial" w:eastAsia="Comic Sans MS" w:hAnsi="Arial" w:cs="Arial"/>
          <w:sz w:val="22"/>
          <w:szCs w:val="22"/>
        </w:rPr>
        <w:lastRenderedPageBreak/>
        <w:t xml:space="preserve">(4) </w:t>
      </w:r>
      <w:r>
        <w:rPr>
          <w:rFonts w:ascii="Arial" w:hAnsi="Arial" w:cs="Arial"/>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8547AD" w:rsidRDefault="008547AD">
      <w:pPr>
        <w:pStyle w:val="Normal1"/>
        <w:rPr>
          <w:rFonts w:ascii="Arial" w:hAnsi="Arial" w:cs="Arial"/>
          <w:bCs/>
          <w:sz w:val="22"/>
          <w:szCs w:val="22"/>
        </w:rPr>
      </w:pPr>
    </w:p>
    <w:p w:rsidR="008547AD" w:rsidRDefault="00BB6C86">
      <w:pPr>
        <w:pStyle w:val="Normal1"/>
        <w:rPr>
          <w:rFonts w:ascii="Arial" w:hAnsi="Arial" w:cs="Arial"/>
          <w:b/>
          <w:bCs/>
          <w:sz w:val="22"/>
          <w:szCs w:val="22"/>
        </w:rPr>
      </w:pPr>
      <w:r>
        <w:rPr>
          <w:rFonts w:ascii="Arial" w:hAnsi="Arial" w:cs="Arial"/>
          <w:b/>
          <w:bCs/>
          <w:sz w:val="22"/>
          <w:szCs w:val="22"/>
        </w:rPr>
        <w:t>Natječaj za ravnatelja</w:t>
      </w:r>
    </w:p>
    <w:p w:rsidR="008547AD" w:rsidRDefault="008547AD">
      <w:pPr>
        <w:pStyle w:val="Normal1"/>
        <w:rPr>
          <w:rFonts w:ascii="Arial" w:hAnsi="Arial" w:cs="Arial"/>
          <w:b/>
          <w:bCs/>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60.</w:t>
      </w:r>
    </w:p>
    <w:p w:rsidR="008547AD" w:rsidRDefault="00BB6C86">
      <w:pPr>
        <w:pStyle w:val="Normal1"/>
        <w:jc w:val="both"/>
        <w:rPr>
          <w:rFonts w:ascii="Arial" w:hAnsi="Arial" w:cs="Arial"/>
          <w:sz w:val="22"/>
          <w:szCs w:val="22"/>
        </w:rPr>
      </w:pPr>
      <w:r>
        <w:rPr>
          <w:rFonts w:ascii="Arial" w:eastAsia="Comic Sans MS" w:hAnsi="Arial" w:cs="Arial"/>
          <w:sz w:val="22"/>
          <w:szCs w:val="22"/>
        </w:rPr>
        <w:t>(1) Natječaj za imenovanje ravnatelja raspisuje Školski odbor najkasnije 60 dana prije isteka mandata aktualnog ravnatelja.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Natječaj se objavljuje u </w:t>
      </w:r>
      <w:r>
        <w:rPr>
          <w:rFonts w:ascii="Arial" w:eastAsia="Comic Sans MS" w:hAnsi="Arial" w:cs="Arial"/>
          <w:color w:val="auto"/>
          <w:sz w:val="22"/>
          <w:szCs w:val="22"/>
        </w:rPr>
        <w:t xml:space="preserve">“Narodnim novinama“  i na mrežnim stranicama Škole.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8547AD" w:rsidRDefault="00BB6C86">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Uz prijavu na natječaj i potrebnu dokumentaciju prema natječaju kandidat za ravnatelja dužan je dostaviti i program rada za mandatno razdoblje.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61.</w:t>
      </w:r>
    </w:p>
    <w:p w:rsidR="008547AD" w:rsidRDefault="00BB6C86">
      <w:pPr>
        <w:pStyle w:val="Normal1"/>
        <w:jc w:val="both"/>
        <w:rPr>
          <w:rFonts w:ascii="Arial" w:hAnsi="Arial" w:cs="Arial"/>
          <w:sz w:val="22"/>
          <w:szCs w:val="22"/>
        </w:rPr>
      </w:pPr>
      <w:r>
        <w:rPr>
          <w:rFonts w:ascii="Arial" w:eastAsia="Comic Sans MS" w:hAnsi="Arial" w:cs="Arial"/>
          <w:sz w:val="22"/>
          <w:szCs w:val="22"/>
        </w:rPr>
        <w:t>(1) Pri zaprimanju ponuda kandidata za ravnatelja Škole ponude  je potrebno urudžbirati neotvorene, a predsjednik Školskog odbora otvara ih na sjednici Školskog odbora.</w:t>
      </w:r>
    </w:p>
    <w:p w:rsidR="008547AD" w:rsidRDefault="00BB6C86">
      <w:pPr>
        <w:pStyle w:val="Normal1"/>
        <w:jc w:val="both"/>
        <w:rPr>
          <w:rFonts w:ascii="Arial" w:hAnsi="Arial" w:cs="Arial"/>
          <w:sz w:val="22"/>
          <w:szCs w:val="22"/>
        </w:rPr>
      </w:pPr>
      <w:r>
        <w:rPr>
          <w:rFonts w:ascii="Arial" w:eastAsia="Comic Sans MS" w:hAnsi="Arial" w:cs="Arial"/>
          <w:sz w:val="22"/>
          <w:szCs w:val="22"/>
        </w:rPr>
        <w:t>(2) Ponude se otvaraju i razmatraju abecednim redom a za svaku otvorenu ponudu utvrđuje se je li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dostavljena u propisanom roku </w:t>
      </w:r>
    </w:p>
    <w:p w:rsidR="008547AD" w:rsidRDefault="00BB6C86">
      <w:pPr>
        <w:pStyle w:val="Normal1"/>
        <w:jc w:val="both"/>
        <w:rPr>
          <w:rFonts w:ascii="Arial" w:hAnsi="Arial" w:cs="Arial"/>
          <w:sz w:val="22"/>
          <w:szCs w:val="22"/>
        </w:rPr>
      </w:pPr>
      <w:r>
        <w:rPr>
          <w:rFonts w:ascii="Arial" w:eastAsia="Comic Sans MS" w:hAnsi="Arial" w:cs="Arial"/>
          <w:sz w:val="22"/>
          <w:szCs w:val="22"/>
        </w:rPr>
        <w:t>- dostavljena dokumentacija koja je navedena u natječaju</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kandidat ispunjava nužne uvjete za ravnatelja </w:t>
      </w:r>
    </w:p>
    <w:p w:rsidR="008547AD" w:rsidRDefault="00BB6C86">
      <w:pPr>
        <w:pStyle w:val="Normal1"/>
        <w:jc w:val="both"/>
        <w:rPr>
          <w:rFonts w:ascii="Arial" w:hAnsi="Arial" w:cs="Arial"/>
          <w:sz w:val="22"/>
          <w:szCs w:val="22"/>
        </w:rPr>
      </w:pPr>
      <w:r>
        <w:rPr>
          <w:rFonts w:ascii="Arial" w:eastAsia="Comic Sans MS" w:hAnsi="Arial" w:cs="Arial"/>
          <w:sz w:val="22"/>
          <w:szCs w:val="22"/>
        </w:rPr>
        <w:t>- kandidat dostavio dokaz o dodatnim kompetencijama</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Dodatne kompetencije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b/>
          <w:bCs/>
          <w:sz w:val="22"/>
          <w:szCs w:val="22"/>
        </w:rPr>
      </w:pPr>
      <w:r>
        <w:rPr>
          <w:rFonts w:ascii="Arial" w:hAnsi="Arial" w:cs="Arial"/>
          <w:b/>
          <w:bCs/>
          <w:sz w:val="22"/>
          <w:szCs w:val="22"/>
        </w:rPr>
        <w:t>Članak 62.</w:t>
      </w:r>
    </w:p>
    <w:p w:rsidR="008547AD" w:rsidRDefault="00BB6C86">
      <w:pPr>
        <w:pStyle w:val="Normal1"/>
        <w:jc w:val="both"/>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Dodatne kompetencije za ravnatelja dokazuju se na sljedeći način:</w:t>
      </w:r>
    </w:p>
    <w:p w:rsidR="008547AD" w:rsidRDefault="00BB6C86">
      <w:pPr>
        <w:pStyle w:val="Normal1"/>
        <w:jc w:val="both"/>
        <w:rPr>
          <w:rFonts w:ascii="Arial" w:hAnsi="Arial" w:cs="Arial"/>
          <w:bCs/>
          <w:sz w:val="22"/>
          <w:szCs w:val="22"/>
        </w:rPr>
      </w:pPr>
      <w:r>
        <w:rPr>
          <w:rFonts w:ascii="Arial" w:hAnsi="Arial" w:cs="Arial"/>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8547AD" w:rsidRDefault="00BB6C86">
      <w:pPr>
        <w:pStyle w:val="Normal1"/>
        <w:jc w:val="both"/>
        <w:rPr>
          <w:rFonts w:ascii="Arial" w:hAnsi="Arial" w:cs="Arial"/>
          <w:bCs/>
          <w:sz w:val="22"/>
          <w:szCs w:val="22"/>
        </w:rPr>
      </w:pPr>
      <w:r>
        <w:rPr>
          <w:rFonts w:ascii="Arial" w:hAnsi="Arial" w:cs="Arial"/>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8547AD" w:rsidRDefault="00BB6C86">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potvrdom, uvjerenjem ili drugom ispravom o radu na projektu  Europske unije odnosno projektima fondova Europske unije.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Svi dokazi iz stavka 1. točaka 1., 2. i 3. ovog članka dostavljaju se u izvorniku ili ovjerenoj preslici. </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b/>
          <w:sz w:val="22"/>
          <w:szCs w:val="22"/>
        </w:rPr>
      </w:pPr>
    </w:p>
    <w:p w:rsidR="008547AD" w:rsidRDefault="008547AD">
      <w:pPr>
        <w:pStyle w:val="Normal1"/>
        <w:jc w:val="both"/>
        <w:rPr>
          <w:rFonts w:ascii="Arial" w:hAnsi="Arial" w:cs="Arial"/>
          <w:b/>
          <w:sz w:val="22"/>
          <w:szCs w:val="22"/>
        </w:rPr>
      </w:pP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Vrednovanje dodatnih kompetencija </w:t>
      </w:r>
    </w:p>
    <w:p w:rsidR="008547AD" w:rsidRDefault="008547AD">
      <w:pPr>
        <w:pStyle w:val="Normal1"/>
        <w:jc w:val="both"/>
        <w:rPr>
          <w:rFonts w:ascii="Arial" w:hAnsi="Arial" w:cs="Arial"/>
          <w:b/>
          <w:sz w:val="22"/>
          <w:szCs w:val="22"/>
        </w:rPr>
      </w:pPr>
    </w:p>
    <w:p w:rsidR="008547AD" w:rsidRDefault="00BB6C86">
      <w:pPr>
        <w:pStyle w:val="Normal1"/>
        <w:jc w:val="center"/>
        <w:rPr>
          <w:b/>
          <w:bCs/>
          <w:sz w:val="27"/>
          <w:szCs w:val="27"/>
        </w:rPr>
      </w:pPr>
      <w:r>
        <w:rPr>
          <w:rFonts w:ascii="Arial" w:hAnsi="Arial" w:cs="Arial"/>
          <w:b/>
          <w:bCs/>
          <w:sz w:val="22"/>
          <w:szCs w:val="22"/>
        </w:rPr>
        <w:t>Članak 63.</w:t>
      </w:r>
    </w:p>
    <w:p w:rsidR="00C94F71" w:rsidRPr="00B53AE1" w:rsidRDefault="00C94F71" w:rsidP="00C94F71">
      <w:pPr>
        <w:pStyle w:val="Normal1"/>
        <w:jc w:val="both"/>
        <w:rPr>
          <w:rFonts w:ascii="Arial" w:hAnsi="Arial" w:cs="Arial"/>
          <w:bCs/>
          <w:sz w:val="22"/>
          <w:szCs w:val="22"/>
        </w:rPr>
      </w:pPr>
      <w:r w:rsidRPr="00B53AE1">
        <w:rPr>
          <w:rFonts w:ascii="Arial" w:hAnsi="Arial" w:cs="Arial"/>
          <w:bCs/>
          <w:sz w:val="22"/>
          <w:szCs w:val="22"/>
        </w:rPr>
        <w:t>Dodatne kompetencije iz članka 62. ovog statuta u skladu s dostavljenim dokazima kandidata koji su se prijavili na natječaj , Školski odbor vrednuje na sljedeći način:</w:t>
      </w:r>
    </w:p>
    <w:p w:rsidR="00C94F71" w:rsidRPr="00B53AE1" w:rsidRDefault="00C94F71" w:rsidP="00C94F71">
      <w:pPr>
        <w:pStyle w:val="Normal1"/>
        <w:jc w:val="both"/>
        <w:rPr>
          <w:rFonts w:ascii="Arial" w:hAnsi="Arial" w:cs="Arial"/>
          <w:bCs/>
          <w:sz w:val="22"/>
          <w:szCs w:val="22"/>
        </w:rPr>
      </w:pPr>
      <w:r w:rsidRPr="00B53AE1">
        <w:rPr>
          <w:rFonts w:ascii="Arial" w:hAnsi="Arial" w:cs="Arial"/>
          <w:bCs/>
          <w:sz w:val="22"/>
          <w:szCs w:val="22"/>
        </w:rPr>
        <w:t>-</w:t>
      </w:r>
      <w:r w:rsidRPr="00B53AE1">
        <w:rPr>
          <w:rFonts w:ascii="Arial" w:hAnsi="Arial" w:cs="Arial"/>
          <w:bCs/>
          <w:sz w:val="22"/>
          <w:szCs w:val="22"/>
        </w:rPr>
        <w:tab/>
        <w:t>poznavanje stranog jezika- od 0 bodova ( nema dokaza) do 1 bod (priložen dokaz)</w:t>
      </w:r>
    </w:p>
    <w:p w:rsidR="00C94F71" w:rsidRPr="00B53AE1" w:rsidRDefault="00C94F71" w:rsidP="00C94F71">
      <w:pPr>
        <w:pStyle w:val="Normal1"/>
        <w:jc w:val="both"/>
        <w:rPr>
          <w:rFonts w:ascii="Arial" w:hAnsi="Arial" w:cs="Arial"/>
          <w:bCs/>
          <w:sz w:val="22"/>
          <w:szCs w:val="22"/>
        </w:rPr>
      </w:pPr>
      <w:r w:rsidRPr="00B53AE1">
        <w:rPr>
          <w:rFonts w:ascii="Arial" w:hAnsi="Arial" w:cs="Arial"/>
          <w:bCs/>
          <w:sz w:val="22"/>
          <w:szCs w:val="22"/>
        </w:rPr>
        <w:t>-</w:t>
      </w:r>
      <w:r w:rsidRPr="00B53AE1">
        <w:rPr>
          <w:rFonts w:ascii="Arial" w:hAnsi="Arial" w:cs="Arial"/>
          <w:bCs/>
          <w:sz w:val="22"/>
          <w:szCs w:val="22"/>
        </w:rPr>
        <w:tab/>
        <w:t xml:space="preserve">osnovne digitalne vještine- od 0 bodova ( nema dokaza) do 1 bod ( priložen dokaz), </w:t>
      </w:r>
    </w:p>
    <w:p w:rsidR="00C94F71" w:rsidRPr="00B53AE1" w:rsidRDefault="00C94F71" w:rsidP="00C94F71">
      <w:pPr>
        <w:pStyle w:val="Normal1"/>
        <w:jc w:val="both"/>
        <w:rPr>
          <w:rFonts w:ascii="Arial" w:hAnsi="Arial" w:cs="Arial"/>
          <w:bCs/>
          <w:sz w:val="22"/>
          <w:szCs w:val="22"/>
        </w:rPr>
      </w:pPr>
      <w:r w:rsidRPr="00B53AE1">
        <w:rPr>
          <w:rFonts w:ascii="Arial" w:hAnsi="Arial" w:cs="Arial"/>
          <w:bCs/>
          <w:sz w:val="22"/>
          <w:szCs w:val="22"/>
        </w:rPr>
        <w:t>-</w:t>
      </w:r>
      <w:r w:rsidRPr="00B53AE1">
        <w:rPr>
          <w:rFonts w:ascii="Arial" w:hAnsi="Arial" w:cs="Arial"/>
          <w:bCs/>
          <w:sz w:val="22"/>
          <w:szCs w:val="22"/>
        </w:rPr>
        <w:tab/>
        <w:t>iskustvo rada na projektima- od 0 bodova ( nije sudjelovao u projektima, nije priložio dokaz) do najviše 3 boda, 1 bod za svaki pojedini projekt pri čemu je za iskustvo rada na projektima moguće ukupno ostvariti najviše tri boda (priložen dokaz)</w:t>
      </w:r>
    </w:p>
    <w:p w:rsidR="008547AD" w:rsidRDefault="008547AD">
      <w:pPr>
        <w:pStyle w:val="Normal1"/>
        <w:jc w:val="both"/>
        <w:rPr>
          <w:rFonts w:ascii="Arial" w:hAnsi="Arial" w:cs="Arial"/>
          <w:bCs/>
          <w:sz w:val="22"/>
          <w:szCs w:val="22"/>
        </w:rPr>
      </w:pP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Članak 64.</w:t>
      </w:r>
    </w:p>
    <w:p w:rsidR="008547AD" w:rsidRDefault="00BB6C86">
      <w:pPr>
        <w:pStyle w:val="Normal1"/>
        <w:jc w:val="both"/>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Nakon završenog postupka vrednovanja dodatnih kompetencija sastavlja se lista kandidata rangiranjem po bodovima.</w:t>
      </w:r>
    </w:p>
    <w:p w:rsidR="008547AD" w:rsidRDefault="00BB6C86">
      <w:pPr>
        <w:pStyle w:val="Normal1"/>
        <w:rPr>
          <w:rFonts w:ascii="Arial" w:hAnsi="Arial" w:cs="Arial"/>
          <w:bCs/>
          <w:sz w:val="22"/>
          <w:szCs w:val="22"/>
        </w:rPr>
      </w:pPr>
      <w:r>
        <w:rPr>
          <w:rFonts w:ascii="Arial" w:eastAsia="Comic Sans MS" w:hAnsi="Arial" w:cs="Arial"/>
          <w:sz w:val="22"/>
          <w:szCs w:val="22"/>
        </w:rPr>
        <w:t xml:space="preserve">(2) </w:t>
      </w:r>
      <w:r>
        <w:rPr>
          <w:rFonts w:ascii="Arial" w:hAnsi="Arial" w:cs="Arial"/>
          <w:bCs/>
          <w:sz w:val="22"/>
          <w:szCs w:val="22"/>
        </w:rPr>
        <w:t>Nakon utvrđivanja ukupnog rezultata ostvarenog na vrednovanju dodatnih kompetencija Školski odbor utvrđuje listu dva najbolje rangirana kandidata i dostavlja je Učiteljskom vijeću, Vijeću roditelja, radničkom vijeću odnosno skupu ( zboru ) radnika i Školskom odboru, osim ako se na natječaj javio samo jedan kandidat odnosno ako samo jedan kandidat ispunjava uvjete natječaja.</w:t>
      </w:r>
    </w:p>
    <w:p w:rsidR="008547AD" w:rsidRDefault="008547AD">
      <w:pPr>
        <w:pStyle w:val="Normal1"/>
        <w:rPr>
          <w:rFonts w:ascii="Arial" w:eastAsia="Comic Sans MS" w:hAnsi="Arial" w:cs="Arial"/>
          <w:b/>
          <w:sz w:val="22"/>
          <w:szCs w:val="22"/>
        </w:rPr>
      </w:pPr>
    </w:p>
    <w:p w:rsidR="008547AD" w:rsidRDefault="00BB6C86">
      <w:pPr>
        <w:pStyle w:val="Normal1"/>
        <w:jc w:val="center"/>
        <w:rPr>
          <w:rFonts w:ascii="Arial" w:hAnsi="Arial" w:cs="Arial"/>
          <w:b/>
          <w:sz w:val="22"/>
          <w:szCs w:val="22"/>
        </w:rPr>
      </w:pPr>
      <w:r>
        <w:rPr>
          <w:rFonts w:ascii="Arial" w:eastAsia="Comic Sans MS" w:hAnsi="Arial" w:cs="Arial"/>
          <w:b/>
          <w:sz w:val="22"/>
          <w:szCs w:val="22"/>
        </w:rPr>
        <w:t>Članak 65.</w:t>
      </w:r>
    </w:p>
    <w:p w:rsidR="008547AD" w:rsidRDefault="00BB6C86">
      <w:pPr>
        <w:pStyle w:val="Normal1"/>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najveći broj bodova.</w:t>
      </w:r>
      <w:r>
        <w:rPr>
          <w:rFonts w:ascii="Arial" w:hAnsi="Arial" w:cs="Arial"/>
          <w:bCs/>
          <w:sz w:val="22"/>
          <w:szCs w:val="22"/>
        </w:rPr>
        <w:br/>
      </w:r>
      <w:r>
        <w:rPr>
          <w:rFonts w:ascii="Arial" w:eastAsia="Comic Sans MS" w:hAnsi="Arial" w:cs="Arial"/>
          <w:sz w:val="22"/>
          <w:szCs w:val="22"/>
        </w:rPr>
        <w:t xml:space="preserve">(2) </w:t>
      </w:r>
      <w:r>
        <w:rPr>
          <w:rFonts w:ascii="Arial" w:hAnsi="Arial" w:cs="Arial"/>
          <w:bCs/>
          <w:sz w:val="22"/>
          <w:szCs w:val="22"/>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8547AD" w:rsidRDefault="00BB6C86">
      <w:pPr>
        <w:pStyle w:val="Normal1"/>
        <w:rPr>
          <w:rFonts w:ascii="Arial" w:hAnsi="Arial" w:cs="Arial"/>
          <w:bCs/>
          <w:sz w:val="22"/>
          <w:szCs w:val="22"/>
        </w:rPr>
      </w:pPr>
      <w:r>
        <w:rPr>
          <w:rFonts w:ascii="Arial" w:eastAsia="Comic Sans MS" w:hAnsi="Arial" w:cs="Arial"/>
          <w:sz w:val="22"/>
          <w:szCs w:val="22"/>
        </w:rPr>
        <w:t xml:space="preserve">(3) </w:t>
      </w:r>
      <w:r>
        <w:rPr>
          <w:rFonts w:ascii="Arial" w:hAnsi="Arial" w:cs="Arial"/>
          <w:bCs/>
          <w:sz w:val="22"/>
          <w:szCs w:val="22"/>
        </w:rPr>
        <w:t xml:space="preserve">Ako nakon vrednovanja dodatnih kompetencija jedan kandidat ima najveći broj bodova, a dva ili više kandidata imaju jednak drugorangirani broj bodova na listi u daljnju proceduru upućuje se lista na kojoj su navedeni svi kandidati. </w:t>
      </w:r>
    </w:p>
    <w:p w:rsidR="008547AD" w:rsidRDefault="00BB6C86">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Iznimno od stavka 3. ovog članka ,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8547AD" w:rsidRDefault="008547AD">
      <w:pPr>
        <w:pStyle w:val="Normal1"/>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sz w:val="22"/>
          <w:szCs w:val="22"/>
        </w:rPr>
        <w:t xml:space="preserve"> </w:t>
      </w: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66.</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U roku od osam dana od sjednice Školskog odbora na kojoj su utvrđeni kandidati i provedeno vrednovanje i rangiranje kandidata te sastavljena lista kandidata, sazivaju se sjednice Učiteljskog vijeća, Vijeća roditelja i skup (zbor ) radnika.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Sjednice iz stavka 1. ovog članka sazivaju se u skladu s općim aktima Škole i odredbama ovog statuta.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8547AD" w:rsidRDefault="00BB6C86">
      <w:pPr>
        <w:pStyle w:val="Normal1"/>
        <w:jc w:val="both"/>
        <w:rPr>
          <w:rFonts w:ascii="Arial" w:hAnsi="Arial" w:cs="Arial"/>
          <w:sz w:val="22"/>
          <w:szCs w:val="22"/>
        </w:rPr>
      </w:pPr>
      <w:r>
        <w:rPr>
          <w:rFonts w:ascii="Arial" w:eastAsia="Comic Sans MS" w:hAnsi="Arial" w:cs="Arial"/>
          <w:sz w:val="22"/>
          <w:szCs w:val="22"/>
        </w:rPr>
        <w:t>(4) U slučaju nemogućnosti da osobe iz stavka 3. ovog članka vode sjednicu, Učiteljsko vijeće, Vijeće roditelja, odnosno skup (zbor) radnika biraju predsjedavatelja sjednice.</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(5) Na sjednici Učiteljskog vijeća, Vijeća roditelja i na skupu (zboru)  radnika</w:t>
      </w:r>
      <w:r>
        <w:rPr>
          <w:b/>
          <w:bCs/>
          <w:sz w:val="27"/>
          <w:szCs w:val="27"/>
        </w:rPr>
        <w:t xml:space="preserve"> </w:t>
      </w:r>
      <w:r>
        <w:rPr>
          <w:rFonts w:ascii="Arial" w:hAnsi="Arial" w:cs="Arial"/>
          <w:bCs/>
          <w:sz w:val="22"/>
          <w:szCs w:val="22"/>
        </w:rPr>
        <w:t>kandidati predstavljaju program rada za mandatno razdoblje.</w:t>
      </w:r>
      <w:r>
        <w:rPr>
          <w:rFonts w:ascii="Arial" w:hAnsi="Arial" w:cs="Arial"/>
          <w:bCs/>
          <w:sz w:val="22"/>
          <w:szCs w:val="22"/>
        </w:rPr>
        <w:br/>
      </w:r>
      <w:r>
        <w:rPr>
          <w:rFonts w:ascii="Arial" w:eastAsia="Comic Sans MS" w:hAnsi="Arial" w:cs="Arial"/>
          <w:sz w:val="22"/>
          <w:szCs w:val="22"/>
        </w:rPr>
        <w:t xml:space="preserve">(6) </w:t>
      </w:r>
      <w:r>
        <w:rPr>
          <w:rFonts w:ascii="Arial" w:hAnsi="Arial" w:cs="Arial"/>
          <w:bCs/>
          <w:sz w:val="22"/>
          <w:szCs w:val="22"/>
        </w:rPr>
        <w:t>Nakon završenog predstavljanja programa rada U</w:t>
      </w:r>
      <w:r>
        <w:rPr>
          <w:rFonts w:ascii="Arial" w:eastAsia="Comic Sans MS" w:hAnsi="Arial" w:cs="Arial"/>
          <w:sz w:val="22"/>
          <w:szCs w:val="22"/>
        </w:rPr>
        <w:t xml:space="preserve">čiteljsko vijeće, Vijeće roditelja i </w:t>
      </w:r>
      <w:r>
        <w:rPr>
          <w:rFonts w:ascii="Arial" w:eastAsia="Comic Sans MS" w:hAnsi="Arial" w:cs="Arial"/>
          <w:sz w:val="22"/>
          <w:szCs w:val="22"/>
        </w:rPr>
        <w:lastRenderedPageBreak/>
        <w:t>skup (zbor) radnika tajno glasuju  o kandidatima za ravnatelja</w:t>
      </w:r>
      <w:r>
        <w:rPr>
          <w:rFonts w:ascii="Arial" w:eastAsia="Comic Sans MS" w:hAnsi="Arial" w:cs="Arial"/>
          <w:b/>
          <w:i/>
          <w:sz w:val="22"/>
          <w:szCs w:val="22"/>
        </w:rPr>
        <w:t xml:space="preserve">, </w:t>
      </w:r>
      <w:r>
        <w:rPr>
          <w:rFonts w:ascii="Arial" w:eastAsia="Comic Sans MS" w:hAnsi="Arial" w:cs="Arial"/>
          <w:sz w:val="22"/>
          <w:szCs w:val="22"/>
        </w:rPr>
        <w:t>a nakon završenog glasovanja donosi se pisani zaključak koji se dostavlja  Školskom odboru.</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(7) Zaključci tijela  iz stavka 6. ovog članka obvezuju članove Školskog odbora  koje ih je imenovalo u Školski odbor. </w:t>
      </w:r>
    </w:p>
    <w:p w:rsidR="008547AD" w:rsidRDefault="008547AD">
      <w:pPr>
        <w:pStyle w:val="Normal1"/>
        <w:jc w:val="both"/>
        <w:rPr>
          <w:rFonts w:ascii="Arial" w:eastAsia="Comic Sans MS" w:hAnsi="Arial" w:cs="Arial"/>
          <w:sz w:val="22"/>
          <w:szCs w:val="22"/>
        </w:rPr>
      </w:pPr>
    </w:p>
    <w:p w:rsidR="008547AD" w:rsidRDefault="00BB6C86">
      <w:pPr>
        <w:pStyle w:val="Normal1"/>
        <w:jc w:val="both"/>
        <w:rPr>
          <w:rFonts w:ascii="Arial" w:hAnsi="Arial" w:cs="Arial"/>
          <w:b/>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67.</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Glasovanje je pravovaljano ako mu je pristupila najmanje natpolovična većina članova Učiteljskog vijeća, Vijeća roditelja te skupa (zbora) radnika.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Na sjednici Učiteljskog vijeća, Vijeća roditelja i skupu (zboru) radnika  bira se izborno povjerenstvo koje će voditi postupak glasovanja i zapisnik o izborima.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Izborno povjerenstvo ima predsjednika i dva člana.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Članom izbornog povjerenstva ne može biti osoba koja je kandidat za ravnatelja Škole. </w:t>
      </w:r>
    </w:p>
    <w:p w:rsidR="008547AD" w:rsidRDefault="00BB6C86">
      <w:pPr>
        <w:pStyle w:val="Normal1"/>
        <w:jc w:val="both"/>
        <w:rPr>
          <w:rFonts w:ascii="Arial" w:hAnsi="Arial" w:cs="Arial"/>
          <w:sz w:val="22"/>
          <w:szCs w:val="22"/>
        </w:rPr>
      </w:pPr>
      <w:r>
        <w:rPr>
          <w:rFonts w:ascii="Arial" w:eastAsia="Comic Sans MS" w:hAnsi="Arial" w:cs="Arial"/>
          <w:sz w:val="22"/>
          <w:szCs w:val="22"/>
        </w:rPr>
        <w:t>(4) Izborno povjerenstvo abecednim redom utvrđuje izbornu  listu kandidata za ravnatelja koju je utvrdio Školski odbor u skladu s odredbama  ovog statuta.</w:t>
      </w:r>
    </w:p>
    <w:p w:rsidR="008547AD" w:rsidRDefault="00BB6C86">
      <w:pPr>
        <w:pStyle w:val="Normal1"/>
        <w:jc w:val="both"/>
        <w:rPr>
          <w:rFonts w:ascii="Arial" w:hAnsi="Arial" w:cs="Arial"/>
          <w:sz w:val="22"/>
          <w:szCs w:val="22"/>
        </w:rPr>
      </w:pPr>
      <w:r>
        <w:rPr>
          <w:rFonts w:ascii="Arial" w:eastAsia="Comic Sans MS" w:hAnsi="Arial" w:cs="Arial"/>
          <w:sz w:val="22"/>
          <w:szCs w:val="22"/>
        </w:rPr>
        <w:t>(5) Glasački listići izrađuju se abecednim redom i ovjeravaju pečatom Škole, a broj glasačkih listića mora biti jednak broju članova nazočnih na sjednici na kojoj se provodi glasovanje.</w:t>
      </w:r>
    </w:p>
    <w:p w:rsidR="008547AD" w:rsidRDefault="00BB6C86">
      <w:pPr>
        <w:pStyle w:val="Normal1"/>
        <w:jc w:val="both"/>
        <w:rPr>
          <w:rFonts w:ascii="Arial" w:hAnsi="Arial" w:cs="Arial"/>
          <w:sz w:val="22"/>
          <w:szCs w:val="22"/>
        </w:rPr>
      </w:pPr>
      <w:r>
        <w:rPr>
          <w:rFonts w:ascii="Arial" w:eastAsia="Comic Sans MS" w:hAnsi="Arial" w:cs="Arial"/>
          <w:sz w:val="22"/>
          <w:szCs w:val="22"/>
        </w:rPr>
        <w:t>(6) Svaki član nazočan na sjednici Učiteljskog vijeća, Vijeća roditelja i skupu (zboru) radnika glasuje na način da na glasačkom listiću zaokruži redni broj ispred prezimena i imena kandidata za kojeg glasuje.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(7) Svaki drukčiji način glasovanja smatra se nevažećim glasačkim listićem.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(8) Ako se glasuje o samo jednom kandidatu na glasački listić navodi se „za“ i „ protiv“. </w:t>
      </w:r>
    </w:p>
    <w:p w:rsidR="008547AD" w:rsidRDefault="00BB6C86">
      <w:pPr>
        <w:pStyle w:val="Normal1"/>
        <w:jc w:val="both"/>
        <w:rPr>
          <w:rFonts w:ascii="Arial" w:hAnsi="Arial" w:cs="Arial"/>
          <w:sz w:val="22"/>
          <w:szCs w:val="22"/>
        </w:rPr>
      </w:pPr>
      <w:r>
        <w:rPr>
          <w:rFonts w:ascii="Arial" w:eastAsia="Comic Sans MS" w:hAnsi="Arial" w:cs="Arial"/>
          <w:sz w:val="22"/>
          <w:szCs w:val="22"/>
        </w:rPr>
        <w:t>(9) Nakon obavljenog glasovanja izborno povjerenstvo prebrojava glasove s važećih glasačkih listića i sastavlja listu kandidata za ravnatelja Škole prema broju dobivenih glasova.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(10) 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(11) 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8547AD" w:rsidRDefault="00BB6C86">
      <w:pPr>
        <w:pStyle w:val="Normal1"/>
        <w:jc w:val="both"/>
        <w:rPr>
          <w:rFonts w:ascii="Arial" w:hAnsi="Arial" w:cs="Arial"/>
          <w:sz w:val="22"/>
          <w:szCs w:val="22"/>
        </w:rPr>
      </w:pPr>
      <w:r>
        <w:rPr>
          <w:rFonts w:ascii="Arial" w:eastAsia="Comic Sans MS" w:hAnsi="Arial" w:cs="Arial"/>
          <w:sz w:val="22"/>
          <w:szCs w:val="22"/>
        </w:rPr>
        <w:t>(12) Kada se glasuje o samo jednom kandidatu on mora dobiti natpolovičnu većinu glasova nazočnih na sjednici Učiteljskog vijeća, Vijeća roditelja i skupu (zboru) radnika.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(13) Glasovanje se može ponoviti i u slučaju ako Učiteljsko vijeće, Vijeće roditelja ili skup (zbor) radnika raspolažu dokazima da je tijekom izbora bilo propusta koji su utjecali na rezultate glasovanja.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(14) Na temelju utvrđenih rezultata glasovanja donose se zaključci iz članka 66. stavcima 6. i 7. ovog statuta koji se dostavljaju Školskom odboru.</w:t>
      </w:r>
    </w:p>
    <w:p w:rsidR="008547AD" w:rsidRDefault="008547AD">
      <w:pPr>
        <w:pStyle w:val="Normal1"/>
        <w:jc w:val="both"/>
        <w:rPr>
          <w:b/>
          <w:bCs/>
          <w:sz w:val="27"/>
          <w:szCs w:val="27"/>
        </w:rPr>
      </w:pPr>
    </w:p>
    <w:p w:rsidR="008547AD" w:rsidRDefault="008547AD">
      <w:pPr>
        <w:pStyle w:val="Normal1"/>
        <w:jc w:val="both"/>
        <w:rPr>
          <w:b/>
          <w:bCs/>
          <w:sz w:val="27"/>
          <w:szCs w:val="27"/>
        </w:rPr>
      </w:pPr>
    </w:p>
    <w:p w:rsidR="008547AD" w:rsidRDefault="00BB6C86">
      <w:pPr>
        <w:pStyle w:val="Normal1"/>
        <w:jc w:val="center"/>
        <w:rPr>
          <w:rFonts w:ascii="Arial" w:hAnsi="Arial" w:cs="Arial"/>
          <w:bCs/>
          <w:sz w:val="22"/>
          <w:szCs w:val="22"/>
        </w:rPr>
      </w:pPr>
      <w:r>
        <w:rPr>
          <w:rFonts w:ascii="Arial" w:hAnsi="Arial" w:cs="Arial"/>
          <w:b/>
          <w:bCs/>
          <w:sz w:val="22"/>
          <w:szCs w:val="22"/>
        </w:rPr>
        <w:t>Članak 68</w:t>
      </w:r>
      <w:r>
        <w:rPr>
          <w:rFonts w:ascii="Arial" w:hAnsi="Arial" w:cs="Arial"/>
          <w:bCs/>
          <w:sz w:val="22"/>
          <w:szCs w:val="22"/>
        </w:rPr>
        <w:t>.</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w:t>
      </w:r>
      <w:r>
        <w:rPr>
          <w:rFonts w:ascii="Arial" w:hAnsi="Arial" w:cs="Arial"/>
          <w:bCs/>
          <w:sz w:val="22"/>
          <w:szCs w:val="22"/>
        </w:rPr>
        <w:t>Na sjednici Školskog odbora kandidati predstavljaju program rada.</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 xml:space="preserve">(2) Nakon što kandidati završe s  predstavljanjem programa rada pristupa se glasovanju. </w:t>
      </w:r>
    </w:p>
    <w:p w:rsidR="008547AD" w:rsidRDefault="00BB6C86">
      <w:pPr>
        <w:pStyle w:val="Normal1"/>
        <w:rPr>
          <w:rFonts w:ascii="Arial" w:hAnsi="Arial" w:cs="Arial"/>
          <w:bCs/>
          <w:sz w:val="22"/>
          <w:szCs w:val="22"/>
        </w:rPr>
      </w:pPr>
      <w:r>
        <w:rPr>
          <w:rFonts w:ascii="Arial" w:eastAsia="Comic Sans MS" w:hAnsi="Arial" w:cs="Arial"/>
          <w:sz w:val="22"/>
          <w:szCs w:val="22"/>
        </w:rPr>
        <w:t xml:space="preserve">(3) Školski odbor javnim glasovanjem </w:t>
      </w:r>
      <w:r>
        <w:rPr>
          <w:rFonts w:ascii="Arial" w:hAnsi="Arial" w:cs="Arial"/>
          <w:bCs/>
          <w:sz w:val="22"/>
          <w:szCs w:val="22"/>
        </w:rPr>
        <w:t>imenuje ravnatelja odlukom koja stupa na snagu nakon dobivene suglasnosti ministra.</w:t>
      </w:r>
    </w:p>
    <w:p w:rsidR="008547AD" w:rsidRDefault="00BB6C86">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 xml:space="preserve">Ministru se dostavlja zahtjev za prethodnu suglasnost u roku od tri dana od sjednice Školskog odbora iz stavaka 2. i 3. ovog članka. </w:t>
      </w:r>
      <w:r>
        <w:rPr>
          <w:rFonts w:ascii="Arial" w:hAnsi="Arial" w:cs="Arial"/>
          <w:bCs/>
          <w:sz w:val="22"/>
          <w:szCs w:val="22"/>
        </w:rPr>
        <w:br/>
      </w:r>
      <w:r>
        <w:rPr>
          <w:rFonts w:ascii="Arial" w:eastAsia="Comic Sans MS" w:hAnsi="Arial" w:cs="Arial"/>
          <w:sz w:val="22"/>
          <w:szCs w:val="22"/>
        </w:rPr>
        <w:lastRenderedPageBreak/>
        <w:t xml:space="preserve">(5) </w:t>
      </w:r>
      <w:r>
        <w:rPr>
          <w:rFonts w:ascii="Arial" w:hAnsi="Arial" w:cs="Arial"/>
          <w:bCs/>
          <w:sz w:val="22"/>
          <w:szCs w:val="22"/>
        </w:rPr>
        <w:t xml:space="preserve">Ako ministar ne uskrati suglasnost u roku od 15 dana od dana dostave zahtjeva za suglasnošću, smatra se da je suglasnost dana.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(6) Ako je ministar uskratio suglasnost za imenovanje ravnatelja, postupak imenovanja ravnatelja ponovit će se u skladu s odredbama Zakona o ustanovama i ovog statuta.  </w:t>
      </w:r>
    </w:p>
    <w:p w:rsidR="008547AD" w:rsidRDefault="00BB6C86">
      <w:pPr>
        <w:pStyle w:val="Normal1"/>
        <w:jc w:val="both"/>
        <w:rPr>
          <w:rFonts w:ascii="Arial" w:hAnsi="Arial" w:cs="Arial"/>
          <w:sz w:val="22"/>
          <w:szCs w:val="22"/>
        </w:rPr>
      </w:pPr>
      <w:r>
        <w:rPr>
          <w:rFonts w:ascii="Arial" w:eastAsia="Comic Sans MS" w:hAnsi="Arial" w:cs="Arial"/>
          <w:b/>
          <w:sz w:val="22"/>
          <w:szCs w:val="22"/>
        </w:rPr>
        <w:tab/>
      </w:r>
    </w:p>
    <w:p w:rsidR="008547AD" w:rsidRDefault="00BB6C86">
      <w:pPr>
        <w:pStyle w:val="Normal1"/>
        <w:jc w:val="both"/>
        <w:rPr>
          <w:rFonts w:ascii="Arial" w:hAnsi="Arial" w:cs="Arial"/>
          <w:b/>
          <w:sz w:val="22"/>
          <w:szCs w:val="22"/>
        </w:rPr>
      </w:pPr>
      <w:r>
        <w:rPr>
          <w:rFonts w:ascii="Arial" w:hAnsi="Arial" w:cs="Arial"/>
          <w:b/>
          <w:sz w:val="22"/>
          <w:szCs w:val="22"/>
        </w:rPr>
        <w:t>Sklapanje ugovora o radu s ravnateljem</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b/>
          <w:sz w:val="22"/>
          <w:szCs w:val="22"/>
        </w:rPr>
      </w:pPr>
      <w:r>
        <w:rPr>
          <w:rFonts w:ascii="Arial" w:eastAsia="Comic Sans MS" w:hAnsi="Arial" w:cs="Arial"/>
          <w:b/>
          <w:sz w:val="22"/>
          <w:szCs w:val="22"/>
        </w:rPr>
        <w:t>Članak 69.</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(1) S imenovanim ravnateljem predsjednik Školskog odbora sklapa ugovor o radu na određeno puno radno vrijeme na rok od pet  godina.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Prije sklapanja ugovora o radu s ravnateljem Škola je obvezna pribaviti dokaz o nepostojanju zapreka za zasnivanje radnog odnosa prema članku 106. stavcima 1. i 2. Zakona o odgoju i obrazovanju u osnovnoj i srednjoj školi.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8547AD" w:rsidRDefault="00BB6C86">
      <w:pPr>
        <w:pStyle w:val="Normal1"/>
        <w:ind w:hanging="179"/>
        <w:jc w:val="both"/>
        <w:rPr>
          <w:rFonts w:ascii="Arial" w:hAnsi="Arial" w:cs="Arial"/>
          <w:sz w:val="22"/>
          <w:szCs w:val="22"/>
        </w:rPr>
      </w:pPr>
      <w:r>
        <w:rPr>
          <w:rFonts w:ascii="Arial" w:eastAsia="Comic Sans MS" w:hAnsi="Arial" w:cs="Arial"/>
          <w:sz w:val="22"/>
          <w:szCs w:val="22"/>
        </w:rPr>
        <w:t xml:space="preserve">   (4) Osoba iz stavka 1. ovoga članka ima pravo povratka na rad na poslove na kojima je prethodno radila u roku od 30 dana od dana prestanka obavljanja ravnateljskih poslova, u suprotnom joj prestaje radni odnos.</w:t>
      </w:r>
    </w:p>
    <w:p w:rsidR="008547AD" w:rsidRDefault="008547AD">
      <w:pPr>
        <w:pStyle w:val="Normal1"/>
        <w:ind w:hanging="179"/>
        <w:jc w:val="both"/>
        <w:rPr>
          <w:rFonts w:ascii="Arial" w:hAnsi="Arial" w:cs="Arial"/>
          <w:sz w:val="22"/>
          <w:szCs w:val="22"/>
        </w:rPr>
      </w:pPr>
    </w:p>
    <w:p w:rsidR="008547AD" w:rsidRDefault="00BB6C86">
      <w:pPr>
        <w:pStyle w:val="Normal1"/>
        <w:ind w:hanging="179"/>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Izvješćivanje kandidata prijavljenih na natječaj za ravnatelja </w:t>
      </w:r>
    </w:p>
    <w:p w:rsidR="008547AD" w:rsidRDefault="008547AD">
      <w:pPr>
        <w:pStyle w:val="Normal1"/>
        <w:ind w:hanging="179"/>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70</w:t>
      </w:r>
      <w:r>
        <w:rPr>
          <w:rFonts w:ascii="Arial" w:eastAsia="Comic Sans MS" w:hAnsi="Arial" w:cs="Arial"/>
          <w:sz w:val="22"/>
          <w:szCs w:val="22"/>
        </w:rPr>
        <w:t>.</w:t>
      </w:r>
    </w:p>
    <w:p w:rsidR="008547AD" w:rsidRDefault="00BB6C86">
      <w:pPr>
        <w:pStyle w:val="Normal1"/>
        <w:jc w:val="both"/>
        <w:rPr>
          <w:rFonts w:ascii="Arial" w:hAnsi="Arial" w:cs="Arial"/>
          <w:sz w:val="22"/>
          <w:szCs w:val="22"/>
        </w:rPr>
      </w:pPr>
      <w:r>
        <w:rPr>
          <w:rFonts w:ascii="Arial" w:eastAsia="Comic Sans MS" w:hAnsi="Arial" w:cs="Arial"/>
          <w:sz w:val="22"/>
          <w:szCs w:val="22"/>
        </w:rPr>
        <w:t>(1) 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Osoba koja je podnijela prijavu na natječaj može pobijati tužbom odluku o imenovanju zbog bitne povrede postupka ili zbog toga što izabrani kandidat ne ispunjava uvjete koji su objavljeni u natječaju. </w:t>
      </w:r>
    </w:p>
    <w:p w:rsidR="008547AD" w:rsidRDefault="00BB6C86">
      <w:pPr>
        <w:pStyle w:val="Normal1"/>
        <w:jc w:val="both"/>
        <w:rPr>
          <w:rFonts w:ascii="Arial" w:hAnsi="Arial" w:cs="Arial"/>
          <w:sz w:val="22"/>
          <w:szCs w:val="22"/>
        </w:rPr>
      </w:pPr>
      <w:r>
        <w:rPr>
          <w:rFonts w:ascii="Arial" w:eastAsia="Comic Sans MS" w:hAnsi="Arial" w:cs="Arial"/>
          <w:sz w:val="22"/>
          <w:szCs w:val="22"/>
        </w:rPr>
        <w:t>(3) Tužba se podnosi općinskom sudu mjesno nadležnom prema sjedištu Škole.</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Vršitelj dužnosti ravnatelja </w:t>
      </w:r>
    </w:p>
    <w:p w:rsidR="008547AD" w:rsidRDefault="00BB6C86">
      <w:pPr>
        <w:pStyle w:val="Normal1"/>
        <w:jc w:val="center"/>
        <w:rPr>
          <w:rFonts w:ascii="Arial" w:hAnsi="Arial" w:cs="Arial"/>
          <w:b/>
          <w:sz w:val="22"/>
          <w:szCs w:val="22"/>
        </w:rPr>
      </w:pPr>
      <w:r>
        <w:rPr>
          <w:rFonts w:ascii="Arial" w:eastAsia="Comic Sans MS" w:hAnsi="Arial" w:cs="Arial"/>
          <w:b/>
          <w:sz w:val="22"/>
          <w:szCs w:val="22"/>
        </w:rPr>
        <w:t>Članak 71.</w:t>
      </w:r>
    </w:p>
    <w:p w:rsidR="008547AD" w:rsidRDefault="00BB6C86">
      <w:pPr>
        <w:pStyle w:val="Normal1"/>
        <w:rPr>
          <w:rFonts w:ascii="Arial" w:hAnsi="Arial" w:cs="Arial"/>
          <w:sz w:val="22"/>
          <w:szCs w:val="22"/>
        </w:rPr>
      </w:pPr>
      <w:r>
        <w:rPr>
          <w:rFonts w:ascii="Arial" w:eastAsia="Comic Sans MS" w:hAnsi="Arial" w:cs="Arial"/>
          <w:sz w:val="22"/>
          <w:szCs w:val="22"/>
        </w:rPr>
        <w:t>(1) Ako Školski odbor prema natječaju  u postupku određenom ovim statutom ne imenuje ravnatelja, imenovat će vršitelja dužnosti ravnatelja.</w:t>
      </w:r>
    </w:p>
    <w:p w:rsidR="008547AD" w:rsidRDefault="00BB6C86">
      <w:pPr>
        <w:pStyle w:val="Normal1"/>
        <w:rPr>
          <w:rFonts w:ascii="Arial" w:hAnsi="Arial" w:cs="Arial"/>
          <w:sz w:val="22"/>
          <w:szCs w:val="22"/>
        </w:rPr>
      </w:pPr>
      <w:r>
        <w:rPr>
          <w:rFonts w:ascii="Arial" w:eastAsia="Comic Sans MS" w:hAnsi="Arial" w:cs="Arial"/>
          <w:sz w:val="22"/>
          <w:szCs w:val="22"/>
        </w:rPr>
        <w:t>(2) Za vršitelja dužnosti ravnatelja može biti imenovana osoba koja ispunjava uvjete za učitelja odnosno stručnog suradnika.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Glasovanje za vršitelja dužnosti ravnatelja obavlja se tajnim glasovanjem.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(4) Mandat vršitelja dužnosti ravnatelja traje do imenovanja ravnatelja, a najdulje godinu dana.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(5) </w:t>
      </w:r>
      <w:r>
        <w:rPr>
          <w:rFonts w:ascii="Arial" w:hAnsi="Arial" w:cs="Arial"/>
          <w:sz w:val="22"/>
          <w:szCs w:val="22"/>
        </w:rPr>
        <w:t>Osoba imenovana za vršitelja dužnosti ravnatelja sklapa s predsjednikom Školskog odbora ugovor o radu na određeno vrijeme za obavljanje poslova vršitelja dužnosti ravnatelja.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(6) </w:t>
      </w:r>
      <w:r>
        <w:rPr>
          <w:rFonts w:ascii="Arial" w:hAnsi="Arial" w:cs="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8547AD" w:rsidRDefault="00BB6C86">
      <w:pPr>
        <w:pStyle w:val="Normal1"/>
        <w:jc w:val="both"/>
        <w:rPr>
          <w:rFonts w:ascii="Arial" w:hAnsi="Arial" w:cs="Arial"/>
          <w:sz w:val="22"/>
          <w:szCs w:val="22"/>
        </w:rPr>
      </w:pPr>
      <w:r>
        <w:rPr>
          <w:rFonts w:ascii="Arial" w:eastAsia="Comic Sans MS" w:hAnsi="Arial" w:cs="Arial"/>
          <w:sz w:val="22"/>
          <w:szCs w:val="22"/>
        </w:rPr>
        <w:t>(7) Vršitelj dužnosti ravnatelja ima sva prava i obveze ravnatelja.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(8) Vršitelj dužnosti ravnatelja imenuje se u skladu s odredbama ovoga članka i u slučaju kada Škola nema ravnatelja.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(9) Za vršitelja dužnosti ravnatelja ne može biti imenovana osoba kojoj je ministar uskratio suglasnost u postupku imenovanja ravnatelja Škole.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Ovlasti ravnatelja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Članak 72.</w:t>
      </w:r>
    </w:p>
    <w:p w:rsidR="008547AD" w:rsidRDefault="00BB6C86">
      <w:pPr>
        <w:pStyle w:val="Normal1"/>
        <w:jc w:val="both"/>
        <w:rPr>
          <w:rFonts w:ascii="Arial" w:hAnsi="Arial" w:cs="Arial"/>
          <w:sz w:val="22"/>
          <w:szCs w:val="22"/>
        </w:rPr>
      </w:pPr>
      <w:r>
        <w:rPr>
          <w:rFonts w:ascii="Arial" w:eastAsia="Comic Sans MS" w:hAnsi="Arial" w:cs="Arial"/>
          <w:sz w:val="22"/>
          <w:szCs w:val="22"/>
        </w:rPr>
        <w:t>(1) Ravnatelj je poslovodni i stručni voditelj Škole.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Ravnatelj: </w:t>
      </w:r>
    </w:p>
    <w:p w:rsidR="008547AD" w:rsidRDefault="00BB6C86">
      <w:pPr>
        <w:pStyle w:val="Normal1"/>
        <w:ind w:left="-179"/>
        <w:jc w:val="both"/>
        <w:rPr>
          <w:rFonts w:ascii="Arial" w:hAnsi="Arial" w:cs="Arial"/>
          <w:sz w:val="22"/>
          <w:szCs w:val="22"/>
        </w:rPr>
      </w:pPr>
      <w:r>
        <w:rPr>
          <w:rFonts w:ascii="Arial" w:eastAsia="Comic Sans MS" w:hAnsi="Arial" w:cs="Arial"/>
          <w:sz w:val="22"/>
          <w:szCs w:val="22"/>
        </w:rPr>
        <w:t xml:space="preserve">   - predstavlja i zastupa Školu,</w:t>
      </w:r>
    </w:p>
    <w:p w:rsidR="008547AD" w:rsidRDefault="00BB6C86">
      <w:pPr>
        <w:pStyle w:val="Normal1"/>
        <w:jc w:val="both"/>
        <w:rPr>
          <w:rFonts w:ascii="Arial" w:hAnsi="Arial" w:cs="Arial"/>
          <w:sz w:val="22"/>
          <w:szCs w:val="22"/>
        </w:rPr>
      </w:pPr>
      <w:r>
        <w:rPr>
          <w:rFonts w:ascii="Arial" w:eastAsia="Comic Sans MS" w:hAnsi="Arial" w:cs="Arial"/>
          <w:sz w:val="22"/>
          <w:szCs w:val="22"/>
        </w:rPr>
        <w:t>- odgovoran je za zakonitost rada i stručni rad Škole,</w:t>
      </w:r>
    </w:p>
    <w:p w:rsidR="008547AD" w:rsidRDefault="00BB6C86">
      <w:pPr>
        <w:pStyle w:val="Normal1"/>
        <w:ind w:left="-179"/>
        <w:jc w:val="both"/>
        <w:rPr>
          <w:rFonts w:ascii="Arial" w:hAnsi="Arial" w:cs="Arial"/>
          <w:sz w:val="22"/>
          <w:szCs w:val="22"/>
        </w:rPr>
      </w:pPr>
      <w:r>
        <w:rPr>
          <w:rFonts w:ascii="Arial" w:hAnsi="Arial" w:cs="Arial"/>
          <w:sz w:val="22"/>
          <w:szCs w:val="22"/>
        </w:rPr>
        <w:t xml:space="preserve">   - </w:t>
      </w:r>
      <w:r>
        <w:rPr>
          <w:rFonts w:ascii="Arial" w:eastAsia="Comic Sans MS" w:hAnsi="Arial" w:cs="Arial"/>
          <w:sz w:val="22"/>
          <w:szCs w:val="22"/>
        </w:rPr>
        <w:t>poduzima sve pravne radnje u ime i za račun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zastupa Školu u svim postupcima pred sudovima, upravnim i drugim državnim tijelima te pravnim osobama s javnim ovlastima,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organizira i vodi poslovanje i rad Škole,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predlaže Školskom odboru statut i druge opće akte Škole,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 predlaže Školskom odboru godišnji plan i program rada Škole, </w:t>
      </w:r>
    </w:p>
    <w:p w:rsidR="008547AD" w:rsidRDefault="00BB6C86">
      <w:pPr>
        <w:pStyle w:val="Normal1"/>
        <w:jc w:val="both"/>
        <w:rPr>
          <w:rFonts w:ascii="Arial" w:eastAsia="Comic Sans MS" w:hAnsi="Arial" w:cs="Arial"/>
          <w:sz w:val="22"/>
          <w:szCs w:val="22"/>
        </w:rPr>
      </w:pPr>
      <w:r>
        <w:rPr>
          <w:rFonts w:ascii="Arial" w:eastAsia="Comic Sans MS" w:hAnsi="Arial" w:cs="Arial"/>
          <w:i/>
          <w:sz w:val="22"/>
          <w:szCs w:val="22"/>
        </w:rPr>
        <w:t xml:space="preserve">- </w:t>
      </w:r>
      <w:r>
        <w:rPr>
          <w:rFonts w:ascii="Arial" w:eastAsia="Comic Sans MS" w:hAnsi="Arial" w:cs="Arial"/>
          <w:sz w:val="22"/>
          <w:szCs w:val="22"/>
        </w:rPr>
        <w:t xml:space="preserve">u suradnji s Učiteljskim vijećem predlaže Školskom odboru donošenje školskog kurikuluma,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predlaže Školskom odboru financijski plan, polugodišnji i godišnji obračun,</w:t>
      </w:r>
    </w:p>
    <w:p w:rsidR="00BB6C86" w:rsidRDefault="00BB6C86">
      <w:pPr>
        <w:pStyle w:val="Normal1"/>
        <w:jc w:val="both"/>
        <w:rPr>
          <w:rFonts w:ascii="Arial" w:hAnsi="Arial" w:cs="Arial"/>
          <w:sz w:val="22"/>
          <w:szCs w:val="22"/>
        </w:rPr>
      </w:pPr>
      <w:r>
        <w:rPr>
          <w:rFonts w:ascii="Arial" w:eastAsia="Comic Sans MS" w:hAnsi="Arial" w:cs="Arial"/>
          <w:sz w:val="22"/>
          <w:szCs w:val="22"/>
        </w:rPr>
        <w:t xml:space="preserve">- </w:t>
      </w:r>
      <w:r w:rsidRPr="00BB6C86">
        <w:rPr>
          <w:rFonts w:ascii="Arial" w:eastAsia="Comic Sans MS" w:hAnsi="Arial" w:cs="Arial"/>
          <w:sz w:val="22"/>
          <w:szCs w:val="22"/>
        </w:rPr>
        <w:t>donosi Plan nabave.</w:t>
      </w:r>
    </w:p>
    <w:p w:rsidR="008547AD" w:rsidRDefault="00BB6C86">
      <w:pPr>
        <w:pStyle w:val="Normal1"/>
        <w:jc w:val="both"/>
        <w:rPr>
          <w:rFonts w:ascii="Arial" w:hAnsi="Arial" w:cs="Arial"/>
          <w:sz w:val="22"/>
          <w:szCs w:val="22"/>
        </w:rPr>
      </w:pPr>
      <w:r>
        <w:rPr>
          <w:rFonts w:ascii="Arial" w:eastAsia="Comic Sans MS" w:hAnsi="Arial" w:cs="Arial"/>
          <w:sz w:val="22"/>
          <w:szCs w:val="22"/>
        </w:rPr>
        <w:t>-  sudjeluje u radu Školskog odbora, bez prava odlučivanja,</w:t>
      </w:r>
    </w:p>
    <w:p w:rsidR="008547AD" w:rsidRDefault="00BB6C86">
      <w:pPr>
        <w:pStyle w:val="Normal1"/>
        <w:jc w:val="both"/>
        <w:rPr>
          <w:rFonts w:ascii="Arial" w:hAnsi="Arial" w:cs="Arial"/>
          <w:sz w:val="22"/>
          <w:szCs w:val="22"/>
        </w:rPr>
      </w:pPr>
      <w:r>
        <w:rPr>
          <w:rFonts w:ascii="Arial" w:eastAsia="Comic Sans MS" w:hAnsi="Arial" w:cs="Arial"/>
          <w:sz w:val="22"/>
          <w:szCs w:val="22"/>
        </w:rPr>
        <w:t>- obustavlja izvršenje odluka kolegijalnih tijela za koje smatra da nisu utemeljene na zakonu, podzakonskom ili općem aktu,</w:t>
      </w:r>
    </w:p>
    <w:p w:rsidR="008547AD" w:rsidRDefault="00BB6C86">
      <w:pPr>
        <w:pStyle w:val="Normal1"/>
        <w:jc w:val="both"/>
        <w:rPr>
          <w:rFonts w:ascii="Arial" w:hAnsi="Arial" w:cs="Arial"/>
          <w:sz w:val="22"/>
          <w:szCs w:val="22"/>
        </w:rPr>
      </w:pPr>
      <w:r>
        <w:rPr>
          <w:rFonts w:ascii="Arial" w:eastAsia="Comic Sans MS" w:hAnsi="Arial" w:cs="Arial"/>
          <w:sz w:val="22"/>
          <w:szCs w:val="22"/>
        </w:rPr>
        <w:t>- izdaje radne naloge radnicima te imenuje razrednike,</w:t>
      </w:r>
    </w:p>
    <w:p w:rsidR="008547AD" w:rsidRDefault="00BB6C86">
      <w:pPr>
        <w:pStyle w:val="Normal1"/>
        <w:jc w:val="both"/>
        <w:rPr>
          <w:rFonts w:ascii="Arial" w:hAnsi="Arial" w:cs="Arial"/>
          <w:sz w:val="22"/>
          <w:szCs w:val="22"/>
        </w:rPr>
      </w:pPr>
      <w:r>
        <w:rPr>
          <w:rFonts w:ascii="Arial" w:eastAsia="Comic Sans MS" w:hAnsi="Arial" w:cs="Arial"/>
          <w:sz w:val="22"/>
          <w:szCs w:val="22"/>
        </w:rPr>
        <w:t>- izvršava odluke i zaključke osnivača, Školskog odbora i Učiteljskog</w:t>
      </w:r>
      <w:r>
        <w:rPr>
          <w:rFonts w:ascii="Arial" w:eastAsia="Comic Sans MS" w:hAnsi="Arial" w:cs="Arial"/>
          <w:color w:val="00B0F0"/>
          <w:sz w:val="22"/>
          <w:szCs w:val="22"/>
        </w:rPr>
        <w:t xml:space="preserve">  </w:t>
      </w:r>
      <w:r>
        <w:rPr>
          <w:rFonts w:ascii="Arial" w:eastAsia="Comic Sans MS" w:hAnsi="Arial" w:cs="Arial"/>
          <w:sz w:val="22"/>
          <w:szCs w:val="22"/>
        </w:rPr>
        <w:t>vijeća,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saziva konstituirajuću sjednicu Školskog odbora i Vijeća roditelja,</w:t>
      </w:r>
    </w:p>
    <w:p w:rsidR="008547AD" w:rsidRDefault="00BB6C86">
      <w:pPr>
        <w:pStyle w:val="Normal1"/>
        <w:jc w:val="both"/>
        <w:rPr>
          <w:rFonts w:ascii="Arial" w:hAnsi="Arial" w:cs="Arial"/>
          <w:sz w:val="22"/>
          <w:szCs w:val="22"/>
        </w:rPr>
      </w:pPr>
      <w:r>
        <w:rPr>
          <w:rFonts w:ascii="Arial" w:eastAsia="Comic Sans MS" w:hAnsi="Arial" w:cs="Arial"/>
          <w:sz w:val="22"/>
          <w:szCs w:val="22"/>
        </w:rPr>
        <w:t>- planira, saziva i vodi sjednice Učiteljskog vijeća,</w:t>
      </w:r>
    </w:p>
    <w:p w:rsidR="008547AD" w:rsidRDefault="00BB6C86">
      <w:pPr>
        <w:pStyle w:val="Normal1"/>
        <w:jc w:val="both"/>
        <w:rPr>
          <w:rFonts w:ascii="Arial" w:hAnsi="Arial" w:cs="Arial"/>
          <w:sz w:val="22"/>
          <w:szCs w:val="22"/>
        </w:rPr>
      </w:pPr>
      <w:r>
        <w:rPr>
          <w:rFonts w:ascii="Arial" w:eastAsia="Comic Sans MS" w:hAnsi="Arial" w:cs="Arial"/>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8547AD" w:rsidRDefault="00BB6C86">
      <w:pPr>
        <w:pStyle w:val="Normal1"/>
        <w:jc w:val="both"/>
        <w:rPr>
          <w:rFonts w:ascii="Arial" w:hAnsi="Arial" w:cs="Arial"/>
          <w:color w:val="auto"/>
          <w:sz w:val="22"/>
          <w:szCs w:val="22"/>
        </w:rPr>
      </w:pPr>
      <w:r>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8547AD" w:rsidRDefault="00BB6C86">
      <w:pPr>
        <w:pStyle w:val="Normal1"/>
        <w:jc w:val="both"/>
        <w:rPr>
          <w:rFonts w:ascii="Arial" w:hAnsi="Arial" w:cs="Arial"/>
          <w:color w:val="auto"/>
          <w:sz w:val="22"/>
          <w:szCs w:val="22"/>
          <w:u w:val="single"/>
        </w:rPr>
      </w:pPr>
      <w:r>
        <w:rPr>
          <w:rFonts w:ascii="Arial" w:hAnsi="Arial" w:cs="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Pr>
          <w:rFonts w:ascii="Arial" w:hAnsi="Arial" w:cs="Arial"/>
          <w:color w:val="auto"/>
          <w:sz w:val="22"/>
          <w:szCs w:val="22"/>
          <w:u w:val="single"/>
        </w:rPr>
        <w:t xml:space="preserve">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poduzima zakonske mjere zbog neizvršavanja poslova ili neispunjavanja drugih obveza iz radnog odnosa,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brine i odgovara za sigurnost učenika, učitelja,stručnih suradnika i ostalih radnika, </w:t>
      </w:r>
    </w:p>
    <w:p w:rsidR="008547AD" w:rsidRDefault="00BB6C86">
      <w:pPr>
        <w:pStyle w:val="Normal1"/>
        <w:jc w:val="both"/>
        <w:rPr>
          <w:rFonts w:ascii="Arial" w:hAnsi="Arial" w:cs="Arial"/>
          <w:sz w:val="22"/>
          <w:szCs w:val="22"/>
        </w:rPr>
      </w:pPr>
      <w:r>
        <w:rPr>
          <w:rFonts w:ascii="Arial" w:eastAsia="Comic Sans MS" w:hAnsi="Arial" w:cs="Arial"/>
          <w:sz w:val="22"/>
          <w:szCs w:val="22"/>
        </w:rPr>
        <w:t>- surađuje s nadležnim tijelima i ustanovama te roditeljima i učenicima,</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 nadzire pravodobno i točno unošenje </w:t>
      </w:r>
      <w:r>
        <w:rPr>
          <w:rFonts w:ascii="Arial" w:eastAsia="Comic Sans MS" w:hAnsi="Arial" w:cs="Arial"/>
          <w:color w:val="auto"/>
          <w:sz w:val="22"/>
          <w:szCs w:val="22"/>
        </w:rPr>
        <w:t>podataka u e maticu,</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 sklapa pravne poslove o stjecanju, opterećivanju ili otuđivanju nekretnina i pokretne imovine te o i</w:t>
      </w:r>
      <w:r w:rsidR="00017DEF">
        <w:rPr>
          <w:rFonts w:ascii="Arial" w:eastAsia="Comic Sans MS" w:hAnsi="Arial" w:cs="Arial"/>
          <w:color w:val="auto"/>
          <w:sz w:val="22"/>
          <w:szCs w:val="22"/>
        </w:rPr>
        <w:t>nvesticijskim radovima do 13.280,00 eura samostalno, a preko 13.280,00</w:t>
      </w:r>
      <w:r>
        <w:rPr>
          <w:rFonts w:ascii="Arial" w:eastAsia="Comic Sans MS" w:hAnsi="Arial" w:cs="Arial"/>
          <w:color w:val="auto"/>
          <w:sz w:val="22"/>
          <w:szCs w:val="22"/>
        </w:rPr>
        <w:t xml:space="preserve"> eura prema prethodnoj odluci Školskog odbora, odnosno suglasnosti osnivača,</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  odlučuje o nastavku osnovnog školovanja, odnosno ispisu učenika koji je navršio 15 godina života, </w:t>
      </w:r>
    </w:p>
    <w:p w:rsidR="008547AD" w:rsidRDefault="00BB6C86">
      <w:pPr>
        <w:pStyle w:val="Normal1"/>
        <w:jc w:val="both"/>
        <w:rPr>
          <w:rFonts w:ascii="Arial" w:hAnsi="Arial" w:cs="Arial"/>
          <w:sz w:val="22"/>
          <w:szCs w:val="22"/>
        </w:rPr>
      </w:pPr>
      <w:r>
        <w:rPr>
          <w:rFonts w:ascii="Arial" w:eastAsia="Comic Sans MS" w:hAnsi="Arial" w:cs="Arial"/>
          <w:sz w:val="22"/>
          <w:szCs w:val="22"/>
        </w:rPr>
        <w:t>-  izvješćuje kolegijalna tijela o nalazima i odlukama tijela upravnog i stručnog nadzora,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posjećuje nastavu i druge oblike odgojno obrazovnog rada, analizira rad učitelja i stručnih suradnika te osigurava njihovo stručno osposobljavanje i usavršavanje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lastRenderedPageBreak/>
        <w:t>- obavlja druge poslove utvrđene zakonskim i podzakonskim propisima, statutom i drugim općim aktima Škole te poslove za koje izrijekom zakonom, provedbenim propisima ili općim aktima nisu ovlaštena druga tijela Škole.</w:t>
      </w: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hAnsi="Arial" w:cs="Arial"/>
          <w:color w:val="00B050"/>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73.</w:t>
      </w:r>
    </w:p>
    <w:p w:rsidR="008547AD" w:rsidRDefault="00BB6C86">
      <w:pPr>
        <w:pStyle w:val="Normal1"/>
        <w:jc w:val="both"/>
        <w:rPr>
          <w:rFonts w:ascii="Arial" w:hAnsi="Arial" w:cs="Arial"/>
          <w:sz w:val="22"/>
          <w:szCs w:val="22"/>
        </w:rPr>
      </w:pPr>
      <w:r>
        <w:rPr>
          <w:rFonts w:ascii="Arial" w:eastAsia="Comic Sans MS" w:hAnsi="Arial" w:cs="Arial"/>
          <w:sz w:val="22"/>
          <w:szCs w:val="22"/>
        </w:rPr>
        <w:t>(1) Ravnatelj je samostalan u radu, a odgovoran je Školskom odboru i osnivaču sukladno zakonskim odredbama.</w:t>
      </w:r>
    </w:p>
    <w:p w:rsidR="008547AD" w:rsidRDefault="00BB6C86">
      <w:pPr>
        <w:pStyle w:val="Normal1"/>
        <w:jc w:val="both"/>
        <w:rPr>
          <w:rFonts w:ascii="Arial" w:hAnsi="Arial" w:cs="Arial"/>
          <w:sz w:val="22"/>
          <w:szCs w:val="22"/>
        </w:rPr>
      </w:pPr>
      <w:r>
        <w:rPr>
          <w:rFonts w:ascii="Arial" w:eastAsia="Comic Sans MS" w:hAnsi="Arial" w:cs="Arial"/>
          <w:sz w:val="22"/>
          <w:szCs w:val="22"/>
        </w:rPr>
        <w:t>(2) Ravnatelj može osnivati povjerenstva i radne skupine za izradu nacrta pojedinih akata ili obavljanje poslova važnih za djelatnost Škole.</w:t>
      </w:r>
    </w:p>
    <w:p w:rsidR="008547AD" w:rsidRDefault="008547AD">
      <w:pPr>
        <w:pStyle w:val="Normal1"/>
        <w:jc w:val="both"/>
        <w:rPr>
          <w:rFonts w:ascii="Arial" w:hAnsi="Arial" w:cs="Arial"/>
          <w:b/>
          <w:sz w:val="22"/>
          <w:szCs w:val="22"/>
        </w:rPr>
      </w:pPr>
    </w:p>
    <w:p w:rsidR="008547AD" w:rsidRDefault="008547AD">
      <w:pPr>
        <w:pStyle w:val="Normal1"/>
        <w:jc w:val="both"/>
        <w:rPr>
          <w:rFonts w:ascii="Arial" w:hAnsi="Arial" w:cs="Arial"/>
          <w:b/>
          <w:sz w:val="22"/>
          <w:szCs w:val="22"/>
        </w:rPr>
      </w:pP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Prestanak ugovora o radu ravnatelja </w:t>
      </w: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74.</w:t>
      </w:r>
    </w:p>
    <w:p w:rsidR="008547AD" w:rsidRDefault="00BB6C86">
      <w:pPr>
        <w:pStyle w:val="Normal1"/>
        <w:jc w:val="both"/>
        <w:rPr>
          <w:rFonts w:ascii="Arial" w:hAnsi="Arial" w:cs="Arial"/>
          <w:sz w:val="22"/>
          <w:szCs w:val="22"/>
        </w:rPr>
      </w:pPr>
      <w:r>
        <w:rPr>
          <w:rFonts w:ascii="Arial" w:eastAsia="Comic Sans MS" w:hAnsi="Arial" w:cs="Arial"/>
          <w:sz w:val="22"/>
          <w:szCs w:val="22"/>
        </w:rPr>
        <w:t>(1) Ravnatelju Škole ugovor o radu prestaje: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smrću </w:t>
      </w:r>
    </w:p>
    <w:p w:rsidR="008547AD" w:rsidRDefault="00BB6C86">
      <w:pPr>
        <w:pStyle w:val="Normal1"/>
        <w:jc w:val="both"/>
        <w:rPr>
          <w:rFonts w:ascii="Arial" w:hAnsi="Arial" w:cs="Arial"/>
          <w:sz w:val="22"/>
          <w:szCs w:val="22"/>
        </w:rPr>
      </w:pPr>
      <w:r>
        <w:rPr>
          <w:rFonts w:ascii="Arial" w:eastAsia="Comic Sans MS" w:hAnsi="Arial" w:cs="Arial"/>
          <w:sz w:val="22"/>
          <w:szCs w:val="22"/>
        </w:rPr>
        <w:t>2. istekom vremena na koje je sklopljen ugovor o radu na određeno vrijeme</w:t>
      </w:r>
    </w:p>
    <w:p w:rsidR="008547AD" w:rsidRDefault="00BB6C86">
      <w:pPr>
        <w:pStyle w:val="Normal1"/>
        <w:jc w:val="both"/>
        <w:rPr>
          <w:rFonts w:ascii="Arial" w:hAnsi="Arial" w:cs="Arial"/>
          <w:sz w:val="22"/>
          <w:szCs w:val="22"/>
        </w:rPr>
      </w:pPr>
      <w:r>
        <w:rPr>
          <w:rFonts w:ascii="Arial" w:eastAsia="Comic Sans MS" w:hAnsi="Arial" w:cs="Arial"/>
          <w:sz w:val="22"/>
          <w:szCs w:val="22"/>
        </w:rPr>
        <w:t>3. završetkom školske godine (31. kolovoza) u kojoj je navršio 65 godina života i najmanje 15 godina mirovinskog staža</w:t>
      </w:r>
    </w:p>
    <w:p w:rsidR="008547AD" w:rsidRDefault="00BB6C86">
      <w:pPr>
        <w:pStyle w:val="Normal1"/>
        <w:jc w:val="both"/>
        <w:rPr>
          <w:rFonts w:ascii="Arial" w:hAnsi="Arial" w:cs="Arial"/>
          <w:sz w:val="22"/>
          <w:szCs w:val="22"/>
        </w:rPr>
      </w:pPr>
      <w:r>
        <w:rPr>
          <w:rFonts w:ascii="Arial" w:eastAsia="Comic Sans MS" w:hAnsi="Arial" w:cs="Arial"/>
          <w:sz w:val="22"/>
          <w:szCs w:val="22"/>
        </w:rPr>
        <w:t>4. sporazumom sa Školom</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5. dostavom pravomoćnog rješenja o priznanju prava na invalidsku mirovinu zbog potpunog gubitka radne sposobnosti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6. otkazom Škole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Razrješenje ravnatelja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75.</w:t>
      </w:r>
    </w:p>
    <w:p w:rsidR="008547AD" w:rsidRDefault="00BB6C86">
      <w:pPr>
        <w:pStyle w:val="Normal1"/>
        <w:jc w:val="both"/>
        <w:rPr>
          <w:rFonts w:ascii="Arial" w:hAnsi="Arial" w:cs="Arial"/>
          <w:sz w:val="22"/>
          <w:szCs w:val="22"/>
        </w:rPr>
      </w:pPr>
      <w:r>
        <w:rPr>
          <w:rFonts w:ascii="Arial" w:eastAsia="Comic Sans MS" w:hAnsi="Arial" w:cs="Arial"/>
          <w:sz w:val="22"/>
          <w:szCs w:val="22"/>
        </w:rPr>
        <w:t>(1) Školski odbor dužan je razriješiti ravnatelja i prije isteka roka na koji je imenovan ako ravnatelj zanemaruje obveze poslovodnog i stručnog voditelja Škole te u slučajevima propisanim Zakonom o ustanovama :</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1. ako ravnatelj sam zatraži razrješenje u skladu s </w:t>
      </w:r>
      <w:r>
        <w:rPr>
          <w:rFonts w:ascii="Arial" w:eastAsia="Comic Sans MS" w:hAnsi="Arial" w:cs="Arial"/>
          <w:color w:val="auto"/>
          <w:sz w:val="22"/>
          <w:szCs w:val="22"/>
        </w:rPr>
        <w:t>ugovorom</w:t>
      </w:r>
      <w:r>
        <w:rPr>
          <w:rFonts w:ascii="Arial" w:eastAsia="Comic Sans MS" w:hAnsi="Arial" w:cs="Arial"/>
          <w:color w:val="FF0000"/>
          <w:sz w:val="22"/>
          <w:szCs w:val="22"/>
        </w:rPr>
        <w:t xml:space="preserve"> </w:t>
      </w:r>
      <w:r>
        <w:rPr>
          <w:rFonts w:ascii="Arial" w:eastAsia="Comic Sans MS" w:hAnsi="Arial" w:cs="Arial"/>
          <w:color w:val="auto"/>
          <w:sz w:val="22"/>
          <w:szCs w:val="22"/>
        </w:rPr>
        <w:t>o</w:t>
      </w:r>
      <w:r>
        <w:rPr>
          <w:rFonts w:ascii="Arial" w:eastAsia="Comic Sans MS" w:hAnsi="Arial" w:cs="Arial"/>
          <w:color w:val="FF0000"/>
          <w:sz w:val="22"/>
          <w:szCs w:val="22"/>
        </w:rPr>
        <w:t xml:space="preserve"> </w:t>
      </w:r>
      <w:r>
        <w:rPr>
          <w:rFonts w:ascii="Arial" w:eastAsia="Comic Sans MS" w:hAnsi="Arial" w:cs="Arial"/>
          <w:color w:val="auto"/>
          <w:sz w:val="22"/>
          <w:szCs w:val="22"/>
        </w:rPr>
        <w:t>radu ,</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2. ako nastanu takvi razlozi koji po posebnim propisima ili općim propisima o radu dovode do prestanka radnog odnosa,</w:t>
      </w:r>
    </w:p>
    <w:p w:rsidR="008547AD" w:rsidRDefault="00BB6C86">
      <w:pPr>
        <w:pStyle w:val="Normal1"/>
        <w:jc w:val="both"/>
        <w:rPr>
          <w:rFonts w:ascii="Arial" w:hAnsi="Arial" w:cs="Arial"/>
          <w:sz w:val="22"/>
          <w:szCs w:val="22"/>
        </w:rPr>
      </w:pPr>
      <w:r>
        <w:rPr>
          <w:rFonts w:ascii="Arial" w:eastAsia="Comic Sans MS" w:hAnsi="Arial" w:cs="Arial"/>
          <w:sz w:val="22"/>
          <w:szCs w:val="22"/>
        </w:rPr>
        <w:t>3. ako ravnatelj ne postupa po propisima ili općim aktima Škole, ili neosnovano ne izvršava odluke Školskog odbora ili postupa protivno njima,</w:t>
      </w:r>
    </w:p>
    <w:p w:rsidR="008547AD" w:rsidRDefault="00BB6C86">
      <w:pPr>
        <w:pStyle w:val="Normal1"/>
        <w:jc w:val="both"/>
        <w:rPr>
          <w:rFonts w:ascii="Arial" w:hAnsi="Arial" w:cs="Arial"/>
          <w:sz w:val="22"/>
          <w:szCs w:val="22"/>
        </w:rPr>
      </w:pPr>
      <w:r>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rsidR="008547AD" w:rsidRDefault="008547AD">
      <w:pPr>
        <w:pStyle w:val="Normal1"/>
        <w:jc w:val="both"/>
        <w:rPr>
          <w:rFonts w:ascii="Arial" w:eastAsia="Comic Sans MS" w:hAnsi="Arial" w:cs="Arial"/>
          <w:color w:val="FF0000"/>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76.</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Školski odbor može razriješiti ravnatelja Škole i na prijedlog prosvjetnog inspektora koji o prijedlogu za razrješenje izvješćuje ministra.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Ako Školski odbor ne razriješi ravnatelja Škole na prijedlog prosvjetnog inspektora u roku od 15 dana od dana dostave prijedloga, a ministar procijeni da je prijedlog opravdan, ministar će razriješiti ravnatelja.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77.</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Kada se ravnatelja razrješuje iz razloga navedenih u članku 75. stavak 1. točka 1. ovog statuta s ravnateljem će Škola sklopiti sporazum o prestanku ugovora o radu u pisanom obliku. </w:t>
      </w:r>
    </w:p>
    <w:p w:rsidR="008547AD" w:rsidRDefault="008547AD">
      <w:pPr>
        <w:pStyle w:val="Normal1"/>
        <w:jc w:val="both"/>
        <w:rPr>
          <w:rFonts w:ascii="Arial" w:hAnsi="Arial" w:cs="Arial"/>
          <w:sz w:val="22"/>
          <w:szCs w:val="22"/>
        </w:rPr>
      </w:pPr>
    </w:p>
    <w:p w:rsidR="008547AD" w:rsidRDefault="00BB6C86">
      <w:pPr>
        <w:pStyle w:val="Normal1"/>
        <w:ind w:left="3600"/>
        <w:jc w:val="both"/>
        <w:rPr>
          <w:rFonts w:ascii="Arial" w:hAnsi="Arial" w:cs="Arial"/>
          <w:sz w:val="22"/>
          <w:szCs w:val="22"/>
        </w:rPr>
      </w:pPr>
      <w:r>
        <w:rPr>
          <w:rFonts w:ascii="Arial" w:eastAsia="Comic Sans MS" w:hAnsi="Arial" w:cs="Arial"/>
          <w:b/>
          <w:sz w:val="22"/>
          <w:szCs w:val="22"/>
        </w:rPr>
        <w:t>Članak 78.</w:t>
      </w:r>
    </w:p>
    <w:p w:rsidR="008547AD" w:rsidRDefault="00BB6C86">
      <w:pPr>
        <w:pStyle w:val="Normal1"/>
        <w:jc w:val="both"/>
        <w:rPr>
          <w:rFonts w:ascii="Arial" w:hAnsi="Arial" w:cs="Arial"/>
          <w:color w:val="FF0000"/>
          <w:sz w:val="22"/>
          <w:szCs w:val="22"/>
        </w:rPr>
      </w:pPr>
      <w:r>
        <w:rPr>
          <w:rFonts w:ascii="Arial" w:hAnsi="Arial" w:cs="Arial"/>
          <w:color w:val="auto"/>
          <w:sz w:val="22"/>
          <w:szCs w:val="22"/>
        </w:rPr>
        <w:lastRenderedPageBreak/>
        <w:t>U postupku odlučivanja o razrješenju ravnatelja temeljem članka 75. stavka 1. točaka 3. i 4. te članka 76. ovog statuta, članovi Školskog odbora obvezni su utvrditi postojanje razloga i činjenica za razrješenje.</w:t>
      </w:r>
    </w:p>
    <w:p w:rsidR="008547AD" w:rsidRDefault="00BB6C86">
      <w:pPr>
        <w:pStyle w:val="Normal1"/>
        <w:jc w:val="both"/>
        <w:rPr>
          <w:rFonts w:ascii="Arial" w:hAnsi="Arial" w:cs="Arial"/>
          <w:color w:val="FF0000"/>
          <w:sz w:val="22"/>
          <w:szCs w:val="22"/>
        </w:rPr>
      </w:pPr>
      <w:r>
        <w:rPr>
          <w:rFonts w:ascii="Arial" w:hAnsi="Arial" w:cs="Arial"/>
          <w:color w:val="FF0000"/>
          <w:sz w:val="22"/>
          <w:szCs w:val="22"/>
        </w:rPr>
        <w:t xml:space="preserve"> </w:t>
      </w: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79.</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O prijedlogu za razrješenje ravnatelja članovi Školskog odbora odlučuju  tajnim glasovanjem.</w:t>
      </w:r>
    </w:p>
    <w:p w:rsidR="008547AD" w:rsidRDefault="008547AD">
      <w:pPr>
        <w:pStyle w:val="Normal1"/>
        <w:jc w:val="both"/>
        <w:rPr>
          <w:rFonts w:ascii="Arial" w:eastAsia="Comic Sans MS" w:hAnsi="Arial" w:cs="Arial"/>
          <w:color w:val="auto"/>
          <w:sz w:val="22"/>
          <w:szCs w:val="22"/>
        </w:rPr>
      </w:pP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Sudska zaštita prava i otkaz ravnatelju</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80.</w:t>
      </w:r>
    </w:p>
    <w:p w:rsidR="008547AD" w:rsidRDefault="00BB6C86">
      <w:pPr>
        <w:pStyle w:val="Normal1"/>
        <w:jc w:val="both"/>
        <w:rPr>
          <w:rFonts w:ascii="Arial" w:eastAsia="Comic Sans MS" w:hAnsi="Arial" w:cs="Arial"/>
          <w:color w:val="auto"/>
          <w:sz w:val="22"/>
          <w:szCs w:val="22"/>
        </w:rPr>
      </w:pPr>
      <w:r>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81.</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Nakon donošenja odluke o razrješenju ravnatelja zbog  razloga navedenih u članku 75. stavku 1. točkama 3. i 4. ovog statuta Škola će ravnatelju otkazati ugovor o radu.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Otkaz mora biti u pisanom obliku i dostavljen razriješenom ravnatelju, a otkazni rok iznosi mjesec dana.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Protiv odluke o otkazu ugovora o radu ravnatelj može podnijeti tužbu samo ako je podnio tužbu protiv odluke o razrješenju sukladno Zakonu o ustanovama.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(4) Tužba iz stavka 3. ovoga članka podnosi se općinskom sudu mjesno nadležnom prema sjedištu Škole u roku od 30 dana od dana primitka odluke o otkazu ugovora o radu.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Imenovanje vršitelja dužnosti ravnatelja i raspisivanje natječaja</w:t>
      </w: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 xml:space="preserve">Članak 82. </w:t>
      </w:r>
    </w:p>
    <w:p w:rsidR="008547AD" w:rsidRDefault="00BB6C86">
      <w:pPr>
        <w:pStyle w:val="Normal1"/>
        <w:jc w:val="both"/>
        <w:rPr>
          <w:rFonts w:ascii="Arial" w:hAnsi="Arial" w:cs="Arial"/>
          <w:sz w:val="22"/>
          <w:szCs w:val="22"/>
        </w:rPr>
      </w:pPr>
      <w:r>
        <w:rPr>
          <w:rFonts w:ascii="Arial" w:eastAsia="Comic Sans MS" w:hAnsi="Arial" w:cs="Arial"/>
          <w:sz w:val="22"/>
          <w:szCs w:val="22"/>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 xml:space="preserve">VI. TAJNIK ŠKOLE </w:t>
      </w:r>
    </w:p>
    <w:p w:rsidR="008547AD" w:rsidRDefault="008547AD">
      <w:pPr>
        <w:pStyle w:val="Normal1"/>
        <w:jc w:val="both"/>
        <w:rPr>
          <w:rFonts w:ascii="Arial" w:hAnsi="Arial" w:cs="Arial"/>
          <w:color w:val="FF0000"/>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83.</w:t>
      </w:r>
    </w:p>
    <w:p w:rsidR="008547AD" w:rsidRDefault="00BB6C86">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Uvjeti za tajnika Škole su završen:                                                                                  </w:t>
      </w:r>
    </w:p>
    <w:p w:rsidR="008547AD" w:rsidRDefault="00BB6C86">
      <w:pPr>
        <w:pStyle w:val="box475750"/>
        <w:shd w:val="clear" w:color="auto" w:fill="FFFFFF"/>
        <w:spacing w:before="0" w:beforeAutospacing="0" w:after="48" w:afterAutospacing="0"/>
        <w:textAlignment w:val="baseline"/>
        <w:rPr>
          <w:rFonts w:ascii="Arial" w:hAnsi="Arial" w:cs="Arial"/>
          <w:sz w:val="22"/>
          <w:szCs w:val="22"/>
        </w:rPr>
      </w:pPr>
      <w:r>
        <w:rPr>
          <w:rFonts w:ascii="Arial" w:hAnsi="Arial" w:cs="Arial"/>
          <w:sz w:val="22"/>
          <w:szCs w:val="22"/>
        </w:rPr>
        <w:t>a) sveučilišni integrirani prijediplomski i diplomski studij pravne struke ili stručni diplomski studij javne uprave</w:t>
      </w:r>
    </w:p>
    <w:p w:rsidR="008547AD" w:rsidRDefault="00BB6C86">
      <w:pPr>
        <w:pStyle w:val="box475750"/>
        <w:shd w:val="clear" w:color="auto" w:fill="FFFFFF"/>
        <w:spacing w:before="0" w:beforeAutospacing="0" w:after="48" w:afterAutospacing="0"/>
        <w:textAlignment w:val="baseline"/>
      </w:pPr>
      <w:r>
        <w:rPr>
          <w:rFonts w:ascii="Arial" w:hAnsi="Arial" w:cs="Arial"/>
          <w:sz w:val="22"/>
          <w:szCs w:val="22"/>
        </w:rPr>
        <w:t>b) stručni prijediplomski studij upravne struke, ako se na natječaj ne javi osoba iz točke a) ovoga stavka.</w:t>
      </w: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84.</w:t>
      </w:r>
    </w:p>
    <w:p w:rsidR="008547AD" w:rsidRDefault="00BB6C86">
      <w:pPr>
        <w:pStyle w:val="Normal1"/>
        <w:jc w:val="both"/>
        <w:rPr>
          <w:rFonts w:ascii="Arial" w:eastAsia="Comic Sans MS" w:hAnsi="Arial" w:cs="Arial"/>
          <w:b/>
          <w:i/>
          <w:color w:val="00B0F0"/>
          <w:sz w:val="22"/>
          <w:szCs w:val="22"/>
        </w:rPr>
      </w:pPr>
      <w:r>
        <w:rPr>
          <w:rFonts w:ascii="Arial" w:eastAsia="Comic Sans MS" w:hAnsi="Arial" w:cs="Arial"/>
          <w:sz w:val="22"/>
          <w:szCs w:val="22"/>
        </w:rPr>
        <w:t xml:space="preserve">Tajnik obavlja poslove propisane Pravilnikom o djelokrugu rada tajnika te administrativno-tehničkim i pomoćnim poslovima koji se obavljaju u osnovnoj školi </w:t>
      </w:r>
    </w:p>
    <w:p w:rsidR="008547AD" w:rsidRDefault="008547AD">
      <w:pPr>
        <w:pStyle w:val="Normal1"/>
        <w:jc w:val="both"/>
        <w:rPr>
          <w:rFonts w:ascii="Arial" w:eastAsia="Comic Sans MS" w:hAnsi="Arial" w:cs="Arial"/>
          <w:b/>
          <w:i/>
          <w:color w:val="00B0F0"/>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lastRenderedPageBreak/>
        <w:t>VII. STRUČNA TIJELA ŠKOLE</w:t>
      </w: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85.</w:t>
      </w:r>
    </w:p>
    <w:p w:rsidR="008547AD" w:rsidRDefault="00BB6C86">
      <w:pPr>
        <w:pStyle w:val="Normal1"/>
        <w:jc w:val="both"/>
        <w:rPr>
          <w:rFonts w:ascii="Arial" w:hAnsi="Arial" w:cs="Arial"/>
          <w:sz w:val="22"/>
          <w:szCs w:val="22"/>
        </w:rPr>
      </w:pPr>
      <w:r>
        <w:rPr>
          <w:rFonts w:ascii="Arial" w:eastAsia="Comic Sans MS" w:hAnsi="Arial" w:cs="Arial"/>
          <w:sz w:val="22"/>
          <w:szCs w:val="22"/>
        </w:rPr>
        <w:t>Stručna tijela Škole su Učiteljsko vijeće i  Razredno vijeće.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86.</w:t>
      </w:r>
    </w:p>
    <w:p w:rsidR="008547AD" w:rsidRDefault="00BB6C86">
      <w:pPr>
        <w:pStyle w:val="Normal1"/>
        <w:rPr>
          <w:rFonts w:ascii="Arial" w:hAnsi="Arial" w:cs="Arial"/>
          <w:sz w:val="22"/>
          <w:szCs w:val="22"/>
        </w:rPr>
      </w:pPr>
      <w:r>
        <w:rPr>
          <w:rFonts w:ascii="Arial" w:eastAsia="Comic Sans MS" w:hAnsi="Arial" w:cs="Arial"/>
          <w:sz w:val="22"/>
          <w:szCs w:val="22"/>
        </w:rPr>
        <w:t xml:space="preserve">(1) Učiteljsko vijeće čine svi učitelji, stručni suradnici Škole i ravnatelj.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Učiteljsko vijeće: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547AD" w:rsidRDefault="00BB6C86">
      <w:pPr>
        <w:pStyle w:val="Normal1"/>
        <w:ind w:hanging="359"/>
        <w:jc w:val="both"/>
        <w:rPr>
          <w:rFonts w:ascii="Arial" w:hAnsi="Arial" w:cs="Arial"/>
          <w:sz w:val="22"/>
          <w:szCs w:val="22"/>
        </w:rPr>
      </w:pPr>
      <w:r>
        <w:rPr>
          <w:rFonts w:ascii="Arial" w:eastAsia="Comic Sans MS" w:hAnsi="Arial" w:cs="Arial"/>
          <w:sz w:val="22"/>
          <w:szCs w:val="22"/>
        </w:rPr>
        <w:tab/>
        <w:t>- u suradnji s ravnateljem predlaže  školski kurikulum,</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ab/>
        <w:t>- analizira i ocjenjuje odgojno-obrazovni  rad,</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 </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za preispitivanje ocjene iz pojedinog nastavnog predmeta i ocjeni iz vladanja, </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 </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p>
    <w:p w:rsidR="008547AD" w:rsidRDefault="00BB6C86">
      <w:pPr>
        <w:pStyle w:val="Normal1"/>
        <w:ind w:hanging="359"/>
        <w:jc w:val="both"/>
        <w:rPr>
          <w:rFonts w:ascii="Arial" w:hAnsi="Arial" w:cs="Arial"/>
          <w:sz w:val="22"/>
          <w:szCs w:val="22"/>
        </w:rPr>
      </w:pPr>
      <w:r>
        <w:rPr>
          <w:rFonts w:ascii="Arial" w:eastAsia="Comic Sans MS" w:hAnsi="Arial" w:cs="Arial"/>
          <w:i/>
          <w:sz w:val="22"/>
          <w:szCs w:val="22"/>
        </w:rPr>
        <w:t xml:space="preserve"> </w:t>
      </w:r>
      <w:r>
        <w:rPr>
          <w:rFonts w:ascii="Arial" w:eastAsia="Comic Sans MS" w:hAnsi="Arial" w:cs="Arial"/>
          <w:i/>
          <w:sz w:val="22"/>
          <w:szCs w:val="22"/>
        </w:rPr>
        <w:tab/>
      </w:r>
      <w:r>
        <w:rPr>
          <w:rFonts w:ascii="Arial" w:eastAsia="Comic Sans MS" w:hAnsi="Arial" w:cs="Arial"/>
          <w:sz w:val="22"/>
          <w:szCs w:val="22"/>
        </w:rPr>
        <w:t xml:space="preserve">- glasuje o kandidatu za ravnatelja Škole i dostavlja pisani zaključak Školskom odboru </w:t>
      </w:r>
    </w:p>
    <w:p w:rsidR="008547AD" w:rsidRDefault="00BB6C86">
      <w:pPr>
        <w:pStyle w:val="Normal1"/>
        <w:ind w:hanging="359"/>
        <w:jc w:val="both"/>
        <w:rPr>
          <w:rFonts w:ascii="Arial" w:hAnsi="Arial" w:cs="Arial"/>
          <w:sz w:val="22"/>
          <w:szCs w:val="22"/>
        </w:rPr>
      </w:pPr>
      <w:r>
        <w:rPr>
          <w:rFonts w:ascii="Arial" w:eastAsia="Comic Sans MS" w:hAnsi="Arial" w:cs="Arial"/>
          <w:sz w:val="22"/>
          <w:szCs w:val="22"/>
        </w:rPr>
        <w:tab/>
        <w:t>- skrbi o primjeni suvremenih oblika i metoda nastavnog rada s učenicima,</w:t>
      </w:r>
    </w:p>
    <w:p w:rsidR="008547AD" w:rsidRDefault="00BB6C86">
      <w:pPr>
        <w:pStyle w:val="Normal1"/>
        <w:ind w:hanging="359"/>
        <w:jc w:val="both"/>
        <w:rPr>
          <w:rFonts w:ascii="Arial" w:hAnsi="Arial" w:cs="Arial"/>
          <w:sz w:val="22"/>
          <w:szCs w:val="22"/>
        </w:rPr>
      </w:pPr>
      <w:r>
        <w:rPr>
          <w:rFonts w:ascii="Arial" w:eastAsia="Comic Sans MS" w:hAnsi="Arial" w:cs="Arial"/>
          <w:sz w:val="22"/>
          <w:szCs w:val="22"/>
        </w:rPr>
        <w:tab/>
        <w:t xml:space="preserve">- odlučuje o pedagoškim mjerama u skladu sa zakonskim i podzakonskim propisima, </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8547AD" w:rsidRDefault="00BB6C86">
      <w:pPr>
        <w:pStyle w:val="Normal1"/>
        <w:ind w:hanging="359"/>
        <w:jc w:val="both"/>
        <w:rPr>
          <w:rFonts w:ascii="Arial" w:hAnsi="Arial" w:cs="Arial"/>
          <w:b/>
          <w:sz w:val="22"/>
          <w:szCs w:val="22"/>
        </w:rPr>
      </w:pPr>
      <w:r>
        <w:rPr>
          <w:rFonts w:ascii="Arial" w:eastAsia="Comic Sans MS" w:hAnsi="Arial" w:cs="Arial"/>
          <w:sz w:val="22"/>
          <w:szCs w:val="22"/>
        </w:rPr>
        <w:tab/>
        <w:t>- raspravlja o prijedlogu Etičkog kodeksa neposrednih nositelja odgojno – obrazovne djelatnosti i Kućnog reda,</w:t>
      </w:r>
    </w:p>
    <w:p w:rsidR="008547AD" w:rsidRDefault="00BB6C86">
      <w:pPr>
        <w:pStyle w:val="Normal1"/>
        <w:ind w:hanging="359"/>
        <w:jc w:val="both"/>
        <w:rPr>
          <w:rFonts w:ascii="Arial" w:hAnsi="Arial" w:cs="Arial"/>
          <w:sz w:val="22"/>
          <w:szCs w:val="22"/>
        </w:rPr>
      </w:pPr>
      <w:r>
        <w:rPr>
          <w:rFonts w:ascii="Arial" w:eastAsia="Comic Sans MS" w:hAnsi="Arial" w:cs="Arial"/>
          <w:sz w:val="22"/>
          <w:szCs w:val="22"/>
        </w:rPr>
        <w:tab/>
        <w:t>- raspravlja i odlučuje o stručnim pitanjima,</w:t>
      </w:r>
    </w:p>
    <w:p w:rsidR="008547AD" w:rsidRDefault="00BB6C86">
      <w:pPr>
        <w:pStyle w:val="Normal1"/>
        <w:ind w:hanging="359"/>
        <w:jc w:val="both"/>
        <w:rPr>
          <w:rFonts w:ascii="Arial" w:hAnsi="Arial" w:cs="Arial"/>
          <w:sz w:val="22"/>
          <w:szCs w:val="22"/>
        </w:rPr>
      </w:pPr>
      <w:r>
        <w:rPr>
          <w:rFonts w:ascii="Arial" w:eastAsia="Comic Sans MS" w:hAnsi="Arial" w:cs="Arial"/>
          <w:sz w:val="22"/>
          <w:szCs w:val="22"/>
        </w:rPr>
        <w:tab/>
        <w:t>-daje prijedloge Školskom odboru i ravnatelju za unapređivanje organizacije rada i djelatnosti Škole te uvjetima za odvijanje odgojno obrazovnog rada,</w:t>
      </w:r>
    </w:p>
    <w:p w:rsidR="008547AD" w:rsidRDefault="00BB6C86">
      <w:pPr>
        <w:pStyle w:val="Normal1"/>
        <w:ind w:hanging="359"/>
        <w:jc w:val="both"/>
        <w:rPr>
          <w:rFonts w:ascii="Arial" w:hAnsi="Arial" w:cs="Arial"/>
          <w:sz w:val="22"/>
          <w:szCs w:val="22"/>
        </w:rPr>
      </w:pPr>
      <w:r>
        <w:rPr>
          <w:rFonts w:ascii="Arial" w:eastAsia="Comic Sans MS" w:hAnsi="Arial" w:cs="Arial"/>
          <w:sz w:val="22"/>
          <w:szCs w:val="22"/>
        </w:rPr>
        <w:tab/>
        <w:t>- obavlja druge poslove utvrđene ovim statutom i drugim aktima Škole.</w:t>
      </w:r>
    </w:p>
    <w:p w:rsidR="008547AD" w:rsidRDefault="00BB6C86">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(3)  Sjednice Učiteljskog vijeća saziva i predsjedava im ravnatelj Škole. </w:t>
      </w:r>
    </w:p>
    <w:p w:rsidR="008547AD" w:rsidRDefault="008547AD">
      <w:pPr>
        <w:pStyle w:val="Normal1"/>
        <w:ind w:left="720" w:hanging="359"/>
        <w:jc w:val="both"/>
        <w:rPr>
          <w:rFonts w:ascii="Arial" w:hAnsi="Arial" w:cs="Arial"/>
          <w:sz w:val="22"/>
          <w:szCs w:val="22"/>
        </w:rPr>
      </w:pPr>
    </w:p>
    <w:p w:rsidR="008547AD" w:rsidRDefault="00BB6C86">
      <w:pPr>
        <w:pStyle w:val="Normal1"/>
        <w:ind w:left="360"/>
        <w:jc w:val="center"/>
        <w:rPr>
          <w:rFonts w:ascii="Arial" w:hAnsi="Arial" w:cs="Arial"/>
          <w:sz w:val="22"/>
          <w:szCs w:val="22"/>
        </w:rPr>
      </w:pPr>
      <w:r>
        <w:rPr>
          <w:rFonts w:ascii="Arial" w:eastAsia="Comic Sans MS" w:hAnsi="Arial" w:cs="Arial"/>
          <w:b/>
          <w:sz w:val="22"/>
          <w:szCs w:val="22"/>
        </w:rPr>
        <w:t>Članak 87.</w:t>
      </w:r>
    </w:p>
    <w:p w:rsidR="008547AD" w:rsidRDefault="008547AD">
      <w:pPr>
        <w:pStyle w:val="Normal1"/>
        <w:rPr>
          <w:rFonts w:ascii="Arial" w:hAnsi="Arial" w:cs="Arial"/>
          <w:sz w:val="22"/>
          <w:szCs w:val="22"/>
        </w:rPr>
      </w:pPr>
    </w:p>
    <w:p w:rsidR="008547AD" w:rsidRDefault="00BB6C86">
      <w:pPr>
        <w:pStyle w:val="Normal1"/>
        <w:rPr>
          <w:rFonts w:ascii="Arial" w:hAnsi="Arial" w:cs="Arial"/>
          <w:sz w:val="22"/>
          <w:szCs w:val="22"/>
        </w:rPr>
      </w:pPr>
      <w:r>
        <w:rPr>
          <w:rFonts w:ascii="Arial" w:eastAsia="Comic Sans MS" w:hAnsi="Arial" w:cs="Arial"/>
          <w:sz w:val="22"/>
          <w:szCs w:val="22"/>
        </w:rPr>
        <w:t>(1) Razredno vijeće čine učitelji koji izvode nastavu u razrednom odjelu.</w:t>
      </w:r>
    </w:p>
    <w:p w:rsidR="008547AD" w:rsidRDefault="00BB6C86">
      <w:pPr>
        <w:pStyle w:val="Normal1"/>
        <w:jc w:val="both"/>
        <w:rPr>
          <w:rFonts w:ascii="Arial" w:hAnsi="Arial" w:cs="Arial"/>
          <w:sz w:val="22"/>
          <w:szCs w:val="22"/>
        </w:rPr>
      </w:pPr>
      <w:r>
        <w:rPr>
          <w:rFonts w:ascii="Arial" w:eastAsia="Comic Sans MS" w:hAnsi="Arial" w:cs="Arial"/>
          <w:sz w:val="22"/>
          <w:szCs w:val="22"/>
        </w:rPr>
        <w:t>(2) Razredno vijeće:</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xml:space="preserve">- skrbi o odgoju i obrazovanju učenika u razrednom odjelu </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skrbi o ostvarivanju nastavnog plana i programa i školskog kurikuluma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određenog nastavnog predmeta ili razrednika utvrđuje ocjenu iz nastavnog predmeta na prijedlog učitelja ili stručnog suradnika kojeg je odredio ravnatelj  </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predlaže izlete i ekskurzije razrednog odjela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surađuje s roditeljima i skrbnicima učenika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obavlja druge poslove određene ovim statutom i drugim aktima Škole.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Razrednik je stručni voditelj Razrednog vijeća i razrednog odjela. </w:t>
      </w:r>
    </w:p>
    <w:p w:rsidR="008547AD" w:rsidRDefault="008547AD">
      <w:pPr>
        <w:pStyle w:val="Normal1"/>
        <w:ind w:left="360"/>
        <w:jc w:val="both"/>
        <w:rPr>
          <w:rFonts w:ascii="Arial" w:hAnsi="Arial" w:cs="Arial"/>
          <w:sz w:val="22"/>
          <w:szCs w:val="22"/>
        </w:rPr>
      </w:pPr>
    </w:p>
    <w:p w:rsidR="008547AD" w:rsidRDefault="00BB6C86">
      <w:pPr>
        <w:pStyle w:val="Normal1"/>
        <w:ind w:left="3600"/>
        <w:jc w:val="both"/>
        <w:rPr>
          <w:rFonts w:ascii="Arial" w:hAnsi="Arial" w:cs="Arial"/>
          <w:sz w:val="22"/>
          <w:szCs w:val="22"/>
        </w:rPr>
      </w:pPr>
      <w:r>
        <w:rPr>
          <w:rFonts w:ascii="Arial" w:eastAsia="Comic Sans MS" w:hAnsi="Arial" w:cs="Arial"/>
          <w:b/>
          <w:sz w:val="22"/>
          <w:szCs w:val="22"/>
        </w:rPr>
        <w:t>Članak 88.</w:t>
      </w:r>
    </w:p>
    <w:p w:rsidR="008547AD" w:rsidRDefault="00BB6C86">
      <w:pPr>
        <w:pStyle w:val="Normal1"/>
        <w:rPr>
          <w:rFonts w:ascii="Arial" w:hAnsi="Arial" w:cs="Arial"/>
          <w:sz w:val="22"/>
          <w:szCs w:val="22"/>
        </w:rPr>
      </w:pPr>
      <w:r>
        <w:rPr>
          <w:rFonts w:ascii="Arial" w:eastAsia="Comic Sans MS" w:hAnsi="Arial" w:cs="Arial"/>
          <w:sz w:val="22"/>
          <w:szCs w:val="22"/>
        </w:rPr>
        <w:t>Na sjednicama Učiteljskog i Razrednog vijeća odlučuje se javnim glasovanjem ako za pojedino pitanje u odredbama ovog statuta, Poslovnika o radu kolegijalnih tijela ili drugim općim aktom  nije određeno drukčije.</w:t>
      </w:r>
    </w:p>
    <w:p w:rsidR="008547AD" w:rsidRDefault="00BB6C86">
      <w:pPr>
        <w:pStyle w:val="Normal1"/>
        <w:jc w:val="both"/>
        <w:rPr>
          <w:rFonts w:ascii="Arial" w:hAnsi="Arial" w:cs="Arial"/>
          <w:sz w:val="22"/>
          <w:szCs w:val="22"/>
        </w:rPr>
      </w:pPr>
      <w:r>
        <w:rPr>
          <w:rFonts w:ascii="Arial" w:eastAsia="Comic Sans MS" w:hAnsi="Arial" w:cs="Arial"/>
          <w:b/>
          <w:sz w:val="22"/>
          <w:szCs w:val="22"/>
        </w:rPr>
        <w:lastRenderedPageBreak/>
        <w:t>VIII. RADNICI</w:t>
      </w:r>
    </w:p>
    <w:p w:rsidR="008547AD" w:rsidRDefault="008547AD">
      <w:pPr>
        <w:pStyle w:val="Normal1"/>
        <w:ind w:left="2880" w:firstLine="720"/>
        <w:jc w:val="both"/>
        <w:rPr>
          <w:rFonts w:ascii="Arial" w:hAnsi="Arial" w:cs="Arial"/>
          <w:sz w:val="22"/>
          <w:szCs w:val="22"/>
        </w:rPr>
      </w:pPr>
    </w:p>
    <w:p w:rsidR="008547AD" w:rsidRDefault="00BB6C86">
      <w:pPr>
        <w:pStyle w:val="Normal1"/>
        <w:ind w:left="2880" w:firstLine="720"/>
        <w:jc w:val="both"/>
        <w:rPr>
          <w:rFonts w:ascii="Arial" w:hAnsi="Arial" w:cs="Arial"/>
          <w:sz w:val="22"/>
          <w:szCs w:val="22"/>
        </w:rPr>
      </w:pPr>
      <w:r>
        <w:rPr>
          <w:rFonts w:ascii="Arial" w:eastAsia="Comic Sans MS" w:hAnsi="Arial" w:cs="Arial"/>
          <w:b/>
          <w:sz w:val="22"/>
          <w:szCs w:val="22"/>
        </w:rPr>
        <w:t>Članak 89.</w:t>
      </w:r>
    </w:p>
    <w:p w:rsidR="008547AD" w:rsidRDefault="00BB6C86">
      <w:pPr>
        <w:pStyle w:val="Normal1"/>
        <w:jc w:val="both"/>
        <w:rPr>
          <w:rFonts w:ascii="Arial" w:hAnsi="Arial" w:cs="Arial"/>
          <w:sz w:val="22"/>
          <w:szCs w:val="22"/>
        </w:rPr>
      </w:pPr>
      <w:r>
        <w:rPr>
          <w:rFonts w:ascii="Arial" w:eastAsia="Comic Sans MS" w:hAnsi="Arial" w:cs="Arial"/>
          <w:sz w:val="22"/>
          <w:szCs w:val="22"/>
        </w:rPr>
        <w:t>(1) Radnici Škole su osobe koje su sa Školom sklopile ugovor o radu na neodređeno ili određeno vrijeme s punim ili nepunim radnim vremenom i druge</w:t>
      </w:r>
      <w:r>
        <w:rPr>
          <w:rFonts w:ascii="Arial" w:hAnsi="Arial" w:cs="Arial"/>
          <w:sz w:val="22"/>
          <w:szCs w:val="22"/>
        </w:rPr>
        <w:t xml:space="preserve"> osobe potrebne za rad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w:t>
      </w:r>
      <w:r>
        <w:rPr>
          <w:rFonts w:ascii="Arial" w:eastAsia="Comic Sans MS" w:hAnsi="Arial" w:cs="Arial"/>
          <w:sz w:val="22"/>
          <w:szCs w:val="22"/>
        </w:rPr>
        <w:t xml:space="preserve">odgojno-obrazovne i/ili nastavne djelatnosti, na način i pod uvjetima propisanim Pravilnikom o pomoćnicima u nastavi i stručnim komunikacijskim posrednicima i Zakonom o osobnoj asistenciji. </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color w:val="FF0000"/>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Stručno osposobljavanje i usavršavanje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90.</w:t>
      </w:r>
    </w:p>
    <w:p w:rsidR="008547AD" w:rsidRDefault="00BB6C86">
      <w:pPr>
        <w:pStyle w:val="Normal1"/>
        <w:jc w:val="both"/>
        <w:rPr>
          <w:rFonts w:ascii="Arial" w:hAnsi="Arial" w:cs="Arial"/>
          <w:i/>
          <w:color w:val="00B0F0"/>
          <w:sz w:val="22"/>
          <w:szCs w:val="22"/>
        </w:rPr>
      </w:pPr>
      <w:r>
        <w:rPr>
          <w:rFonts w:ascii="Arial" w:eastAsia="Comic Sans MS" w:hAnsi="Arial" w:cs="Arial"/>
          <w:sz w:val="22"/>
          <w:szCs w:val="22"/>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Pr>
          <w:rFonts w:ascii="Arial" w:eastAsia="Comic Sans MS" w:hAnsi="Arial" w:cs="Arial"/>
          <w:color w:val="00B0F0"/>
          <w:sz w:val="22"/>
          <w:szCs w:val="22"/>
        </w:rPr>
        <w:t>.</w:t>
      </w:r>
      <w:r>
        <w:rPr>
          <w:rFonts w:ascii="Arial" w:eastAsia="Comic Sans MS" w:hAnsi="Arial" w:cs="Arial"/>
          <w:i/>
          <w:color w:val="00B0F0"/>
          <w:sz w:val="22"/>
          <w:szCs w:val="22"/>
        </w:rPr>
        <w:t xml:space="preserve"> </w:t>
      </w: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 xml:space="preserve">Napredovanje u struci </w:t>
      </w:r>
    </w:p>
    <w:p w:rsidR="008547AD" w:rsidRDefault="008547AD">
      <w:pPr>
        <w:pStyle w:val="Normal1"/>
        <w:jc w:val="both"/>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91.</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Učitelji,  stručni suradnici i ravnatelji mogu napredovati u struci odnosno zanimanju  u najmanje </w:t>
      </w:r>
      <w:r>
        <w:rPr>
          <w:rFonts w:ascii="Arial" w:eastAsia="Comic Sans MS" w:hAnsi="Arial" w:cs="Arial"/>
          <w:color w:val="auto"/>
          <w:sz w:val="22"/>
          <w:szCs w:val="22"/>
        </w:rPr>
        <w:t>dvije</w:t>
      </w:r>
      <w:r>
        <w:rPr>
          <w:rFonts w:ascii="Arial" w:eastAsia="Comic Sans MS" w:hAnsi="Arial" w:cs="Arial"/>
          <w:color w:val="FF0000"/>
          <w:sz w:val="22"/>
          <w:szCs w:val="22"/>
        </w:rPr>
        <w:t xml:space="preserve"> </w:t>
      </w:r>
      <w:r>
        <w:rPr>
          <w:rFonts w:ascii="Arial" w:eastAsia="Comic Sans MS" w:hAnsi="Arial" w:cs="Arial"/>
          <w:sz w:val="22"/>
          <w:szCs w:val="22"/>
        </w:rPr>
        <w:t>razine i stjecati odgovarajuća zvanja.</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Učitelji, stručni suradnici i ravnatelj Škole mogu biti nagrađeni za izvanredna postignuća u odgojno-obrazovnoj djelatnosti.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Ministar propisuje razine, odgovarajuća zvanja, uvjete i način napredovanja i nagrađivanja. </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Radni odnos i pravilnik o radu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92.</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Zasnivanje i prestanak radnog odnosa radnika Škole provodi se u skladu sa zakonskim i podzakonskim propisima, općim aktima Škole te Kolektivnim ugovorima.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Ugovore o radu s radnicima sklapa ravnatelj Škole  u skladu sa zakonskim odredbama, pravilnikom o radu, Kolektivnim ugovorima te odredbama ovoga statuta.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Raspored radnih obveza radnika određuje ravnatelj u skladu sa zakonom, podzakonskim aktima, općim aktima Škole, ugovorom o radu i godišnjim planom i programom rada Škole.</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93.</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 xml:space="preserve">Pravilnikom o radu Škole detaljno se propisuje  zasnivanje i prestanak radnog odnosa, prava i obveze iz radnog odnosa i druga pitanja u svezi s radnim odnosima radnika Škole. </w:t>
      </w:r>
    </w:p>
    <w:p w:rsidR="008547AD" w:rsidRDefault="008547AD">
      <w:pPr>
        <w:pStyle w:val="Normal1"/>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IX. UČENICI</w:t>
      </w:r>
    </w:p>
    <w:p w:rsidR="008547AD" w:rsidRDefault="008547AD">
      <w:pPr>
        <w:pStyle w:val="Normal1"/>
        <w:rPr>
          <w:rFonts w:ascii="Arial" w:eastAsia="Comic Sans MS" w:hAnsi="Arial" w:cs="Arial"/>
          <w:b/>
          <w:sz w:val="22"/>
          <w:szCs w:val="22"/>
        </w:rPr>
      </w:pPr>
    </w:p>
    <w:p w:rsidR="008547AD" w:rsidRDefault="00BB6C86">
      <w:pPr>
        <w:pStyle w:val="Normal1"/>
        <w:rPr>
          <w:rFonts w:ascii="Arial" w:eastAsia="Comic Sans MS" w:hAnsi="Arial" w:cs="Arial"/>
          <w:b/>
          <w:sz w:val="22"/>
          <w:szCs w:val="22"/>
        </w:rPr>
      </w:pPr>
      <w:r>
        <w:rPr>
          <w:rFonts w:ascii="Arial" w:eastAsia="Comic Sans MS" w:hAnsi="Arial" w:cs="Arial"/>
          <w:b/>
          <w:sz w:val="22"/>
          <w:szCs w:val="22"/>
        </w:rPr>
        <w:t>Upis učenika</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94.</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U prvi razred Škola upisuje djecu koja  do 1. travnja tekuće godine imaju navršenih šest  godina života, a upisi se mogu provoditi elektroničkim putem.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lastRenderedPageBreak/>
        <w:t>(2) Iznimno od stavka 1. ovog članka u prvi razred može se upisati i dijete koje do 31. ožujka tekuće godine nema navršenih šest godina života, na zahtjev roditelja i sukladno rješenju upravnog tijela županije nadležnog za poslove obrazovanja.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Upis djece u prvi razred provodi se prema planu upisa koji donosi upravno tijelo županije nadležno za poslove obrazovanja.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(4) U prvi razred upisuju se učenici koji pripadaju upisnom području Škole, a iznimno se može upisati u prvi razred Škole i učenike koji ne pripadaju upisnom području:</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 ako to ne izaziva povećanje broja razrednih odjela utvrđenih planom upisa u Školi te u skladu s odredbom članka 18. stavka 3. Zakona o odgoju i obrazovanju u osnovnoj i srednjoj školi . </w:t>
      </w:r>
    </w:p>
    <w:p w:rsidR="008547AD" w:rsidRDefault="008547AD">
      <w:pPr>
        <w:pStyle w:val="Normal1"/>
        <w:jc w:val="both"/>
        <w:rPr>
          <w:rFonts w:ascii="Arial" w:hAnsi="Arial" w:cs="Arial"/>
          <w:i/>
          <w:color w:val="FF0000"/>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95.</w:t>
      </w:r>
    </w:p>
    <w:p w:rsidR="008547AD" w:rsidRDefault="00BB6C86">
      <w:pPr>
        <w:pStyle w:val="Normal1"/>
        <w:rPr>
          <w:rFonts w:ascii="Arial" w:hAnsi="Arial" w:cs="Arial"/>
          <w:sz w:val="22"/>
          <w:szCs w:val="22"/>
        </w:rPr>
      </w:pPr>
      <w:r>
        <w:rPr>
          <w:rFonts w:ascii="Arial" w:eastAsia="Comic Sans MS" w:hAnsi="Arial" w:cs="Arial"/>
          <w:sz w:val="22"/>
          <w:szCs w:val="22"/>
        </w:rPr>
        <w:t>(1) Psihofizičko stanje djeteta  prije redovitog  upisa u prvi razred utvrđuje stručno povjerenstvo Škole za utvrđivanje psihofizičkog stanja djeteta odnosno učenika</w:t>
      </w:r>
      <w:r>
        <w:rPr>
          <w:rFonts w:ascii="Arial" w:eastAsia="Comic Sans MS" w:hAnsi="Arial" w:cs="Arial"/>
          <w:b/>
          <w:sz w:val="22"/>
          <w:szCs w:val="22"/>
        </w:rPr>
        <w:t xml:space="preserve">. </w:t>
      </w:r>
      <w:r>
        <w:rPr>
          <w:rFonts w:ascii="Arial" w:eastAsia="Comic Sans MS" w:hAnsi="Arial" w:cs="Arial"/>
          <w:sz w:val="22"/>
          <w:szCs w:val="22"/>
        </w:rPr>
        <w:t xml:space="preserve"> </w:t>
      </w:r>
    </w:p>
    <w:p w:rsidR="008547AD" w:rsidRDefault="00BB6C86">
      <w:pPr>
        <w:pStyle w:val="Normal1"/>
        <w:rPr>
          <w:rFonts w:ascii="Arial" w:eastAsia="Comic Sans MS" w:hAnsi="Arial" w:cs="Arial"/>
          <w:b/>
          <w:i/>
          <w:color w:val="00B050"/>
          <w:sz w:val="22"/>
          <w:szCs w:val="22"/>
        </w:rPr>
      </w:pPr>
      <w:r>
        <w:rPr>
          <w:rFonts w:ascii="Arial" w:eastAsia="Comic Sans MS" w:hAnsi="Arial" w:cs="Arial"/>
          <w:sz w:val="22"/>
          <w:szCs w:val="22"/>
        </w:rPr>
        <w:t>(2) Psihofizičko stanje djeteta odnosno učenika radi prijevremenog upisa, odgode ili privremenog oslobađanja od upisa u  prvi razred, privremenog oslobađanja od već započetog školovanja i radi utvrđivanja primjerenog školovanja utvrđuje stručno povjerenstvo upravnog tijela županije nadležnog za poslove obrazovanja .</w:t>
      </w:r>
    </w:p>
    <w:p w:rsidR="008547AD" w:rsidRDefault="008547AD">
      <w:pPr>
        <w:rPr>
          <w:rFonts w:ascii="Arial" w:hAnsi="Arial" w:cs="Arial"/>
          <w:i/>
          <w:color w:val="00B0F0"/>
          <w:sz w:val="22"/>
          <w:szCs w:val="22"/>
        </w:rPr>
      </w:pP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96.</w:t>
      </w:r>
    </w:p>
    <w:p w:rsidR="008547AD" w:rsidRDefault="00BB6C86">
      <w:pPr>
        <w:pStyle w:val="Normal1"/>
        <w:jc w:val="both"/>
        <w:rPr>
          <w:rFonts w:ascii="Arial" w:hAnsi="Arial" w:cs="Arial"/>
          <w:sz w:val="22"/>
          <w:szCs w:val="22"/>
        </w:rPr>
      </w:pPr>
      <w:r>
        <w:rPr>
          <w:rFonts w:ascii="Arial" w:eastAsia="Comic Sans MS" w:hAnsi="Arial" w:cs="Arial"/>
          <w:sz w:val="22"/>
          <w:szCs w:val="22"/>
        </w:rPr>
        <w:t>(1) Pri upisu u prvi razred uzimaju se podaci iz izvoda iz matice rođenih, domovnice za djecu koja su hrvatski državljani, isprava o prebivalištu ili boravištu roditelja odnosno skrbnika te podaci koje Školi dostavi nadležno upravno tijelo.</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Kod upisa u prvi razred povjerenstvo iz članka 95</w:t>
      </w:r>
      <w:r>
        <w:rPr>
          <w:rFonts w:ascii="Arial" w:eastAsia="Comic Sans MS" w:hAnsi="Arial" w:cs="Arial"/>
          <w:b/>
          <w:sz w:val="22"/>
          <w:szCs w:val="22"/>
        </w:rPr>
        <w:t>.</w:t>
      </w:r>
      <w:r>
        <w:rPr>
          <w:rFonts w:ascii="Arial" w:eastAsia="Comic Sans MS" w:hAnsi="Arial" w:cs="Arial"/>
          <w:sz w:val="22"/>
          <w:szCs w:val="22"/>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hAnsi="Arial" w:cs="Arial"/>
          <w:b/>
          <w:color w:val="FF0000"/>
          <w:sz w:val="22"/>
          <w:szCs w:val="22"/>
        </w:rPr>
      </w:pPr>
    </w:p>
    <w:p w:rsidR="008547AD" w:rsidRDefault="00BB6C86">
      <w:pPr>
        <w:pStyle w:val="Normal1"/>
        <w:jc w:val="both"/>
        <w:rPr>
          <w:rFonts w:ascii="Arial" w:hAnsi="Arial" w:cs="Arial"/>
          <w:b/>
          <w:color w:val="auto"/>
          <w:sz w:val="22"/>
          <w:szCs w:val="22"/>
        </w:rPr>
      </w:pPr>
      <w:r>
        <w:rPr>
          <w:rFonts w:ascii="Arial" w:hAnsi="Arial" w:cs="Arial"/>
          <w:b/>
          <w:color w:val="auto"/>
          <w:sz w:val="22"/>
          <w:szCs w:val="22"/>
        </w:rPr>
        <w:t xml:space="preserve">Nastavak školovanja učenika u Republici Hrvatskoj </w:t>
      </w:r>
    </w:p>
    <w:p w:rsidR="008547AD" w:rsidRDefault="00BB6C86">
      <w:pPr>
        <w:pStyle w:val="Normal1"/>
        <w:jc w:val="both"/>
        <w:rPr>
          <w:rFonts w:ascii="Arial" w:hAnsi="Arial" w:cs="Arial"/>
          <w:b/>
          <w:color w:val="auto"/>
          <w:sz w:val="22"/>
          <w:szCs w:val="22"/>
        </w:rPr>
      </w:pPr>
      <w:r>
        <w:rPr>
          <w:rFonts w:ascii="Arial" w:hAnsi="Arial" w:cs="Arial"/>
          <w:b/>
          <w:color w:val="auto"/>
          <w:sz w:val="22"/>
          <w:szCs w:val="22"/>
        </w:rPr>
        <w:t>i priznavanje razdoblja obrazovanja u inozemstvu</w:t>
      </w:r>
    </w:p>
    <w:p w:rsidR="008547AD" w:rsidRDefault="008547AD">
      <w:pPr>
        <w:pStyle w:val="Normal1"/>
        <w:jc w:val="both"/>
        <w:rPr>
          <w:rFonts w:ascii="Arial" w:hAnsi="Arial" w:cs="Arial"/>
          <w:color w:val="auto"/>
          <w:sz w:val="22"/>
          <w:szCs w:val="22"/>
        </w:rPr>
      </w:pPr>
    </w:p>
    <w:p w:rsidR="008547AD" w:rsidRDefault="008547AD">
      <w:pPr>
        <w:pStyle w:val="Normal1"/>
        <w:jc w:val="both"/>
        <w:rPr>
          <w:rFonts w:ascii="Arial" w:hAnsi="Arial" w:cs="Arial"/>
          <w:color w:val="auto"/>
          <w:sz w:val="22"/>
          <w:szCs w:val="22"/>
        </w:rPr>
      </w:pPr>
    </w:p>
    <w:p w:rsidR="008547AD" w:rsidRDefault="00BB6C86">
      <w:pPr>
        <w:pStyle w:val="Normal1"/>
        <w:jc w:val="center"/>
        <w:rPr>
          <w:rFonts w:ascii="Arial" w:hAnsi="Arial" w:cs="Arial"/>
          <w:b/>
          <w:color w:val="auto"/>
          <w:sz w:val="22"/>
          <w:szCs w:val="22"/>
        </w:rPr>
      </w:pPr>
      <w:r>
        <w:rPr>
          <w:rFonts w:ascii="Arial" w:hAnsi="Arial" w:cs="Arial"/>
          <w:b/>
          <w:color w:val="auto"/>
          <w:sz w:val="22"/>
          <w:szCs w:val="22"/>
        </w:rPr>
        <w:t>Članak 97.</w:t>
      </w:r>
    </w:p>
    <w:p w:rsidR="008547AD" w:rsidRDefault="00BB6C86">
      <w:pPr>
        <w:pStyle w:val="Normal1"/>
        <w:jc w:val="both"/>
        <w:rPr>
          <w:rFonts w:ascii="Arial" w:hAnsi="Arial" w:cs="Arial"/>
          <w:color w:val="auto"/>
          <w:sz w:val="22"/>
          <w:szCs w:val="22"/>
        </w:rPr>
      </w:pPr>
      <w:r>
        <w:rPr>
          <w:rFonts w:ascii="Arial" w:hAnsi="Arial" w:cs="Arial"/>
          <w:color w:val="auto"/>
          <w:sz w:val="22"/>
          <w:szCs w:val="22"/>
        </w:rPr>
        <w:t xml:space="preserve">„(1) 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rsidR="008547AD" w:rsidRDefault="00BB6C86">
      <w:pPr>
        <w:pStyle w:val="Normal1"/>
        <w:jc w:val="both"/>
        <w:rPr>
          <w:rFonts w:ascii="Arial" w:hAnsi="Arial" w:cs="Arial"/>
          <w:color w:val="auto"/>
          <w:sz w:val="22"/>
          <w:szCs w:val="22"/>
        </w:rPr>
      </w:pPr>
      <w:r>
        <w:rPr>
          <w:rFonts w:ascii="Arial" w:hAnsi="Arial" w:cs="Arial"/>
          <w:color w:val="auto"/>
          <w:sz w:val="22"/>
          <w:szCs w:val="22"/>
        </w:rPr>
        <w:t>(2) Postupak priznavanja razdoblja obrazovanja u inozemstvu pokreće se na temelju pisanog zahtjeva roditelja učenika odnosno (punoljetnog) učenika.</w:t>
      </w:r>
    </w:p>
    <w:p w:rsidR="008547AD" w:rsidRDefault="00BB6C86">
      <w:pPr>
        <w:pStyle w:val="Normal1"/>
        <w:jc w:val="both"/>
        <w:rPr>
          <w:rFonts w:ascii="Arial" w:hAnsi="Arial" w:cs="Arial"/>
          <w:color w:val="auto"/>
          <w:sz w:val="22"/>
          <w:szCs w:val="22"/>
        </w:rPr>
      </w:pPr>
      <w:r>
        <w:rPr>
          <w:rFonts w:ascii="Arial" w:hAnsi="Arial" w:cs="Arial"/>
          <w:color w:val="auto"/>
          <w:sz w:val="22"/>
          <w:szCs w:val="22"/>
        </w:rPr>
        <w:t>(3) Zahtjev za priznavanje razdoblja obrazovanja u inozemstvu mora sadržavati:</w:t>
      </w:r>
      <w:r>
        <w:rPr>
          <w:rFonts w:ascii="Arial" w:hAnsi="Arial" w:cs="Arial"/>
          <w:color w:val="auto"/>
          <w:sz w:val="22"/>
          <w:szCs w:val="22"/>
        </w:rPr>
        <w:br/>
        <w:t>– ispravu kojom se dokazuje razdoblje obrazovanja u inozemstvu u izvorniku,</w:t>
      </w:r>
      <w:r>
        <w:rPr>
          <w:rFonts w:ascii="Arial" w:hAnsi="Arial" w:cs="Arial"/>
          <w:color w:val="auto"/>
          <w:sz w:val="22"/>
          <w:szCs w:val="22"/>
        </w:rPr>
        <w:br/>
        <w:t xml:space="preserve">– ovjereni prijevod isprave kojom se dokazuje razdoblje obrazovanja u inozemstvu </w:t>
      </w:r>
      <w:r>
        <w:rPr>
          <w:rFonts w:ascii="Arial" w:hAnsi="Arial" w:cs="Arial"/>
          <w:color w:val="auto"/>
          <w:sz w:val="22"/>
          <w:szCs w:val="22"/>
        </w:rPr>
        <w:br/>
        <w:t>– ispravu o državljanstvu, osim u slučaju apatrida ili osoba bez državljanstva.</w:t>
      </w:r>
    </w:p>
    <w:p w:rsidR="008547AD" w:rsidRDefault="00BB6C86">
      <w:pPr>
        <w:pStyle w:val="Normal1"/>
        <w:jc w:val="both"/>
        <w:rPr>
          <w:rFonts w:ascii="Arial" w:hAnsi="Arial" w:cs="Arial"/>
          <w:color w:val="auto"/>
          <w:sz w:val="22"/>
          <w:szCs w:val="22"/>
        </w:rPr>
      </w:pPr>
      <w:r>
        <w:rPr>
          <w:rFonts w:ascii="Arial" w:hAnsi="Arial" w:cs="Arial"/>
          <w:color w:val="auto"/>
          <w:sz w:val="22"/>
          <w:szCs w:val="22"/>
        </w:rPr>
        <w:t xml:space="preserve">(4) Rješenje o priznavanju razdoblja obrazovanja u inozemstvu donosi ravnatelj u skladu sa Zakonom o priznavanju i vrednovanju inozemnih obrazovnih kvalifikacija i Zakonom o općem upravnom postupku. </w:t>
      </w:r>
    </w:p>
    <w:p w:rsidR="008547AD" w:rsidRDefault="00BB6C86">
      <w:pPr>
        <w:pStyle w:val="Normal1"/>
        <w:jc w:val="both"/>
        <w:rPr>
          <w:rFonts w:ascii="Arial" w:hAnsi="Arial" w:cs="Arial"/>
          <w:color w:val="auto"/>
          <w:sz w:val="22"/>
          <w:szCs w:val="22"/>
        </w:rPr>
      </w:pPr>
      <w:r>
        <w:rPr>
          <w:rFonts w:ascii="Arial" w:hAnsi="Arial" w:cs="Arial"/>
          <w:color w:val="auto"/>
          <w:sz w:val="22"/>
          <w:szCs w:val="22"/>
        </w:rPr>
        <w:t>(5) Škola je dužna pružati posebnu pomoć učenicima koji ne znaju ili nedostatno poznaju hrvatski jezik u skladu s odredbama Zakona o odgoju i obrazovanju u osnovnoj i srednjoj školi i Pravilniku o provođenju pripremne i dopunske nastave za učenike koji ne znaju ili neodostatno znaju hrvatski jezik i nastave materinskog jezika i kulture države podrijetla učenika.“</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lastRenderedPageBreak/>
        <w:t>Promjena škole</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98.</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(1) </w:t>
      </w:r>
      <w:r>
        <w:rPr>
          <w:rFonts w:ascii="Arial" w:hAnsi="Arial" w:cs="Arial"/>
          <w:color w:val="auto"/>
          <w:sz w:val="22"/>
          <w:szCs w:val="22"/>
        </w:rPr>
        <w:t xml:space="preserve">Učenik druge škole koja ostvaruje isti obrazovni program može prijeći i nastaviti obrazovanje u Školi na zahtjev  roditelja ili skrbnika odnosno najkasnije do početka drugog polugodišta. </w:t>
      </w:r>
    </w:p>
    <w:p w:rsidR="008547AD" w:rsidRDefault="00BB6C86">
      <w:pPr>
        <w:pStyle w:val="Normal1"/>
        <w:jc w:val="both"/>
        <w:rPr>
          <w:rFonts w:ascii="Arial" w:hAnsi="Arial" w:cs="Arial"/>
          <w:i/>
          <w:color w:val="00B0F0"/>
          <w:sz w:val="22"/>
          <w:szCs w:val="22"/>
        </w:rPr>
      </w:pPr>
      <w:r>
        <w:rPr>
          <w:rFonts w:ascii="Arial" w:eastAsia="Comic Sans MS" w:hAnsi="Arial" w:cs="Arial"/>
          <w:sz w:val="22"/>
          <w:szCs w:val="22"/>
        </w:rPr>
        <w:t xml:space="preserve">(2) </w:t>
      </w:r>
      <w:r>
        <w:rPr>
          <w:rFonts w:ascii="Arial" w:hAnsi="Arial" w:cs="Arial"/>
          <w:color w:val="auto"/>
          <w:sz w:val="22"/>
          <w:szCs w:val="22"/>
        </w:rPr>
        <w:t>O zahtjevu odlučuje Učiteljsko vijeće,  a odluka ne smije utjecati na kvalitetu odgojno-obrazovnog procesa i treba biti u skladu s propisanim pedagoškim standardima.</w:t>
      </w:r>
      <w:r>
        <w:rPr>
          <w:rFonts w:ascii="Arial" w:hAnsi="Arial" w:cs="Arial"/>
          <w:i/>
          <w:color w:val="00B0F0"/>
          <w:sz w:val="22"/>
          <w:szCs w:val="22"/>
        </w:rPr>
        <w:t xml:space="preserve"> </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 (3) </w:t>
      </w:r>
      <w:r>
        <w:rPr>
          <w:rFonts w:ascii="Arial" w:eastAsia="Comic Sans MS" w:hAnsi="Arial" w:cs="Arial"/>
          <w:color w:val="auto"/>
          <w:sz w:val="22"/>
          <w:szCs w:val="22"/>
        </w:rPr>
        <w:t xml:space="preserve">U slučaju prelaska učenika u drugu školu, Škola  izdaje prijepis ocjena, a ispisuje učenika u roku od sedam dana od dana primitka obavijesti o upisu učenika u drugu školu. </w:t>
      </w:r>
    </w:p>
    <w:p w:rsidR="008547AD" w:rsidRDefault="008547AD">
      <w:pPr>
        <w:pStyle w:val="Normal1"/>
        <w:jc w:val="both"/>
        <w:rPr>
          <w:rFonts w:ascii="Arial" w:hAnsi="Arial" w:cs="Arial"/>
          <w:i/>
          <w:color w:val="00B0F0"/>
          <w:sz w:val="22"/>
          <w:szCs w:val="22"/>
        </w:rPr>
      </w:pPr>
    </w:p>
    <w:p w:rsidR="008547AD" w:rsidRDefault="00BB6C86">
      <w:pPr>
        <w:pStyle w:val="Normal1"/>
        <w:jc w:val="both"/>
        <w:rPr>
          <w:rFonts w:ascii="Arial" w:hAnsi="Arial" w:cs="Arial"/>
          <w:b/>
          <w:color w:val="auto"/>
          <w:sz w:val="22"/>
          <w:szCs w:val="22"/>
        </w:rPr>
      </w:pPr>
      <w:r>
        <w:rPr>
          <w:rFonts w:ascii="Arial" w:hAnsi="Arial" w:cs="Arial"/>
          <w:b/>
          <w:color w:val="auto"/>
          <w:sz w:val="22"/>
          <w:szCs w:val="22"/>
        </w:rPr>
        <w:t>Status učenika</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99.</w:t>
      </w:r>
    </w:p>
    <w:p w:rsidR="008547AD" w:rsidRDefault="00BB6C86">
      <w:pPr>
        <w:rPr>
          <w:rFonts w:ascii="Arial" w:hAnsi="Arial" w:cs="Arial"/>
          <w:sz w:val="22"/>
          <w:szCs w:val="22"/>
        </w:rPr>
      </w:pPr>
      <w:r>
        <w:rPr>
          <w:rFonts w:ascii="Arial" w:hAnsi="Arial" w:cs="Arial"/>
          <w:sz w:val="22"/>
          <w:szCs w:val="22"/>
        </w:rPr>
        <w:t>(1) Status redovitog učenika stječe se upisom u Školu.</w:t>
      </w:r>
    </w:p>
    <w:p w:rsidR="008547AD" w:rsidRDefault="008547AD">
      <w:pPr>
        <w:rPr>
          <w:rFonts w:ascii="Arial" w:hAnsi="Arial" w:cs="Arial"/>
          <w:sz w:val="22"/>
          <w:szCs w:val="22"/>
        </w:rPr>
      </w:pPr>
    </w:p>
    <w:p w:rsidR="008547AD" w:rsidRDefault="00BB6C86">
      <w:pPr>
        <w:pStyle w:val="Normal1"/>
        <w:rPr>
          <w:rFonts w:ascii="Arial" w:eastAsia="Comic Sans MS" w:hAnsi="Arial" w:cs="Arial"/>
          <w:sz w:val="22"/>
          <w:szCs w:val="22"/>
        </w:rPr>
      </w:pPr>
      <w:r>
        <w:rPr>
          <w:rFonts w:ascii="Arial" w:eastAsia="Comic Sans MS" w:hAnsi="Arial" w:cs="Arial"/>
          <w:sz w:val="22"/>
          <w:szCs w:val="22"/>
        </w:rPr>
        <w:t>(2) Za učenika koji se ispisao iz Škole u e-Matici i  drugoj odgovarajućoj pedagoškoj dokumentaciji zaključuje se posljednji razred koji je završio.</w:t>
      </w:r>
    </w:p>
    <w:p w:rsidR="008547AD" w:rsidRDefault="008547AD">
      <w:pPr>
        <w:pStyle w:val="Normal1"/>
        <w:jc w:val="both"/>
        <w:rPr>
          <w:rFonts w:ascii="Arial" w:hAnsi="Arial" w:cs="Arial"/>
          <w:color w:val="FF0000"/>
          <w:sz w:val="22"/>
          <w:szCs w:val="22"/>
        </w:rPr>
      </w:pP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b/>
          <w:sz w:val="22"/>
          <w:szCs w:val="22"/>
        </w:rPr>
      </w:pPr>
      <w:r>
        <w:rPr>
          <w:rFonts w:ascii="Arial" w:hAnsi="Arial" w:cs="Arial"/>
          <w:b/>
          <w:sz w:val="22"/>
          <w:szCs w:val="22"/>
        </w:rPr>
        <w:t>Članak 100.</w:t>
      </w:r>
    </w:p>
    <w:p w:rsidR="008547AD" w:rsidRDefault="00BB6C86">
      <w:pPr>
        <w:pStyle w:val="Normal1"/>
        <w:jc w:val="both"/>
        <w:rPr>
          <w:rFonts w:ascii="Arial" w:hAnsi="Arial" w:cs="Arial"/>
          <w:b/>
          <w:sz w:val="22"/>
          <w:szCs w:val="22"/>
        </w:rPr>
      </w:pPr>
      <w:r>
        <w:rPr>
          <w:rFonts w:ascii="Arial" w:hAnsi="Arial" w:cs="Arial"/>
          <w:b/>
          <w:sz w:val="22"/>
          <w:szCs w:val="22"/>
        </w:rPr>
        <w:t xml:space="preserve">Prava i obveze učenika </w:t>
      </w:r>
    </w:p>
    <w:p w:rsidR="008547AD" w:rsidRDefault="008547AD">
      <w:pPr>
        <w:pStyle w:val="Normal1"/>
        <w:jc w:val="both"/>
        <w:rPr>
          <w:rFonts w:ascii="Arial" w:eastAsia="Comic Sans MS"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(1) Učenici imaju pravo:</w:t>
      </w:r>
    </w:p>
    <w:p w:rsidR="008547AD" w:rsidRDefault="00BB6C86">
      <w:pPr>
        <w:pStyle w:val="Normal1"/>
        <w:jc w:val="both"/>
        <w:rPr>
          <w:rFonts w:ascii="Arial" w:hAnsi="Arial" w:cs="Arial"/>
          <w:sz w:val="22"/>
          <w:szCs w:val="22"/>
        </w:rPr>
      </w:pPr>
      <w:r>
        <w:rPr>
          <w:rFonts w:ascii="Arial" w:eastAsia="Comic Sans MS" w:hAnsi="Arial" w:cs="Arial"/>
          <w:sz w:val="22"/>
          <w:szCs w:val="22"/>
        </w:rPr>
        <w:t>-sudjelovati u odgojno-obrazovnom procesu,</w:t>
      </w:r>
    </w:p>
    <w:p w:rsidR="008547AD" w:rsidRDefault="00BB6C86">
      <w:pPr>
        <w:pStyle w:val="Normal1"/>
        <w:jc w:val="both"/>
        <w:rPr>
          <w:rFonts w:ascii="Arial" w:hAnsi="Arial" w:cs="Arial"/>
          <w:sz w:val="22"/>
          <w:szCs w:val="22"/>
        </w:rPr>
      </w:pPr>
      <w:r>
        <w:rPr>
          <w:rFonts w:ascii="Arial" w:eastAsia="Comic Sans MS" w:hAnsi="Arial" w:cs="Arial"/>
          <w:sz w:val="22"/>
          <w:szCs w:val="22"/>
        </w:rPr>
        <w:t>- pravo na obaviještenost o svim pitanjima koja se na njega odnose,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pravo na uvažavanje njegovog mišljenja, </w:t>
      </w:r>
    </w:p>
    <w:p w:rsidR="008547AD" w:rsidRDefault="00BB6C86">
      <w:pPr>
        <w:pStyle w:val="Normal1"/>
        <w:jc w:val="both"/>
        <w:rPr>
          <w:rFonts w:ascii="Arial" w:hAnsi="Arial" w:cs="Arial"/>
          <w:sz w:val="22"/>
          <w:szCs w:val="22"/>
        </w:rPr>
      </w:pPr>
      <w:r>
        <w:rPr>
          <w:rFonts w:ascii="Arial" w:eastAsia="Comic Sans MS" w:hAnsi="Arial" w:cs="Arial"/>
          <w:sz w:val="22"/>
          <w:szCs w:val="22"/>
        </w:rPr>
        <w:t>- pravo na sudjelovanje u radu Vijeća učenika,</w:t>
      </w:r>
    </w:p>
    <w:p w:rsidR="008547AD" w:rsidRDefault="00BB6C86">
      <w:pPr>
        <w:pStyle w:val="Normal1"/>
        <w:jc w:val="both"/>
        <w:rPr>
          <w:rFonts w:ascii="Arial" w:hAnsi="Arial" w:cs="Arial"/>
          <w:sz w:val="22"/>
          <w:szCs w:val="22"/>
        </w:rPr>
      </w:pPr>
      <w:r>
        <w:rPr>
          <w:rFonts w:ascii="Arial" w:eastAsia="Comic Sans MS" w:hAnsi="Arial" w:cs="Arial"/>
          <w:sz w:val="22"/>
          <w:szCs w:val="22"/>
        </w:rPr>
        <w:t>- pravo na savjet i pomoć pri rješavanju problema,</w:t>
      </w:r>
    </w:p>
    <w:p w:rsidR="008547AD" w:rsidRDefault="00BB6C86">
      <w:pPr>
        <w:pStyle w:val="Normal1"/>
        <w:jc w:val="both"/>
        <w:rPr>
          <w:rFonts w:ascii="Arial" w:hAnsi="Arial" w:cs="Arial"/>
          <w:sz w:val="22"/>
          <w:szCs w:val="22"/>
        </w:rPr>
      </w:pPr>
      <w:r>
        <w:rPr>
          <w:rFonts w:ascii="Arial" w:eastAsia="Comic Sans MS" w:hAnsi="Arial" w:cs="Arial"/>
          <w:sz w:val="22"/>
          <w:szCs w:val="22"/>
        </w:rPr>
        <w:t>- pravo na pritužbu učiteljima, ravnatelju i Školskom odboru,</w:t>
      </w:r>
    </w:p>
    <w:p w:rsidR="008547AD" w:rsidRDefault="00BB6C86">
      <w:pPr>
        <w:pStyle w:val="Normal1"/>
        <w:jc w:val="both"/>
        <w:rPr>
          <w:rFonts w:ascii="Arial" w:hAnsi="Arial" w:cs="Arial"/>
          <w:sz w:val="22"/>
          <w:szCs w:val="22"/>
        </w:rPr>
      </w:pPr>
      <w:r>
        <w:rPr>
          <w:rFonts w:ascii="Arial" w:eastAsia="Comic Sans MS" w:hAnsi="Arial" w:cs="Arial"/>
          <w:sz w:val="22"/>
          <w:szCs w:val="22"/>
        </w:rPr>
        <w:t>- koristiti objekte Škole i sredstva koja služe za ostvarivanje nastavnih sadržaja u skladu s njihovom namjenom,</w:t>
      </w:r>
    </w:p>
    <w:p w:rsidR="008547AD" w:rsidRDefault="00BB6C86">
      <w:pPr>
        <w:pStyle w:val="Normal1"/>
        <w:jc w:val="both"/>
        <w:rPr>
          <w:rFonts w:ascii="Arial" w:hAnsi="Arial" w:cs="Arial"/>
          <w:sz w:val="22"/>
          <w:szCs w:val="22"/>
        </w:rPr>
      </w:pPr>
      <w:r>
        <w:rPr>
          <w:rFonts w:ascii="Arial" w:eastAsia="Comic Sans MS" w:hAnsi="Arial" w:cs="Arial"/>
          <w:sz w:val="22"/>
          <w:szCs w:val="22"/>
        </w:rPr>
        <w:t>- iznositi prijedloge i mišljenja radi poboljšanja odgojno-obrazovnog procesa i odgojno obrazovnog rada.</w:t>
      </w:r>
    </w:p>
    <w:p w:rsidR="008547AD" w:rsidRDefault="00BB6C86">
      <w:pPr>
        <w:pStyle w:val="Normal1"/>
        <w:jc w:val="both"/>
        <w:rPr>
          <w:rFonts w:ascii="Arial" w:hAnsi="Arial" w:cs="Arial"/>
          <w:sz w:val="22"/>
          <w:szCs w:val="22"/>
        </w:rPr>
      </w:pPr>
      <w:r>
        <w:rPr>
          <w:rFonts w:ascii="Arial" w:eastAsia="Comic Sans MS" w:hAnsi="Arial" w:cs="Arial"/>
          <w:sz w:val="22"/>
          <w:szCs w:val="22"/>
        </w:rPr>
        <w:t>(2) Učenici su dužni:</w:t>
      </w:r>
    </w:p>
    <w:p w:rsidR="008547AD" w:rsidRDefault="00BB6C86">
      <w:pPr>
        <w:pStyle w:val="Normal1"/>
        <w:jc w:val="both"/>
        <w:rPr>
          <w:rFonts w:ascii="Arial" w:hAnsi="Arial" w:cs="Arial"/>
          <w:sz w:val="22"/>
          <w:szCs w:val="22"/>
        </w:rPr>
      </w:pPr>
      <w:r>
        <w:rPr>
          <w:rFonts w:ascii="Arial" w:eastAsia="Comic Sans MS" w:hAnsi="Arial" w:cs="Arial"/>
          <w:sz w:val="22"/>
          <w:szCs w:val="22"/>
        </w:rPr>
        <w:t>- redovito pohađati obavezni dio nastavnog programa i druge oblike odgojno-obrazovnog rada koje su izabrali,</w:t>
      </w:r>
    </w:p>
    <w:p w:rsidR="008547AD" w:rsidRDefault="00BB6C86">
      <w:pPr>
        <w:pStyle w:val="Normal1"/>
        <w:jc w:val="both"/>
        <w:rPr>
          <w:rFonts w:ascii="Arial" w:hAnsi="Arial" w:cs="Arial"/>
          <w:sz w:val="22"/>
          <w:szCs w:val="22"/>
        </w:rPr>
      </w:pPr>
      <w:r>
        <w:rPr>
          <w:rFonts w:ascii="Arial" w:eastAsia="Comic Sans MS" w:hAnsi="Arial" w:cs="Arial"/>
          <w:sz w:val="22"/>
          <w:szCs w:val="22"/>
        </w:rPr>
        <w:t>- savjesno učiti i aktivno sudjelovati u nastavnom procesu,</w:t>
      </w:r>
    </w:p>
    <w:p w:rsidR="008547AD" w:rsidRDefault="00BB6C86">
      <w:pPr>
        <w:pStyle w:val="Normal1"/>
        <w:jc w:val="both"/>
        <w:rPr>
          <w:rFonts w:ascii="Arial" w:hAnsi="Arial" w:cs="Arial"/>
          <w:sz w:val="22"/>
          <w:szCs w:val="22"/>
        </w:rPr>
      </w:pPr>
      <w:r>
        <w:rPr>
          <w:rFonts w:ascii="Arial" w:eastAsia="Comic Sans MS" w:hAnsi="Arial" w:cs="Arial"/>
          <w:sz w:val="22"/>
          <w:szCs w:val="22"/>
        </w:rPr>
        <w:t>- njegovati humane odnose među učenicima, učiteljima i drugim radnicima Škole,</w:t>
      </w:r>
    </w:p>
    <w:p w:rsidR="008547AD" w:rsidRDefault="00BB6C86">
      <w:pPr>
        <w:pStyle w:val="Normal1"/>
        <w:jc w:val="both"/>
        <w:rPr>
          <w:rFonts w:ascii="Arial" w:hAnsi="Arial" w:cs="Arial"/>
          <w:sz w:val="22"/>
          <w:szCs w:val="22"/>
        </w:rPr>
      </w:pPr>
      <w:r>
        <w:rPr>
          <w:rFonts w:ascii="Arial" w:eastAsia="Comic Sans MS" w:hAnsi="Arial" w:cs="Arial"/>
          <w:sz w:val="22"/>
          <w:szCs w:val="22"/>
        </w:rPr>
        <w:t>- čuvati imovinu koju koriste te imovinu drugih učenika i radnika Škole,</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 poštovati pravila Kućnog reda te izvršavati upute učitelja, stručnih suradnika, ravnatelja i drugih radnika Škole u skladu s  propisima i Kućnom redu </w:t>
      </w:r>
    </w:p>
    <w:p w:rsidR="008547AD" w:rsidRDefault="00BB6C86">
      <w:pPr>
        <w:pStyle w:val="Normal1"/>
        <w:jc w:val="both"/>
        <w:rPr>
          <w:rFonts w:ascii="Arial" w:hAnsi="Arial" w:cs="Arial"/>
          <w:sz w:val="22"/>
          <w:szCs w:val="22"/>
        </w:rPr>
      </w:pPr>
      <w:r>
        <w:rPr>
          <w:rFonts w:ascii="Arial" w:eastAsia="Comic Sans MS" w:hAnsi="Arial" w:cs="Arial"/>
          <w:sz w:val="22"/>
          <w:szCs w:val="22"/>
        </w:rPr>
        <w:t>- čuvati udžbenike i druga obrazovna i nastavna sredstva</w:t>
      </w:r>
    </w:p>
    <w:p w:rsidR="008547AD" w:rsidRDefault="00BB6C86">
      <w:pPr>
        <w:pStyle w:val="Normal1"/>
        <w:jc w:val="both"/>
        <w:rPr>
          <w:rFonts w:ascii="Arial" w:hAnsi="Arial" w:cs="Arial"/>
          <w:sz w:val="22"/>
          <w:szCs w:val="22"/>
        </w:rPr>
      </w:pPr>
      <w:r>
        <w:rPr>
          <w:rFonts w:ascii="Arial" w:eastAsia="Comic Sans MS" w:hAnsi="Arial" w:cs="Arial"/>
          <w:sz w:val="22"/>
          <w:szCs w:val="22"/>
        </w:rPr>
        <w:t>- pravodobno opravdati izostanke i zakašnjenja.</w:t>
      </w:r>
    </w:p>
    <w:p w:rsidR="008547AD" w:rsidRDefault="008547AD">
      <w:pPr>
        <w:pStyle w:val="Normal1"/>
        <w:ind w:left="1080"/>
        <w:jc w:val="both"/>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 xml:space="preserve">Zaštita zdravlja i sigurnost učenika </w:t>
      </w:r>
    </w:p>
    <w:p w:rsidR="008547AD" w:rsidRDefault="008547AD">
      <w:pPr>
        <w:pStyle w:val="Normal1"/>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w:t>
      </w:r>
      <w:r>
        <w:rPr>
          <w:rFonts w:ascii="Arial" w:eastAsia="Comic Sans MS" w:hAnsi="Arial" w:cs="Arial"/>
          <w:b/>
          <w:sz w:val="22"/>
          <w:szCs w:val="22"/>
        </w:rPr>
        <w:t>Članak 101.</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Škola je dužna poduzeti sve potrebne mjere za osiguravanje sigurnosti i zaštite zdravlja učenika. </w:t>
      </w:r>
    </w:p>
    <w:p w:rsidR="008547AD" w:rsidRDefault="00BB6C86">
      <w:pPr>
        <w:pStyle w:val="Normal1"/>
        <w:jc w:val="both"/>
        <w:rPr>
          <w:rFonts w:ascii="Arial" w:hAnsi="Arial" w:cs="Arial"/>
          <w:sz w:val="22"/>
          <w:szCs w:val="22"/>
        </w:rPr>
      </w:pPr>
      <w:r>
        <w:rPr>
          <w:rFonts w:ascii="Arial" w:eastAsia="Comic Sans MS" w:hAnsi="Arial" w:cs="Arial"/>
          <w:sz w:val="22"/>
          <w:szCs w:val="22"/>
        </w:rPr>
        <w:t>(2) 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547AD" w:rsidRDefault="00BB6C86">
      <w:pPr>
        <w:pStyle w:val="Normal1"/>
        <w:jc w:val="both"/>
        <w:rPr>
          <w:rFonts w:ascii="Arial" w:eastAsia="Comic Sans MS" w:hAnsi="Arial" w:cs="Arial"/>
          <w:b/>
          <w:i/>
          <w:sz w:val="22"/>
          <w:szCs w:val="22"/>
        </w:rPr>
      </w:pPr>
      <w:r>
        <w:rPr>
          <w:rFonts w:ascii="Arial" w:eastAsia="Comic Sans MS" w:hAnsi="Arial" w:cs="Arial"/>
          <w:sz w:val="22"/>
          <w:szCs w:val="22"/>
        </w:rPr>
        <w:lastRenderedPageBreak/>
        <w:t>Ravnatelj Škole je obvezan odmah o svakom kršenju prava učenika  iz stavka 2. ovoga članka izvijestiti nadležno tijelo socijalne skrbi i drugo nadležno tijelo na način kako je propisao ministar</w:t>
      </w:r>
      <w:r>
        <w:rPr>
          <w:rFonts w:ascii="Arial" w:eastAsia="Comic Sans MS" w:hAnsi="Arial" w:cs="Arial"/>
          <w:b/>
          <w:i/>
          <w:sz w:val="22"/>
          <w:szCs w:val="22"/>
        </w:rPr>
        <w:t xml:space="preserve">. </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Izostanak učenika s nastave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102.</w:t>
      </w:r>
    </w:p>
    <w:p w:rsidR="008547AD" w:rsidRDefault="00BB6C86">
      <w:pPr>
        <w:pStyle w:val="Normal1"/>
        <w:jc w:val="both"/>
        <w:rPr>
          <w:rFonts w:ascii="Arial" w:hAnsi="Arial" w:cs="Arial"/>
          <w:color w:val="auto"/>
          <w:sz w:val="22"/>
          <w:szCs w:val="22"/>
        </w:rPr>
      </w:pPr>
      <w:r>
        <w:rPr>
          <w:rFonts w:ascii="Arial" w:hAnsi="Arial" w:cs="Arial"/>
          <w:color w:val="auto"/>
          <w:sz w:val="22"/>
          <w:szCs w:val="22"/>
        </w:rPr>
        <w:t xml:space="preserve">(1) Roditelj učenika dužan je brinuti se da učenik redovito izvršava obaveze te u primjerenom roku javiti razlog izostanka učenika u pravilu putem e-Dnevnika. </w:t>
      </w:r>
    </w:p>
    <w:p w:rsidR="008547AD" w:rsidRDefault="00BB6C86">
      <w:pPr>
        <w:pStyle w:val="Normal1"/>
        <w:jc w:val="both"/>
        <w:rPr>
          <w:rFonts w:ascii="Arial" w:hAnsi="Arial" w:cs="Arial"/>
          <w:sz w:val="22"/>
          <w:szCs w:val="22"/>
        </w:rPr>
      </w:pPr>
      <w:r>
        <w:rPr>
          <w:rFonts w:ascii="Arial" w:eastAsia="Comic Sans MS" w:hAnsi="Arial" w:cs="Arial"/>
          <w:sz w:val="22"/>
          <w:szCs w:val="22"/>
        </w:rPr>
        <w:t>(2) Ako učenik ne dolazi redovito na nastavu ili ne izvršava druge obveze, Škola će zatražiti od roditelja ili skrbnika objašnjenje o razlozima učenikovog neizvršavanja obveza.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Pod neredovitim dolaskom u Školu smatra se neopravdani izostanak u trajanju zbog kojega se učeniku mogu izreći pedagoške mjere.</w:t>
      </w:r>
    </w:p>
    <w:p w:rsidR="008547AD" w:rsidRDefault="008547AD">
      <w:pPr>
        <w:pStyle w:val="Normal1"/>
        <w:jc w:val="both"/>
        <w:rPr>
          <w:rFonts w:ascii="Arial" w:hAnsi="Arial" w:cs="Arial"/>
          <w:color w:val="FF0000"/>
          <w:sz w:val="22"/>
          <w:szCs w:val="22"/>
        </w:rPr>
      </w:pP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103.</w:t>
      </w:r>
    </w:p>
    <w:p w:rsidR="008547AD" w:rsidRDefault="00BB6C86">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Izostanak učenika s nastave, u slučaju pravodobnog zahtjeva roditelja, može odobriti:</w:t>
      </w:r>
    </w:p>
    <w:p w:rsidR="008547AD" w:rsidRDefault="00BB6C86">
      <w:pPr>
        <w:ind w:left="408"/>
        <w:jc w:val="both"/>
        <w:rPr>
          <w:rStyle w:val="Emphasis"/>
          <w:rFonts w:ascii="Arial" w:hAnsi="Arial" w:cs="Arial"/>
          <w:i w:val="0"/>
          <w:color w:val="auto"/>
          <w:sz w:val="22"/>
          <w:szCs w:val="22"/>
        </w:rPr>
      </w:pPr>
      <w:r>
        <w:rPr>
          <w:rFonts w:ascii="Arial" w:hAnsi="Arial" w:cs="Arial"/>
          <w:color w:val="auto"/>
          <w:sz w:val="22"/>
          <w:szCs w:val="22"/>
        </w:rPr>
        <w:t xml:space="preserve">– učitelj za izostanak tijekom nastavnoga dana, </w:t>
      </w:r>
    </w:p>
    <w:p w:rsidR="008547AD" w:rsidRDefault="00BB6C86">
      <w:pPr>
        <w:pStyle w:val="box453337"/>
        <w:spacing w:before="0" w:beforeAutospacing="0" w:after="48" w:afterAutospacing="0"/>
        <w:ind w:left="408"/>
        <w:jc w:val="both"/>
        <w:textAlignment w:val="baseline"/>
        <w:rPr>
          <w:rFonts w:ascii="Arial" w:hAnsi="Arial" w:cs="Arial"/>
          <w:sz w:val="22"/>
          <w:szCs w:val="22"/>
        </w:rPr>
      </w:pPr>
      <w:r>
        <w:rPr>
          <w:rFonts w:ascii="Arial" w:hAnsi="Arial" w:cs="Arial"/>
          <w:sz w:val="22"/>
          <w:szCs w:val="22"/>
        </w:rPr>
        <w:t>– razrednik za izostanak do tri pojedinačna ili uzastopna radna dana,</w:t>
      </w:r>
      <w:r>
        <w:rPr>
          <w:rStyle w:val="Emphasis"/>
          <w:rFonts w:ascii="Arial" w:hAnsi="Arial" w:cs="Arial"/>
          <w:i w:val="0"/>
          <w:sz w:val="22"/>
          <w:szCs w:val="22"/>
        </w:rPr>
        <w:t xml:space="preserve"> </w:t>
      </w:r>
    </w:p>
    <w:p w:rsidR="008547AD" w:rsidRDefault="00BB6C86">
      <w:pPr>
        <w:pStyle w:val="box453337"/>
        <w:spacing w:before="0" w:beforeAutospacing="0" w:after="48" w:afterAutospacing="0"/>
        <w:ind w:left="408"/>
        <w:jc w:val="both"/>
        <w:textAlignment w:val="baseline"/>
        <w:rPr>
          <w:rFonts w:ascii="Arial" w:hAnsi="Arial" w:cs="Arial"/>
          <w:sz w:val="22"/>
          <w:szCs w:val="22"/>
        </w:rPr>
      </w:pPr>
      <w:r>
        <w:rPr>
          <w:rFonts w:ascii="Arial" w:hAnsi="Arial" w:cs="Arial"/>
          <w:sz w:val="22"/>
          <w:szCs w:val="22"/>
        </w:rPr>
        <w:t xml:space="preserve">– ravnatelj za izostanak do sedam uzastopnih radnih dana, </w:t>
      </w:r>
    </w:p>
    <w:p w:rsidR="008547AD" w:rsidRDefault="00BB6C86">
      <w:pPr>
        <w:pStyle w:val="box453337"/>
        <w:spacing w:before="0" w:beforeAutospacing="0" w:after="48" w:afterAutospacing="0"/>
        <w:ind w:left="408"/>
        <w:jc w:val="both"/>
        <w:textAlignment w:val="baseline"/>
        <w:rPr>
          <w:rStyle w:val="Emphasis"/>
          <w:rFonts w:ascii="Arial" w:hAnsi="Arial" w:cs="Arial"/>
          <w:i w:val="0"/>
          <w:sz w:val="22"/>
          <w:szCs w:val="22"/>
        </w:rPr>
      </w:pPr>
      <w:r>
        <w:rPr>
          <w:rFonts w:ascii="Arial" w:hAnsi="Arial" w:cs="Arial"/>
          <w:sz w:val="22"/>
          <w:szCs w:val="22"/>
        </w:rPr>
        <w:t xml:space="preserve">– Učiteljsko vijeće za izostanak do 15 uzastopnih radnih dana, </w:t>
      </w:r>
    </w:p>
    <w:p w:rsidR="008547AD" w:rsidRDefault="00BB6C86">
      <w:pPr>
        <w:jc w:val="both"/>
        <w:rPr>
          <w:rStyle w:val="Emphasis"/>
          <w:rFonts w:ascii="Arial" w:hAnsi="Arial" w:cs="Arial"/>
          <w:i w:val="0"/>
          <w:sz w:val="22"/>
          <w:szCs w:val="22"/>
        </w:rPr>
      </w:pPr>
      <w:r>
        <w:rPr>
          <w:rFonts w:ascii="Arial" w:eastAsia="Comic Sans MS" w:hAnsi="Arial" w:cs="Arial"/>
          <w:sz w:val="22"/>
          <w:szCs w:val="22"/>
        </w:rPr>
        <w:t xml:space="preserve">(2) </w:t>
      </w:r>
      <w:r>
        <w:rPr>
          <w:rStyle w:val="Emphasis"/>
          <w:rFonts w:ascii="Arial" w:hAnsi="Arial" w:cs="Arial"/>
          <w:i w:val="0"/>
          <w:sz w:val="22"/>
          <w:szCs w:val="22"/>
        </w:rPr>
        <w:t>Pravodobnim  zahtjevom roditelja  za izostanak učenika s nastave prema stavku 1. ovoga članka smatra  se :</w:t>
      </w:r>
    </w:p>
    <w:p w:rsidR="008547AD" w:rsidRDefault="00BB6C86">
      <w:pPr>
        <w:pStyle w:val="box453337"/>
        <w:spacing w:before="0" w:beforeAutospacing="0" w:after="48" w:afterAutospacing="0"/>
        <w:ind w:left="408"/>
        <w:jc w:val="both"/>
        <w:textAlignment w:val="baseline"/>
        <w:rPr>
          <w:rStyle w:val="Emphasis"/>
          <w:rFonts w:ascii="Arial" w:hAnsi="Arial" w:cs="Arial"/>
          <w:i w:val="0"/>
          <w:sz w:val="22"/>
          <w:szCs w:val="22"/>
        </w:rPr>
      </w:pPr>
      <w:r>
        <w:rPr>
          <w:rStyle w:val="Emphasis"/>
          <w:rFonts w:ascii="Arial" w:hAnsi="Arial" w:cs="Arial"/>
          <w:i w:val="0"/>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rsidR="008547AD" w:rsidRDefault="00BB6C86">
      <w:pPr>
        <w:pStyle w:val="box453337"/>
        <w:spacing w:before="0" w:beforeAutospacing="0" w:after="48" w:afterAutospacing="0"/>
        <w:ind w:left="408"/>
        <w:jc w:val="both"/>
        <w:textAlignment w:val="baseline"/>
        <w:rPr>
          <w:rStyle w:val="Emphasis"/>
          <w:rFonts w:ascii="Arial" w:hAnsi="Arial" w:cs="Arial"/>
          <w:i w:val="0"/>
          <w:sz w:val="22"/>
          <w:szCs w:val="22"/>
        </w:rPr>
      </w:pPr>
      <w:r>
        <w:rPr>
          <w:rStyle w:val="Emphasis"/>
          <w:rFonts w:ascii="Arial" w:hAnsi="Arial" w:cs="Arial"/>
          <w:i w:val="0"/>
          <w:sz w:val="22"/>
          <w:szCs w:val="22"/>
        </w:rPr>
        <w:t>- pisani zahtjev ravnatelju  za izostanak najkasnije  tri dana prije izostanka,</w:t>
      </w:r>
    </w:p>
    <w:p w:rsidR="008547AD" w:rsidRDefault="00BB6C86">
      <w:pPr>
        <w:pStyle w:val="box453337"/>
        <w:spacing w:before="0" w:beforeAutospacing="0" w:after="48" w:afterAutospacing="0"/>
        <w:ind w:left="408"/>
        <w:jc w:val="both"/>
        <w:textAlignment w:val="baseline"/>
        <w:rPr>
          <w:rFonts w:ascii="Arial" w:hAnsi="Arial" w:cs="Arial"/>
          <w:color w:val="FF0000"/>
          <w:sz w:val="22"/>
          <w:szCs w:val="22"/>
        </w:rPr>
      </w:pPr>
      <w:r>
        <w:rPr>
          <w:rStyle w:val="Emphasis"/>
          <w:rFonts w:ascii="Arial" w:hAnsi="Arial" w:cs="Arial"/>
          <w:i w:val="0"/>
          <w:sz w:val="22"/>
          <w:szCs w:val="22"/>
        </w:rPr>
        <w:t>- pisani zahtjev Učiteljskom vijeću najkasnije osam dana prije izostanka.</w:t>
      </w:r>
    </w:p>
    <w:p w:rsidR="008547AD" w:rsidRDefault="00BB6C86">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(3) Roditelj može, više puta godišnje, opravdati izostanak svoga djeteta u trajanju do tri radna dana, a za koje nije pravodobno podnesen zahtjev za odobrenjem sukladno stavcima 1. i 2. ovoga članka, u pravilu putem e-Dnevnika.</w:t>
      </w:r>
    </w:p>
    <w:p w:rsidR="008547AD" w:rsidRDefault="008547AD">
      <w:pPr>
        <w:pStyle w:val="box453337"/>
        <w:spacing w:before="0" w:beforeAutospacing="0" w:after="48" w:afterAutospacing="0"/>
        <w:jc w:val="both"/>
        <w:textAlignment w:val="baseline"/>
        <w:rPr>
          <w:rFonts w:ascii="Arial" w:hAnsi="Arial" w:cs="Arial"/>
          <w:sz w:val="22"/>
          <w:szCs w:val="22"/>
        </w:rPr>
      </w:pP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104.</w:t>
      </w:r>
    </w:p>
    <w:p w:rsidR="008547AD" w:rsidRDefault="00BB6C86">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Opravdanost izostanka s nastave zbog zdravstvenih razloga u trajanju duljem od tri radna dana uzastopno dokazuje se liječničkom potvrdom.</w:t>
      </w:r>
    </w:p>
    <w:p w:rsidR="008547AD" w:rsidRDefault="00BB6C86">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Izostanak učenika s nastave može se opravdati i odgovarajućom potvrdom nadležne institucije, ustanove ili druge nadležne fizičke ili pravne osobe (Ministarstvo unutarnjih poslova, sud, nadležno tijelo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8547AD" w:rsidRDefault="00BB6C86">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Neopravdanim izostankom učenika s nastave smatra se izostanak koji nije odobren ili opravdan sukladno odredbama stavaka 1., 2. i 3. članka 103. ovog statuta te stavcima 1. i 2. ovog članka.</w:t>
      </w:r>
    </w:p>
    <w:p w:rsidR="008547AD" w:rsidRDefault="00BB6C86">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lastRenderedPageBreak/>
        <w:t xml:space="preserve">(4) </w:t>
      </w:r>
      <w:r>
        <w:rPr>
          <w:rStyle w:val="Emphasis"/>
          <w:rFonts w:ascii="Arial" w:hAnsi="Arial" w:cs="Arial"/>
          <w:i w:val="0"/>
          <w:sz w:val="22"/>
          <w:szCs w:val="22"/>
        </w:rPr>
        <w:t>Izostanak učenika s nastave prema stavku 3. članka 103. ovog statuta i stavcima 1. i 2.  ovoga članka  obvezno je opravdati najkasnije u roku od pet dana od povratka učenika na nastavu.</w:t>
      </w:r>
      <w:r>
        <w:rPr>
          <w:rFonts w:ascii="Arial" w:hAnsi="Arial" w:cs="Arial"/>
          <w:sz w:val="22"/>
          <w:szCs w:val="22"/>
        </w:rPr>
        <w:t xml:space="preserve"> </w:t>
      </w:r>
    </w:p>
    <w:p w:rsidR="008547AD" w:rsidRDefault="008547AD">
      <w:pPr>
        <w:jc w:val="both"/>
        <w:rPr>
          <w:rStyle w:val="Emphasis"/>
          <w:rFonts w:ascii="Arial" w:hAnsi="Arial" w:cs="Arial"/>
          <w:i w:val="0"/>
          <w:color w:val="FF0000"/>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Pedagoške mjere</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105.</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Pedagoške mjere izriču se učenicima prema odredbama Zakona o odgoju i obrazovanju u osnovnoj i srednjoj školi te Pravilnika o kriterijima za izricanje pedagoških mjera.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Ocjenjivanje učenika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106.</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Učenika se tijekom nastavne godine ocjenjuje iz svakog nastavnog predmeta te iz vladanja.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Ocjene iz nastavnih predmeta su brojčane; odličan (5), vrlo dobar (4), dobar (3) , dovoljan (2) i nedovoljan (1),</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(3) Ocjene iz  vladanja su opisne: uzorno, dobro i loše.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8547AD" w:rsidRDefault="00BB6C86">
      <w:pPr>
        <w:pStyle w:val="Normal1"/>
        <w:jc w:val="both"/>
        <w:rPr>
          <w:rFonts w:ascii="Arial" w:hAnsi="Arial" w:cs="Arial"/>
          <w:b/>
          <w:sz w:val="22"/>
          <w:szCs w:val="22"/>
        </w:rPr>
      </w:pPr>
      <w:r>
        <w:rPr>
          <w:rFonts w:ascii="Arial" w:hAnsi="Arial" w:cs="Arial"/>
          <w:b/>
          <w:sz w:val="22"/>
          <w:szCs w:val="22"/>
        </w:rPr>
        <w:t>Preispitivanje ocjene i polaganje ispita pred Povjerenstvom</w:t>
      </w:r>
    </w:p>
    <w:p w:rsidR="008547AD" w:rsidRDefault="008547AD">
      <w:pPr>
        <w:pStyle w:val="Normal1"/>
        <w:jc w:val="both"/>
        <w:rPr>
          <w:rFonts w:ascii="Arial" w:hAnsi="Arial" w:cs="Arial"/>
          <w:sz w:val="22"/>
          <w:szCs w:val="22"/>
        </w:rPr>
      </w:pP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Članak 107.</w:t>
      </w:r>
    </w:p>
    <w:p w:rsidR="008547AD" w:rsidRDefault="00BB6C86">
      <w:pPr>
        <w:pStyle w:val="Normal1"/>
        <w:rPr>
          <w:rFonts w:ascii="Arial" w:hAnsi="Arial" w:cs="Arial"/>
          <w:b/>
          <w:sz w:val="22"/>
          <w:szCs w:val="22"/>
        </w:rPr>
      </w:pPr>
      <w:r>
        <w:rPr>
          <w:rFonts w:ascii="Arial" w:eastAsia="Comic Sans MS" w:hAnsi="Arial" w:cs="Arial"/>
          <w:sz w:val="22"/>
          <w:szCs w:val="22"/>
        </w:rPr>
        <w:t xml:space="preserve">(1) </w:t>
      </w:r>
      <w:r>
        <w:rPr>
          <w:rFonts w:ascii="Arial" w:hAnsi="Arial" w:cs="Arial"/>
          <w:sz w:val="22"/>
          <w:szCs w:val="22"/>
        </w:rPr>
        <w:t xml:space="preserve">Roditelj koji nije zadovoljan zaključenom ocjenom iz pojedinog nastavnog predmeta ima pravo u roku od dva  dana od završetka nastavne godine podnijeti pisani zahtjev Učiteljskom vijeću radi polaganja ispita pred Povjerenstvom.                                                                                                           </w:t>
      </w:r>
      <w:r>
        <w:rPr>
          <w:rFonts w:ascii="Arial" w:eastAsia="Comic Sans MS" w:hAnsi="Arial" w:cs="Arial"/>
          <w:sz w:val="22"/>
          <w:szCs w:val="22"/>
        </w:rPr>
        <w:t xml:space="preserve">(2) </w:t>
      </w:r>
      <w:r>
        <w:rPr>
          <w:rFonts w:ascii="Arial" w:hAnsi="Arial" w:cs="Arial"/>
          <w:sz w:val="22"/>
          <w:szCs w:val="22"/>
        </w:rPr>
        <w:t xml:space="preserve">Polaganje ispita pred Povjerenstvom iz stavka 1. ovoga članka provodi se u roku od dva dana od dana podnošenja zahtjeva.                                                                                   </w:t>
      </w:r>
      <w:r>
        <w:rPr>
          <w:rFonts w:ascii="Arial" w:eastAsia="Comic Sans MS" w:hAnsi="Arial" w:cs="Arial"/>
          <w:sz w:val="22"/>
          <w:szCs w:val="22"/>
        </w:rPr>
        <w:t xml:space="preserve">(3) </w:t>
      </w:r>
      <w:r>
        <w:rPr>
          <w:rFonts w:ascii="Arial" w:hAnsi="Arial" w:cs="Arial"/>
          <w:sz w:val="22"/>
          <w:szCs w:val="22"/>
        </w:rPr>
        <w:t xml:space="preserve">Povjerenstvo se sastoji od tri  člana koje određuje Učiteljsko vijeće. </w:t>
      </w:r>
      <w:r>
        <w:rPr>
          <w:rFonts w:ascii="Arial" w:eastAsia="Comic Sans MS" w:hAnsi="Arial" w:cs="Arial"/>
          <w:sz w:val="22"/>
          <w:szCs w:val="22"/>
        </w:rPr>
        <w:t xml:space="preserve">(4) </w:t>
      </w:r>
      <w:r>
        <w:rPr>
          <w:rFonts w:ascii="Arial" w:hAnsi="Arial" w:cs="Arial"/>
          <w:sz w:val="22"/>
          <w:szCs w:val="22"/>
        </w:rPr>
        <w:t xml:space="preserve">Povjerenstvo se u pravilu sastoji od razrednika, učitelja nastavnog predmeta iz kojeg se ispit polaže i učitelja istog ili srodnog nastavnog predmeta.                                                                                                                               </w:t>
      </w:r>
      <w:r>
        <w:rPr>
          <w:rFonts w:ascii="Arial" w:eastAsia="Comic Sans MS" w:hAnsi="Arial" w:cs="Arial"/>
          <w:sz w:val="22"/>
          <w:szCs w:val="22"/>
        </w:rPr>
        <w:t xml:space="preserve">(5) </w:t>
      </w:r>
      <w:r>
        <w:rPr>
          <w:rFonts w:ascii="Arial" w:hAnsi="Arial" w:cs="Arial"/>
          <w:sz w:val="22"/>
          <w:szCs w:val="22"/>
        </w:rPr>
        <w:t xml:space="preserve">Ako Povjerenstvo na ispitu utvrdi prolaznu ocjenu ta je  ocjena konačna.                            </w:t>
      </w:r>
      <w:r>
        <w:rPr>
          <w:rFonts w:ascii="Arial" w:eastAsia="Comic Sans MS" w:hAnsi="Arial" w:cs="Arial"/>
          <w:sz w:val="22"/>
          <w:szCs w:val="22"/>
        </w:rPr>
        <w:t xml:space="preserve">(6) </w:t>
      </w:r>
      <w:r>
        <w:rPr>
          <w:rFonts w:ascii="Arial" w:hAnsi="Arial" w:cs="Arial"/>
          <w:sz w:val="22"/>
          <w:szCs w:val="22"/>
        </w:rPr>
        <w:t xml:space="preserve">Ako Povjerenstvo utvrdi učeniku  ocjenu nedovoljan (1), a učenik ima zaključenu ocjenu nedovoljan (1) iz najviše dva nastavna predmeta, upućuje ga na dopunski </w:t>
      </w:r>
      <w:r>
        <w:rPr>
          <w:rFonts w:ascii="Arial" w:hAnsi="Arial" w:cs="Arial"/>
          <w:color w:val="000000" w:themeColor="text1"/>
          <w:sz w:val="22"/>
          <w:szCs w:val="22"/>
        </w:rPr>
        <w:t xml:space="preserve">nastavni </w:t>
      </w:r>
      <w:r>
        <w:rPr>
          <w:rFonts w:ascii="Arial" w:hAnsi="Arial" w:cs="Arial"/>
          <w:sz w:val="22"/>
          <w:szCs w:val="22"/>
        </w:rPr>
        <w:t>rad iz članka 111. ovog statuta</w:t>
      </w:r>
      <w:r>
        <w:rPr>
          <w:rFonts w:ascii="Arial" w:hAnsi="Arial" w:cs="Arial"/>
          <w:b/>
          <w:sz w:val="22"/>
          <w:szCs w:val="22"/>
        </w:rPr>
        <w:t>.</w:t>
      </w:r>
    </w:p>
    <w:p w:rsidR="008547AD" w:rsidRDefault="008547AD">
      <w:pPr>
        <w:pStyle w:val="Normal1"/>
        <w:rPr>
          <w:rFonts w:ascii="Arial" w:hAnsi="Arial" w:cs="Arial"/>
          <w:b/>
          <w:sz w:val="22"/>
          <w:szCs w:val="22"/>
        </w:rPr>
      </w:pP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 xml:space="preserve">Članak 108. </w:t>
      </w:r>
    </w:p>
    <w:p w:rsidR="008547AD" w:rsidRDefault="00BB6C86">
      <w:pPr>
        <w:pStyle w:val="Normal1"/>
        <w:jc w:val="both"/>
        <w:rPr>
          <w:rFonts w:ascii="Arial" w:hAnsi="Arial" w:cs="Arial"/>
          <w:sz w:val="22"/>
          <w:szCs w:val="22"/>
        </w:rPr>
      </w:pPr>
      <w:r>
        <w:rPr>
          <w:rFonts w:ascii="Arial" w:eastAsia="Comic Sans MS" w:hAnsi="Arial" w:cs="Arial"/>
          <w:sz w:val="22"/>
          <w:szCs w:val="22"/>
        </w:rPr>
        <w:t>(1) Ispit iz članka 107. stavka 2. ovog statuta u pravilu se sastoji od pisanog i usmenog dijela, o čemu odlučuje Učiteljsko vijeće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Pisani dio ispita traje najdulje 45 minuta, a usmeni dio najdulje 20 minuta.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Pisani dio ispita prethodi usmenom dijelu ispita, a ako učenik ne pristupi pisanom dijelu ispita smatra se da je odustao od ispita.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(4) Ako učenik nije položio pisani dio ispita ima pravo pristupiti usmenom dijelu ispita prema odluci Povjerenstva.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(5) </w:t>
      </w:r>
      <w:r>
        <w:rPr>
          <w:rFonts w:ascii="Arial" w:hAnsi="Arial" w:cs="Arial"/>
          <w:sz w:val="22"/>
          <w:szCs w:val="22"/>
        </w:rPr>
        <w:t>Pitanja na pisanom i na usmenom dijelu ispita moraju biti u skladu sa nastavnim planom i programom pojedinog nastavnog predmeta za određeni razred.</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(6) </w:t>
      </w:r>
      <w:r>
        <w:rPr>
          <w:rFonts w:ascii="Arial" w:hAnsi="Arial" w:cs="Arial"/>
          <w:sz w:val="22"/>
          <w:szCs w:val="22"/>
        </w:rPr>
        <w:t xml:space="preserve">Pitanja mogu postavljati svi članovi Povjerenstva.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(7) </w:t>
      </w:r>
      <w:r>
        <w:rPr>
          <w:rFonts w:ascii="Arial" w:hAnsi="Arial" w:cs="Arial"/>
          <w:sz w:val="22"/>
          <w:szCs w:val="22"/>
        </w:rPr>
        <w:t xml:space="preserve">Na kraju </w:t>
      </w:r>
      <w:r>
        <w:rPr>
          <w:rFonts w:ascii="Arial" w:eastAsia="Comic Sans MS" w:hAnsi="Arial" w:cs="Arial"/>
          <w:sz w:val="22"/>
          <w:szCs w:val="22"/>
        </w:rPr>
        <w:t xml:space="preserve"> ispita Povjerenstvo većinom glasova utvrđuje ocjenu koja se učeniku odmah priopćuje.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(8) Ocjena Povjerenstva ne može biti niža od zaključene ocjene koju se preispituje.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(9) </w:t>
      </w:r>
      <w:r>
        <w:rPr>
          <w:rFonts w:ascii="Arial" w:hAnsi="Arial" w:cs="Arial"/>
          <w:sz w:val="22"/>
          <w:szCs w:val="22"/>
        </w:rPr>
        <w:t xml:space="preserve">O tijeku </w:t>
      </w:r>
      <w:r>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(10) Zapisnik potpisuju svi članovi Povjerenstva.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lastRenderedPageBreak/>
        <w:t>(11) Pisani radovi učenika prilažu se zapisniku i  pohranjuju u pismohrani Škole.</w:t>
      </w:r>
    </w:p>
    <w:p w:rsidR="008547AD" w:rsidRDefault="008547AD">
      <w:pPr>
        <w:pStyle w:val="Normal1"/>
        <w:rPr>
          <w:rFonts w:ascii="Arial" w:eastAsia="Comic Sans MS" w:hAnsi="Arial" w:cs="Arial"/>
          <w:sz w:val="22"/>
          <w:szCs w:val="22"/>
        </w:rPr>
      </w:pP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Članak 109.</w:t>
      </w:r>
    </w:p>
    <w:p w:rsidR="008547AD" w:rsidRDefault="00BB6C86">
      <w:pPr>
        <w:pStyle w:val="Normal1"/>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 xml:space="preserve">Roditelj koji nije zadovoljan ocjenom iz vladanja može u roku od dva  dana  </w:t>
      </w:r>
      <w:r>
        <w:rPr>
          <w:rFonts w:ascii="Arial" w:hAnsi="Arial" w:cs="Arial"/>
          <w:color w:val="auto"/>
          <w:sz w:val="22"/>
          <w:szCs w:val="22"/>
        </w:rPr>
        <w:t xml:space="preserve">od završetka nastavne godine </w:t>
      </w:r>
      <w:r>
        <w:rPr>
          <w:rFonts w:ascii="Arial" w:hAnsi="Arial" w:cs="Arial"/>
          <w:sz w:val="22"/>
          <w:szCs w:val="22"/>
        </w:rPr>
        <w:t xml:space="preserve">podnijeti zahtjev Učiteljskom vijeću radi preispitivanja ocjene.                                                                                                                                 </w:t>
      </w:r>
      <w:r>
        <w:rPr>
          <w:rFonts w:ascii="Arial" w:eastAsia="Comic Sans MS" w:hAnsi="Arial" w:cs="Arial"/>
          <w:sz w:val="22"/>
          <w:szCs w:val="22"/>
        </w:rPr>
        <w:t xml:space="preserve">(2) </w:t>
      </w:r>
      <w:r>
        <w:rPr>
          <w:rFonts w:ascii="Arial" w:hAnsi="Arial" w:cs="Arial"/>
          <w:sz w:val="22"/>
          <w:szCs w:val="22"/>
        </w:rPr>
        <w:t>Odluka o ocjeni iz vladanja Učiteljskog vijeća je konačna.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Predmetni i razredni ispit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110.</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Učenici koji iz opravdanih razloga nisu mogli pohađati nastavu i biti ocijenjeni iz jednog ili više predmeta upućuju se na polaganje predmetnog ili razrednog ispita.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Opravdanost izostanaka utvrđuje se u skladu s odredbama ovog statuta koje propisuju izostanke učenika. </w:t>
      </w:r>
    </w:p>
    <w:p w:rsidR="008547AD" w:rsidRDefault="00BB6C86">
      <w:pPr>
        <w:pStyle w:val="Normal1"/>
        <w:jc w:val="both"/>
        <w:rPr>
          <w:rFonts w:ascii="Arial" w:hAnsi="Arial" w:cs="Arial"/>
          <w:color w:val="auto"/>
          <w:sz w:val="22"/>
          <w:szCs w:val="22"/>
        </w:rPr>
      </w:pPr>
      <w:r>
        <w:rPr>
          <w:rFonts w:ascii="Arial" w:hAnsi="Arial" w:cs="Arial"/>
          <w:sz w:val="22"/>
          <w:szCs w:val="22"/>
        </w:rPr>
        <w:t xml:space="preserve">(3) </w:t>
      </w:r>
      <w:r>
        <w:rPr>
          <w:rFonts w:ascii="Arial" w:hAnsi="Arial" w:cs="Arial"/>
          <w:color w:val="auto"/>
          <w:sz w:val="22"/>
          <w:szCs w:val="22"/>
        </w:rPr>
        <w:t xml:space="preserve">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rsidR="008547AD" w:rsidRDefault="00BB6C86">
      <w:pPr>
        <w:pStyle w:val="Normal1"/>
        <w:jc w:val="both"/>
        <w:rPr>
          <w:rFonts w:ascii="Arial" w:hAnsi="Arial" w:cs="Arial"/>
          <w:sz w:val="22"/>
          <w:szCs w:val="22"/>
        </w:rPr>
      </w:pPr>
      <w:r>
        <w:rPr>
          <w:rFonts w:ascii="Arial" w:eastAsia="Comic Sans MS" w:hAnsi="Arial" w:cs="Arial"/>
          <w:sz w:val="22"/>
          <w:szCs w:val="22"/>
        </w:rPr>
        <w:t>(4) Odluku o polaganju predmetnog ili razrednog ispita donosi Učiteljsko vijeće.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(5) Ako učenik zbog opravdanih razloga ne pristupi polaganju predmetnog ili razrednog ispita Učiteljsko 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o polaganju u skladu s odredbama ovog članka.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(6) U slučaju polaganja razrednog ispita učenik ne može u jednom danu polagati više od tri ispita.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(7) Na polaganje razrednog i predmetnog ispita na odgovarajući način primjenjuju se odredbe članka 108. ovog statuta. </w:t>
      </w:r>
    </w:p>
    <w:p w:rsidR="008547AD" w:rsidRDefault="008547AD">
      <w:pPr>
        <w:pStyle w:val="Normal1"/>
        <w:jc w:val="both"/>
        <w:rPr>
          <w:rFonts w:ascii="Arial" w:eastAsia="Comic Sans MS" w:hAnsi="Arial" w:cs="Arial"/>
          <w:sz w:val="22"/>
          <w:szCs w:val="22"/>
        </w:rPr>
      </w:pPr>
    </w:p>
    <w:p w:rsidR="008547AD" w:rsidRDefault="008547AD">
      <w:pPr>
        <w:pStyle w:val="Normal1"/>
        <w:jc w:val="both"/>
        <w:rPr>
          <w:color w:val="FF0000"/>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Dopunski nastavni rad </w:t>
      </w: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Članak 111.</w:t>
      </w:r>
    </w:p>
    <w:p w:rsidR="008F32A9" w:rsidRDefault="00BB6C86">
      <w:pPr>
        <w:pStyle w:val="Normal1"/>
        <w:rPr>
          <w:rFonts w:ascii="Arial" w:hAnsi="Arial" w:cs="Arial"/>
          <w:color w:val="auto"/>
          <w:sz w:val="22"/>
          <w:szCs w:val="22"/>
        </w:rPr>
      </w:pPr>
      <w:r>
        <w:rPr>
          <w:rFonts w:ascii="Arial" w:eastAsia="Comic Sans MS" w:hAnsi="Arial" w:cs="Arial"/>
          <w:sz w:val="22"/>
          <w:szCs w:val="22"/>
        </w:rPr>
        <w:t xml:space="preserve">(1) </w:t>
      </w:r>
      <w:r>
        <w:rPr>
          <w:rFonts w:ascii="Arial" w:hAnsi="Arial" w:cs="Arial"/>
          <w:sz w:val="22"/>
          <w:szCs w:val="22"/>
        </w:rPr>
        <w:t xml:space="preserve">Za učenika koji na kraju nastavne godine ima ocjenu nedovoljan (1) iz najviše dva nastavna predmeta, Škola je dužna organizirati pomoć u učenju i nadoknađivanju znanja kroz dopunski </w:t>
      </w:r>
      <w:r>
        <w:rPr>
          <w:rFonts w:ascii="Arial" w:hAnsi="Arial" w:cs="Arial"/>
          <w:color w:val="auto"/>
          <w:sz w:val="22"/>
          <w:szCs w:val="22"/>
        </w:rPr>
        <w:t>nastavni</w:t>
      </w:r>
      <w:r>
        <w:rPr>
          <w:rFonts w:ascii="Arial" w:hAnsi="Arial" w:cs="Arial"/>
          <w:color w:val="FF0000"/>
          <w:sz w:val="22"/>
          <w:szCs w:val="22"/>
        </w:rPr>
        <w:t xml:space="preserve"> </w:t>
      </w:r>
      <w:r>
        <w:rPr>
          <w:rFonts w:ascii="Arial" w:hAnsi="Arial" w:cs="Arial"/>
          <w:sz w:val="22"/>
          <w:szCs w:val="22"/>
        </w:rPr>
        <w:t xml:space="preserve">rad koji je učenik dužan pohađati.                     (2)Dopunski </w:t>
      </w:r>
      <w:r>
        <w:rPr>
          <w:rFonts w:ascii="Arial" w:hAnsi="Arial" w:cs="Arial"/>
          <w:color w:val="auto"/>
          <w:sz w:val="22"/>
          <w:szCs w:val="22"/>
        </w:rPr>
        <w:t xml:space="preserve">nastavni rad iz stavka 1. ovoga članka utvrđuje Učiteljsko vijeće po nastavnim predmetima.                                                                                    </w:t>
      </w:r>
    </w:p>
    <w:p w:rsidR="008547AD" w:rsidRDefault="00BB6C86">
      <w:pPr>
        <w:pStyle w:val="Normal1"/>
        <w:rPr>
          <w:rFonts w:ascii="Arial" w:hAnsi="Arial" w:cs="Arial"/>
          <w:sz w:val="22"/>
          <w:szCs w:val="22"/>
        </w:rPr>
      </w:pPr>
      <w:r>
        <w:rPr>
          <w:rFonts w:ascii="Arial" w:eastAsia="Comic Sans MS" w:hAnsi="Arial" w:cs="Arial"/>
          <w:sz w:val="22"/>
          <w:szCs w:val="22"/>
        </w:rPr>
        <w:t xml:space="preserve">(3) </w:t>
      </w:r>
      <w:r>
        <w:rPr>
          <w:rFonts w:ascii="Arial" w:hAnsi="Arial" w:cs="Arial"/>
          <w:color w:val="auto"/>
          <w:sz w:val="22"/>
          <w:szCs w:val="22"/>
        </w:rPr>
        <w:t xml:space="preserve">Dopunski  nastavni rad ne može trajati kraće od 10 i dulje od 25 sati po nastavnom predmetu.                                                                                                                            </w:t>
      </w:r>
      <w:r>
        <w:rPr>
          <w:rFonts w:ascii="Arial" w:eastAsia="Comic Sans MS" w:hAnsi="Arial" w:cs="Arial"/>
          <w:sz w:val="22"/>
          <w:szCs w:val="22"/>
        </w:rPr>
        <w:t xml:space="preserve">(4) </w:t>
      </w:r>
      <w:r>
        <w:rPr>
          <w:rFonts w:ascii="Arial" w:hAnsi="Arial" w:cs="Arial"/>
          <w:color w:val="auto"/>
          <w:sz w:val="22"/>
          <w:szCs w:val="22"/>
        </w:rPr>
        <w:t xml:space="preserve">Ako  učenik tijekom dopunskog nastavnog rada ostvari očekivane ishode učitelj mu zaključuje prolaznu ocjenu.                                                                                                          </w:t>
      </w:r>
      <w:r>
        <w:rPr>
          <w:rFonts w:ascii="Arial" w:eastAsia="Comic Sans MS" w:hAnsi="Arial" w:cs="Arial"/>
          <w:sz w:val="22"/>
          <w:szCs w:val="22"/>
        </w:rPr>
        <w:t xml:space="preserve">(5) </w:t>
      </w:r>
      <w:r>
        <w:rPr>
          <w:rFonts w:ascii="Arial" w:hAnsi="Arial" w:cs="Arial"/>
          <w:color w:val="auto"/>
          <w:sz w:val="22"/>
          <w:szCs w:val="22"/>
        </w:rPr>
        <w:t xml:space="preserve">S ocjenom </w:t>
      </w:r>
      <w:r>
        <w:rPr>
          <w:rFonts w:ascii="Arial" w:hAnsi="Arial" w:cs="Arial"/>
          <w:sz w:val="22"/>
          <w:szCs w:val="22"/>
        </w:rPr>
        <w:t xml:space="preserve">ili potrebom upućivanja na popravni ispit učitelj je dužan  upoznati učenika na zadnjem satu dopunskog nastavnog rada.                                                                                       </w:t>
      </w:r>
      <w:r>
        <w:rPr>
          <w:rFonts w:ascii="Arial" w:eastAsia="Comic Sans MS" w:hAnsi="Arial" w:cs="Arial"/>
          <w:sz w:val="22"/>
          <w:szCs w:val="22"/>
        </w:rPr>
        <w:t xml:space="preserve">(6) </w:t>
      </w:r>
      <w:r>
        <w:rPr>
          <w:rFonts w:ascii="Arial" w:hAnsi="Arial" w:cs="Arial"/>
          <w:sz w:val="22"/>
          <w:szCs w:val="22"/>
        </w:rPr>
        <w:t xml:space="preserve">Ako se </w:t>
      </w:r>
      <w:r>
        <w:rPr>
          <w:rFonts w:ascii="Arial" w:hAnsi="Arial" w:cs="Arial"/>
          <w:color w:val="auto"/>
          <w:sz w:val="22"/>
          <w:szCs w:val="22"/>
        </w:rPr>
        <w:t>učeniku</w:t>
      </w:r>
      <w:r>
        <w:rPr>
          <w:rFonts w:ascii="Arial" w:hAnsi="Arial" w:cs="Arial"/>
          <w:sz w:val="22"/>
          <w:szCs w:val="22"/>
        </w:rPr>
        <w:t xml:space="preserve"> od četvrtog do osmog razreda Škole nakon dopunskog nastavnog rada ne zaključi prolazna ocjena, upućuje ga se na popravni ispit koji se održava krajem školske godine, a najkasnije do 25. kolovoza tekuće školske godine.</w:t>
      </w:r>
    </w:p>
    <w:p w:rsidR="008547AD" w:rsidRDefault="008547AD">
      <w:pPr>
        <w:pStyle w:val="t-9-8"/>
        <w:rPr>
          <w:rFonts w:ascii="Arial" w:eastAsia="Comic Sans MS" w:hAnsi="Arial" w:cs="Arial"/>
          <w:b/>
          <w:sz w:val="22"/>
          <w:szCs w:val="22"/>
        </w:rPr>
      </w:pPr>
    </w:p>
    <w:p w:rsidR="008547AD" w:rsidRDefault="008547AD">
      <w:pPr>
        <w:pStyle w:val="t-9-8"/>
        <w:rPr>
          <w:rFonts w:ascii="Arial" w:eastAsia="Comic Sans MS" w:hAnsi="Arial" w:cs="Arial"/>
          <w:b/>
          <w:sz w:val="22"/>
          <w:szCs w:val="22"/>
        </w:rPr>
      </w:pPr>
    </w:p>
    <w:p w:rsidR="008547AD" w:rsidRDefault="00BB6C86">
      <w:pPr>
        <w:pStyle w:val="t-9-8"/>
        <w:rPr>
          <w:rFonts w:ascii="Arial" w:eastAsia="Comic Sans MS" w:hAnsi="Arial" w:cs="Arial"/>
          <w:b/>
          <w:sz w:val="22"/>
          <w:szCs w:val="22"/>
        </w:rPr>
      </w:pPr>
      <w:r>
        <w:rPr>
          <w:rFonts w:ascii="Arial" w:eastAsia="Comic Sans MS" w:hAnsi="Arial" w:cs="Arial"/>
          <w:b/>
          <w:sz w:val="22"/>
          <w:szCs w:val="22"/>
        </w:rPr>
        <w:lastRenderedPageBreak/>
        <w:t xml:space="preserve">Ponavljanje razreda                                                                                                       </w:t>
      </w:r>
    </w:p>
    <w:p w:rsidR="008547AD" w:rsidRDefault="00BB6C86">
      <w:pPr>
        <w:pStyle w:val="t-9-8"/>
        <w:rPr>
          <w:rFonts w:ascii="Arial" w:eastAsia="Comic Sans MS" w:hAnsi="Arial" w:cs="Arial"/>
          <w:b/>
          <w:sz w:val="22"/>
          <w:szCs w:val="22"/>
        </w:rPr>
      </w:pPr>
      <w:r>
        <w:rPr>
          <w:rFonts w:ascii="Arial" w:eastAsia="Comic Sans MS" w:hAnsi="Arial" w:cs="Arial"/>
          <w:b/>
          <w:sz w:val="22"/>
          <w:szCs w:val="22"/>
        </w:rPr>
        <w:t xml:space="preserve">                                                          Članak 112.                                                                                                         </w:t>
      </w:r>
      <w:r>
        <w:rPr>
          <w:rFonts w:ascii="Arial" w:eastAsia="Comic Sans MS" w:hAnsi="Arial" w:cs="Arial"/>
          <w:sz w:val="22"/>
          <w:szCs w:val="22"/>
        </w:rPr>
        <w:t>Učenici koji na kraju nastavne godine imaju ocjenu nedovoljan (1) iz tri ili više nastavnih predmeta, upućuju se na ponavljanje razreda.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b/>
          <w:sz w:val="22"/>
          <w:szCs w:val="22"/>
        </w:rPr>
      </w:pPr>
      <w:r>
        <w:rPr>
          <w:rFonts w:ascii="Arial" w:hAnsi="Arial" w:cs="Arial"/>
          <w:b/>
          <w:sz w:val="22"/>
          <w:szCs w:val="22"/>
        </w:rPr>
        <w:t xml:space="preserve">Popravni ispit                                                                                                       </w:t>
      </w:r>
      <w:r>
        <w:rPr>
          <w:rFonts w:ascii="Arial" w:hAnsi="Arial" w:cs="Arial"/>
          <w:b/>
          <w:sz w:val="22"/>
          <w:szCs w:val="22"/>
        </w:rPr>
        <w:tab/>
        <w:t xml:space="preserve">                                 Članak 113.</w:t>
      </w:r>
    </w:p>
    <w:p w:rsidR="008547AD" w:rsidRDefault="00BB6C86">
      <w:pPr>
        <w:pStyle w:val="Normal1"/>
        <w:jc w:val="both"/>
        <w:rPr>
          <w:rFonts w:ascii="Arial" w:hAnsi="Arial" w:cs="Arial"/>
          <w:b/>
          <w:sz w:val="22"/>
          <w:szCs w:val="22"/>
        </w:rPr>
      </w:pPr>
      <w:r>
        <w:rPr>
          <w:rFonts w:ascii="Arial" w:hAnsi="Arial" w:cs="Arial"/>
          <w:b/>
          <w:sz w:val="22"/>
          <w:szCs w:val="22"/>
        </w:rPr>
        <w:t xml:space="preserve">                          </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(1) </w:t>
      </w:r>
      <w:r>
        <w:rPr>
          <w:rFonts w:ascii="Arial" w:hAnsi="Arial" w:cs="Arial"/>
          <w:sz w:val="22"/>
          <w:szCs w:val="22"/>
        </w:rPr>
        <w:t>Učiteljsko vijeće određuje termine održavanja p</w:t>
      </w:r>
      <w:r>
        <w:rPr>
          <w:rFonts w:ascii="Arial" w:eastAsia="Comic Sans MS" w:hAnsi="Arial" w:cs="Arial"/>
          <w:sz w:val="22"/>
          <w:szCs w:val="22"/>
        </w:rPr>
        <w:t xml:space="preserve">opravnih ispita i </w:t>
      </w:r>
      <w:r>
        <w:rPr>
          <w:rFonts w:ascii="Arial" w:hAnsi="Arial" w:cs="Arial"/>
          <w:sz w:val="22"/>
          <w:szCs w:val="22"/>
        </w:rPr>
        <w:t xml:space="preserve">objavljuje ih na mrežnim </w:t>
      </w:r>
      <w:r>
        <w:rPr>
          <w:rFonts w:ascii="Arial" w:hAnsi="Arial" w:cs="Arial"/>
          <w:color w:val="auto"/>
          <w:sz w:val="22"/>
          <w:szCs w:val="22"/>
        </w:rPr>
        <w:t>stranicama i oglasnoj ploči Škole.</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 xml:space="preserve">(2) </w:t>
      </w:r>
      <w:r>
        <w:rPr>
          <w:rFonts w:ascii="Arial" w:hAnsi="Arial" w:cs="Arial"/>
          <w:color w:val="auto"/>
          <w:sz w:val="22"/>
          <w:szCs w:val="22"/>
        </w:rPr>
        <w:t xml:space="preserve">Popravni ispiti </w:t>
      </w:r>
      <w:r>
        <w:rPr>
          <w:rFonts w:ascii="Arial" w:eastAsia="Comic Sans MS" w:hAnsi="Arial" w:cs="Arial"/>
          <w:color w:val="auto"/>
          <w:sz w:val="22"/>
          <w:szCs w:val="22"/>
        </w:rPr>
        <w:t>održavaju se krajem školske godine, a najkasnije do 25. kolovoza tekuće školske godine</w:t>
      </w:r>
      <w:r>
        <w:rPr>
          <w:rFonts w:ascii="Arial" w:hAnsi="Arial" w:cs="Arial"/>
          <w:color w:val="auto"/>
          <w:sz w:val="22"/>
          <w:szCs w:val="22"/>
        </w:rPr>
        <w:t xml:space="preserve">. </w:t>
      </w:r>
    </w:p>
    <w:p w:rsidR="008547AD" w:rsidRDefault="00BB6C86">
      <w:pPr>
        <w:pStyle w:val="Normal1"/>
        <w:jc w:val="both"/>
        <w:rPr>
          <w:rFonts w:ascii="Arial" w:hAnsi="Arial" w:cs="Arial"/>
          <w:color w:val="auto"/>
          <w:sz w:val="22"/>
          <w:szCs w:val="22"/>
        </w:rPr>
      </w:pPr>
      <w:r>
        <w:rPr>
          <w:rFonts w:ascii="Arial" w:hAnsi="Arial" w:cs="Arial"/>
          <w:color w:val="auto"/>
          <w:sz w:val="22"/>
          <w:szCs w:val="22"/>
        </w:rPr>
        <w:t>(3) 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učenku omogućiti polaganje ispita i nakon 15. listopada kalendarske godine, uz suglasnost ministra.</w:t>
      </w:r>
    </w:p>
    <w:p w:rsidR="008547AD" w:rsidRDefault="008547AD">
      <w:pPr>
        <w:pStyle w:val="Normal1"/>
        <w:jc w:val="both"/>
        <w:rPr>
          <w:rFonts w:ascii="Arial" w:hAnsi="Arial" w:cs="Arial"/>
          <w:color w:val="FF0000"/>
          <w:sz w:val="22"/>
          <w:szCs w:val="22"/>
        </w:rPr>
      </w:pP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114.</w:t>
      </w:r>
    </w:p>
    <w:p w:rsidR="008547AD" w:rsidRDefault="00BB6C86">
      <w:pPr>
        <w:pStyle w:val="Normal1"/>
        <w:jc w:val="both"/>
        <w:rPr>
          <w:rFonts w:ascii="Arial" w:hAnsi="Arial" w:cs="Arial"/>
          <w:sz w:val="22"/>
          <w:szCs w:val="22"/>
        </w:rPr>
      </w:pPr>
      <w:r>
        <w:rPr>
          <w:rFonts w:ascii="Arial" w:eastAsia="Comic Sans MS" w:hAnsi="Arial" w:cs="Arial"/>
          <w:sz w:val="22"/>
          <w:szCs w:val="22"/>
        </w:rPr>
        <w:t>(1) Popravni ispit učenik polaže pred ispitnim Povjerenstvom koje  imenuje ravnatelj.</w:t>
      </w:r>
    </w:p>
    <w:p w:rsidR="008547AD" w:rsidRDefault="00BB6C86">
      <w:pPr>
        <w:pStyle w:val="Normal1"/>
        <w:jc w:val="both"/>
        <w:rPr>
          <w:rFonts w:ascii="Arial" w:hAnsi="Arial" w:cs="Arial"/>
          <w:sz w:val="22"/>
          <w:szCs w:val="22"/>
        </w:rPr>
      </w:pPr>
      <w:r>
        <w:rPr>
          <w:rFonts w:ascii="Arial" w:eastAsia="Comic Sans MS" w:hAnsi="Arial" w:cs="Arial"/>
          <w:sz w:val="22"/>
          <w:szCs w:val="22"/>
        </w:rPr>
        <w:t>(2) Povjerenstvo ima tri člana:</w:t>
      </w:r>
    </w:p>
    <w:p w:rsidR="008547AD" w:rsidRDefault="00BB6C86">
      <w:pPr>
        <w:pStyle w:val="Normal1"/>
        <w:jc w:val="both"/>
        <w:rPr>
          <w:rFonts w:ascii="Arial" w:hAnsi="Arial" w:cs="Arial"/>
          <w:sz w:val="22"/>
          <w:szCs w:val="22"/>
        </w:rPr>
      </w:pPr>
      <w:r>
        <w:rPr>
          <w:rFonts w:ascii="Arial" w:eastAsia="Comic Sans MS" w:hAnsi="Arial" w:cs="Arial"/>
          <w:sz w:val="22"/>
          <w:szCs w:val="22"/>
        </w:rPr>
        <w:t>- razrednik kao predsjednik Povjerenstva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 ispitivač – učitelj nastavnog predmeta iz kojega se polaže popravni ispit </w:t>
      </w:r>
    </w:p>
    <w:p w:rsidR="008547AD" w:rsidRDefault="00BB6C86">
      <w:pPr>
        <w:pStyle w:val="Normal1"/>
        <w:jc w:val="both"/>
        <w:rPr>
          <w:rFonts w:ascii="Arial" w:hAnsi="Arial" w:cs="Arial"/>
          <w:sz w:val="22"/>
          <w:szCs w:val="22"/>
        </w:rPr>
      </w:pPr>
      <w:r>
        <w:rPr>
          <w:rFonts w:ascii="Arial" w:eastAsia="Comic Sans MS" w:hAnsi="Arial" w:cs="Arial"/>
          <w:sz w:val="22"/>
          <w:szCs w:val="22"/>
        </w:rPr>
        <w:t>- član Povjerenstva</w:t>
      </w:r>
      <w:r>
        <w:rPr>
          <w:rFonts w:ascii="Arial" w:eastAsia="Comic Sans MS" w:hAnsi="Arial" w:cs="Arial"/>
          <w:b/>
          <w:sz w:val="22"/>
          <w:szCs w:val="22"/>
        </w:rPr>
        <w:t xml:space="preserve"> </w:t>
      </w:r>
      <w:r>
        <w:rPr>
          <w:rFonts w:ascii="Arial" w:eastAsia="Comic Sans MS" w:hAnsi="Arial" w:cs="Arial"/>
          <w:sz w:val="22"/>
          <w:szCs w:val="22"/>
        </w:rPr>
        <w:t>–</w:t>
      </w:r>
      <w:r>
        <w:rPr>
          <w:rFonts w:ascii="Arial" w:eastAsia="Comic Sans MS" w:hAnsi="Arial" w:cs="Arial"/>
          <w:b/>
          <w:sz w:val="22"/>
          <w:szCs w:val="22"/>
        </w:rPr>
        <w:t xml:space="preserve"> </w:t>
      </w:r>
      <w:r>
        <w:rPr>
          <w:rFonts w:ascii="Arial" w:eastAsia="Comic Sans MS" w:hAnsi="Arial" w:cs="Arial"/>
          <w:sz w:val="22"/>
          <w:szCs w:val="22"/>
        </w:rPr>
        <w:t>učitelj istog ili srodnog nastavnog predmeta iz kog se polaže popravni ispit.</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Ocjena Povjerenstva je konačna.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115.</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(4) Na polaganje popravnog ispita na odgovarajući način se primjenjuju odredbe članka 108. ovog statuta.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116.</w:t>
      </w:r>
    </w:p>
    <w:p w:rsidR="008547AD" w:rsidRDefault="00BB6C86">
      <w:pPr>
        <w:pStyle w:val="Normal1"/>
        <w:jc w:val="both"/>
        <w:rPr>
          <w:rFonts w:ascii="Arial" w:hAnsi="Arial" w:cs="Arial"/>
          <w:sz w:val="22"/>
          <w:szCs w:val="22"/>
        </w:rPr>
      </w:pPr>
      <w:r>
        <w:rPr>
          <w:rFonts w:ascii="Arial" w:eastAsia="Comic Sans MS" w:hAnsi="Arial" w:cs="Arial"/>
          <w:sz w:val="22"/>
          <w:szCs w:val="22"/>
        </w:rPr>
        <w:t>Učeniku koji uspješno završi dopunski nastavni rad odnosno položi popravni ispit, ocjena se upisuje u svjedodžbu.</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Nastava u kući odnosno u zdravstvenoj ustanovi</w:t>
      </w:r>
    </w:p>
    <w:p w:rsidR="008547AD" w:rsidRDefault="008547AD">
      <w:pPr>
        <w:pStyle w:val="Normal1"/>
        <w:rPr>
          <w:rFonts w:ascii="Arial" w:hAnsi="Arial" w:cs="Arial"/>
          <w:b/>
          <w:sz w:val="22"/>
          <w:szCs w:val="22"/>
        </w:rPr>
      </w:pPr>
    </w:p>
    <w:p w:rsidR="008547AD" w:rsidRDefault="00BB6C86">
      <w:pPr>
        <w:pStyle w:val="Normal1"/>
        <w:jc w:val="center"/>
        <w:rPr>
          <w:rFonts w:ascii="Arial" w:hAnsi="Arial" w:cs="Arial"/>
          <w:b/>
          <w:sz w:val="22"/>
          <w:szCs w:val="22"/>
        </w:rPr>
      </w:pPr>
      <w:r>
        <w:rPr>
          <w:rFonts w:ascii="Arial" w:hAnsi="Arial" w:cs="Arial"/>
          <w:b/>
          <w:sz w:val="22"/>
          <w:szCs w:val="22"/>
        </w:rPr>
        <w:t xml:space="preserve">Članak 117.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Za učenike koji zbog većih motoričkih teškoća ili kroničnih bolesti ne mogu pohađati nastavu Škola uz odobrenje </w:t>
      </w:r>
      <w:r>
        <w:rPr>
          <w:rFonts w:ascii="Arial" w:eastAsia="Comic Sans MS" w:hAnsi="Arial" w:cs="Arial"/>
          <w:color w:val="auto"/>
          <w:sz w:val="22"/>
          <w:szCs w:val="22"/>
        </w:rPr>
        <w:t xml:space="preserve">Ministarstva, a na prijedlog liječnika školske medicine </w:t>
      </w:r>
      <w:r>
        <w:rPr>
          <w:rFonts w:ascii="Arial" w:eastAsia="Comic Sans MS" w:hAnsi="Arial" w:cs="Arial"/>
          <w:sz w:val="22"/>
          <w:szCs w:val="22"/>
        </w:rPr>
        <w:t xml:space="preserve">organizira nastavu u kući odnosno zdravstvenoj ustanovi, ako se učenik nalazi na dužem liječenju. </w:t>
      </w: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hAnsi="Arial" w:cs="Arial"/>
          <w:sz w:val="22"/>
          <w:szCs w:val="22"/>
        </w:rPr>
      </w:pPr>
    </w:p>
    <w:p w:rsidR="008547AD" w:rsidRDefault="008547AD">
      <w:pPr>
        <w:pStyle w:val="Normal1"/>
        <w:rPr>
          <w:rFonts w:ascii="Arial" w:hAnsi="Arial" w:cs="Arial"/>
          <w:b/>
          <w:sz w:val="22"/>
          <w:szCs w:val="22"/>
        </w:rPr>
      </w:pPr>
    </w:p>
    <w:p w:rsidR="008547AD" w:rsidRDefault="008547AD">
      <w:pPr>
        <w:pStyle w:val="Normal1"/>
        <w:rPr>
          <w:rFonts w:ascii="Arial" w:hAnsi="Arial" w:cs="Arial"/>
          <w:color w:val="FF0000"/>
          <w:sz w:val="22"/>
          <w:szCs w:val="22"/>
        </w:rPr>
      </w:pPr>
    </w:p>
    <w:p w:rsidR="008547AD" w:rsidRDefault="00BB6C86">
      <w:pPr>
        <w:pStyle w:val="Normal1"/>
        <w:rPr>
          <w:rFonts w:ascii="Arial" w:hAnsi="Arial" w:cs="Arial"/>
          <w:b/>
          <w:sz w:val="22"/>
          <w:szCs w:val="22"/>
        </w:rPr>
      </w:pPr>
      <w:r>
        <w:rPr>
          <w:rFonts w:ascii="Arial" w:hAnsi="Arial" w:cs="Arial"/>
          <w:b/>
          <w:sz w:val="22"/>
          <w:szCs w:val="22"/>
        </w:rPr>
        <w:lastRenderedPageBreak/>
        <w:t>Oslobađanje učenika od sudjelovanja u nastavnom predmetu ili aktivnosti</w:t>
      </w:r>
    </w:p>
    <w:p w:rsidR="008547AD" w:rsidRDefault="008547AD">
      <w:pPr>
        <w:pStyle w:val="Normal1"/>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118.</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Odluku o oslobađanju učenika od pohađanja određenog nastavnog predmeta ili sudjelovanja u određenim nastavnim sadržajima ili školskoj aktivnosti donosi Učiteljsko vijeće na prijedlog liječnika primarne zdravstvene zaštite.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Učeniku koji je oslobođen pohađanja nastave određenog nastavnog predmeta u javnu ispravu se umjesto ocjene upisuje da je oslobođen.</w:t>
      </w:r>
    </w:p>
    <w:p w:rsidR="008547AD" w:rsidRDefault="008547AD">
      <w:pPr>
        <w:pStyle w:val="Normal1"/>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 xml:space="preserve">Kategorizirani športaši </w:t>
      </w:r>
    </w:p>
    <w:p w:rsidR="008547AD" w:rsidRDefault="008547AD">
      <w:pPr>
        <w:pStyle w:val="Normal1"/>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119.</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 </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Učenici koji imaju status kategoriziranog sportaša pohađaju nastavu i završavaju osnovno i srednjoškolsko obrazovanje prema Pravilniku o načinu pohađanja i završetka obrazovanja sportaša. </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(3) Posebno daroviti učenici u umjetničkom području kao i učenici koji se pripremaju za međunarodna natjecanja pohađaju nastavu prema odluci Učiteljskog vijeća, a mogu polagati predmetni i razredni ispit na način propisan u članku 108. ovog statuta.  </w:t>
      </w:r>
    </w:p>
    <w:p w:rsidR="008547AD" w:rsidRDefault="008547AD">
      <w:pPr>
        <w:pStyle w:val="Normal1"/>
        <w:jc w:val="both"/>
        <w:rPr>
          <w:rFonts w:ascii="Arial" w:eastAsia="Comic Sans MS" w:hAnsi="Arial" w:cs="Arial"/>
          <w:strike/>
          <w:color w:val="auto"/>
          <w:sz w:val="22"/>
          <w:szCs w:val="22"/>
        </w:rPr>
      </w:pPr>
    </w:p>
    <w:p w:rsidR="008547AD" w:rsidRDefault="008547AD">
      <w:pPr>
        <w:pStyle w:val="Normal1"/>
        <w:jc w:val="both"/>
        <w:rPr>
          <w:rFonts w:ascii="Arial" w:eastAsia="Comic Sans MS" w:hAnsi="Arial" w:cs="Arial"/>
          <w:color w:val="FF0000"/>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 xml:space="preserve"> Pohvale i nagrade učenicima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120.</w:t>
      </w:r>
    </w:p>
    <w:p w:rsidR="008547AD" w:rsidRDefault="00BB6C86">
      <w:pPr>
        <w:pStyle w:val="Normal1"/>
        <w:jc w:val="both"/>
        <w:rPr>
          <w:rFonts w:ascii="Arial" w:hAnsi="Arial" w:cs="Arial"/>
          <w:sz w:val="22"/>
          <w:szCs w:val="22"/>
        </w:rPr>
      </w:pPr>
      <w:r>
        <w:rPr>
          <w:rFonts w:ascii="Arial" w:eastAsia="Comic Sans MS" w:hAnsi="Arial" w:cs="Arial"/>
          <w:sz w:val="22"/>
          <w:szCs w:val="22"/>
        </w:rPr>
        <w:t>Učenici koji se ističu u učenju i vladanju te postižu iznimne rezultate u aktivnostima u Školi i izvan Škole, mogu biti pohvaljeni odnosno nagrađeni.</w:t>
      </w: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121.</w:t>
      </w:r>
    </w:p>
    <w:p w:rsidR="008547AD" w:rsidRDefault="00BB6C86">
      <w:pPr>
        <w:pStyle w:val="Normal1"/>
        <w:jc w:val="both"/>
        <w:rPr>
          <w:rFonts w:ascii="Arial" w:hAnsi="Arial" w:cs="Arial"/>
          <w:sz w:val="22"/>
          <w:szCs w:val="22"/>
        </w:rPr>
      </w:pPr>
      <w:r>
        <w:rPr>
          <w:rFonts w:ascii="Arial" w:eastAsia="Comic Sans MS" w:hAnsi="Arial" w:cs="Arial"/>
          <w:sz w:val="22"/>
          <w:szCs w:val="22"/>
        </w:rPr>
        <w:t>(1) Pohvale su:</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 xml:space="preserve">usmene pohvale </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pisane pohvale – pohvalnice , povelje, priznanja, i sl.</w:t>
      </w:r>
    </w:p>
    <w:p w:rsidR="008547AD" w:rsidRDefault="00BB6C86">
      <w:pPr>
        <w:pStyle w:val="Normal1"/>
        <w:jc w:val="both"/>
        <w:rPr>
          <w:rFonts w:ascii="Arial" w:hAnsi="Arial" w:cs="Arial"/>
          <w:sz w:val="22"/>
          <w:szCs w:val="22"/>
        </w:rPr>
      </w:pPr>
      <w:r>
        <w:rPr>
          <w:rFonts w:ascii="Arial" w:eastAsia="Comic Sans MS" w:hAnsi="Arial" w:cs="Arial"/>
          <w:sz w:val="22"/>
          <w:szCs w:val="22"/>
        </w:rPr>
        <w:t>(2) Nagrade su:</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priznanja u obliku medalja, prigodnih značaka, pokala i sl.</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knjige, skulpture, umjetničke slike, albumi, fotografije i sl.</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športski rekviziti, alati za rad, pribor za umjetničko stvaranje, glazbeni instrumenti i sl.</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novčane nagrade.</w:t>
      </w:r>
    </w:p>
    <w:p w:rsidR="008547AD" w:rsidRDefault="00BB6C86">
      <w:pPr>
        <w:pStyle w:val="Normal1"/>
        <w:jc w:val="both"/>
        <w:rPr>
          <w:rFonts w:ascii="Arial" w:hAnsi="Arial" w:cs="Arial"/>
          <w:sz w:val="22"/>
          <w:szCs w:val="22"/>
        </w:rPr>
      </w:pPr>
      <w:r>
        <w:rPr>
          <w:rFonts w:ascii="Arial" w:eastAsia="Comic Sans MS" w:hAnsi="Arial" w:cs="Arial"/>
          <w:sz w:val="22"/>
          <w:szCs w:val="22"/>
        </w:rPr>
        <w:t>(3) Pohvale i nagrade se mogu se dodjeljivati pojedinačno, skupini ili razredu.</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122.</w:t>
      </w:r>
    </w:p>
    <w:p w:rsidR="008547AD" w:rsidRDefault="00BB6C86">
      <w:pPr>
        <w:pStyle w:val="Normal1"/>
        <w:jc w:val="both"/>
        <w:rPr>
          <w:rFonts w:ascii="Arial" w:hAnsi="Arial" w:cs="Arial"/>
          <w:sz w:val="22"/>
          <w:szCs w:val="22"/>
        </w:rPr>
      </w:pPr>
      <w:r>
        <w:rPr>
          <w:rFonts w:ascii="Arial" w:eastAsia="Comic Sans MS" w:hAnsi="Arial" w:cs="Arial"/>
          <w:sz w:val="22"/>
          <w:szCs w:val="22"/>
        </w:rPr>
        <w:t>(1) Pohvale i nagrade mogu predlagati učenici, učitelji, stručni suradnici, kolegijalna tijela Škole te fizičke i pravne osobe izvan Škole.</w:t>
      </w:r>
    </w:p>
    <w:p w:rsidR="008547AD" w:rsidRDefault="00BB6C86">
      <w:pPr>
        <w:pStyle w:val="Normal1"/>
        <w:jc w:val="both"/>
        <w:rPr>
          <w:rFonts w:ascii="Arial" w:hAnsi="Arial" w:cs="Arial"/>
          <w:sz w:val="22"/>
          <w:szCs w:val="22"/>
        </w:rPr>
      </w:pPr>
      <w:r>
        <w:rPr>
          <w:rFonts w:ascii="Arial" w:eastAsia="Comic Sans MS" w:hAnsi="Arial" w:cs="Arial"/>
          <w:sz w:val="22"/>
          <w:szCs w:val="22"/>
        </w:rPr>
        <w:t>(2) Usmenu pohvalu izriče razrednik, pisanu pohvalu daje Razredno vijeće, a nagradu dodjeljuje Učiteljsko vijeće.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O pohvalama i nagradama u Školi se vodi evidencija.</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lastRenderedPageBreak/>
        <w:t>X. TIJELA  RAZREDNOG ODJELA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Predsjednik i zamjenik predsjednika razrednog odjela</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123.</w:t>
      </w:r>
    </w:p>
    <w:p w:rsidR="008547AD" w:rsidRDefault="00BB6C86">
      <w:pPr>
        <w:pStyle w:val="Normal1"/>
        <w:jc w:val="both"/>
        <w:rPr>
          <w:rFonts w:ascii="Arial" w:hAnsi="Arial" w:cs="Arial"/>
          <w:sz w:val="22"/>
          <w:szCs w:val="22"/>
        </w:rPr>
      </w:pPr>
      <w:r>
        <w:rPr>
          <w:rFonts w:ascii="Arial" w:eastAsia="Comic Sans MS" w:hAnsi="Arial" w:cs="Arial"/>
          <w:sz w:val="22"/>
          <w:szCs w:val="22"/>
        </w:rPr>
        <w:t>(1) Učenici razrednog odjela na početku nastavne godine iz svojih redova biraju predsjednika i zamjenika predsjednika razrednog odjela za tekuću školsku godinu.</w:t>
      </w:r>
    </w:p>
    <w:p w:rsidR="008547AD" w:rsidRDefault="00BB6C86">
      <w:pPr>
        <w:pStyle w:val="Normal1"/>
        <w:jc w:val="both"/>
        <w:rPr>
          <w:rFonts w:ascii="Arial" w:hAnsi="Arial" w:cs="Arial"/>
          <w:sz w:val="22"/>
          <w:szCs w:val="22"/>
        </w:rPr>
      </w:pPr>
      <w:r>
        <w:rPr>
          <w:rFonts w:ascii="Arial" w:eastAsia="Comic Sans MS" w:hAnsi="Arial" w:cs="Arial"/>
          <w:sz w:val="22"/>
          <w:szCs w:val="22"/>
        </w:rPr>
        <w:t>(2) Za predsjednika i zamjenika predsjednika razrednog odjela izabrani su učenici koji su dobili najveći broj glasova nazočnih učenika.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Postupkom izbora predsjednika i zamjenika predsjednika razrednog odjela rukovodi razrednik.</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124.</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Predsjednik razrednog odjela predstavlja razredni odjel, štiti i promiče interese učenika razrednog odjela u Školi.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Zamjenik predsjednika razrednog odjela zamjenjuje predsjednika u slučaju njegove spriječenosti ili nenazočnosti.</w:t>
      </w:r>
    </w:p>
    <w:p w:rsidR="008547AD" w:rsidRDefault="008547AD">
      <w:pPr>
        <w:pStyle w:val="Normal1"/>
        <w:jc w:val="both"/>
        <w:rPr>
          <w:rFonts w:ascii="Arial" w:hAnsi="Arial" w:cs="Arial"/>
          <w:sz w:val="22"/>
          <w:szCs w:val="22"/>
        </w:rPr>
      </w:pPr>
    </w:p>
    <w:p w:rsidR="008547AD" w:rsidRDefault="008547AD">
      <w:pPr>
        <w:pStyle w:val="Normal1"/>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 xml:space="preserve">Vijeće učenika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125.</w:t>
      </w:r>
    </w:p>
    <w:p w:rsidR="008547AD" w:rsidRDefault="00BB6C86">
      <w:pPr>
        <w:pStyle w:val="Normal1"/>
        <w:jc w:val="both"/>
        <w:rPr>
          <w:rFonts w:ascii="Arial" w:hAnsi="Arial" w:cs="Arial"/>
          <w:sz w:val="22"/>
          <w:szCs w:val="22"/>
        </w:rPr>
      </w:pPr>
      <w:r>
        <w:rPr>
          <w:rFonts w:ascii="Arial" w:eastAsia="Comic Sans MS" w:hAnsi="Arial" w:cs="Arial"/>
          <w:sz w:val="22"/>
          <w:szCs w:val="22"/>
        </w:rPr>
        <w:t>(1) U školi se osniva Vijeće učenika koje čine predstavnici učenika svakog razrednog odjela.</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Predstavnik učenika za Vijeće učenika bira se na satu razrednika, a postupkom izbora rukovodi razrednik. </w:t>
      </w:r>
    </w:p>
    <w:p w:rsidR="008547AD" w:rsidRDefault="008547AD">
      <w:pPr>
        <w:pStyle w:val="Normal1"/>
        <w:rPr>
          <w:rFonts w:ascii="Arial" w:hAnsi="Arial" w:cs="Arial"/>
          <w:b/>
          <w:sz w:val="22"/>
          <w:szCs w:val="22"/>
        </w:rPr>
      </w:pPr>
    </w:p>
    <w:p w:rsidR="008547AD" w:rsidRDefault="008547AD">
      <w:pPr>
        <w:pStyle w:val="Normal1"/>
        <w:rPr>
          <w:rFonts w:ascii="Arial" w:hAnsi="Arial" w:cs="Arial"/>
          <w:b/>
          <w:sz w:val="22"/>
          <w:szCs w:val="22"/>
        </w:rPr>
      </w:pPr>
    </w:p>
    <w:p w:rsidR="008547AD" w:rsidRDefault="008547AD">
      <w:pPr>
        <w:pStyle w:val="Normal1"/>
        <w:rPr>
          <w:rFonts w:ascii="Arial" w:hAnsi="Arial" w:cs="Arial"/>
          <w:b/>
          <w:sz w:val="22"/>
          <w:szCs w:val="22"/>
        </w:rPr>
      </w:pPr>
    </w:p>
    <w:p w:rsidR="008547AD" w:rsidRDefault="00BB6C86">
      <w:pPr>
        <w:pStyle w:val="Normal1"/>
        <w:rPr>
          <w:rFonts w:ascii="Arial" w:hAnsi="Arial" w:cs="Arial"/>
          <w:b/>
          <w:sz w:val="22"/>
          <w:szCs w:val="22"/>
        </w:rPr>
      </w:pPr>
      <w:r>
        <w:rPr>
          <w:rFonts w:ascii="Arial" w:hAnsi="Arial" w:cs="Arial"/>
          <w:b/>
          <w:sz w:val="22"/>
          <w:szCs w:val="22"/>
        </w:rPr>
        <w:t>Ovlasti Vijeća učenika</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126.</w:t>
      </w:r>
    </w:p>
    <w:p w:rsidR="008547AD" w:rsidRDefault="00BB6C86">
      <w:pPr>
        <w:pStyle w:val="Normal1"/>
        <w:jc w:val="both"/>
        <w:rPr>
          <w:rFonts w:ascii="Arial" w:hAnsi="Arial" w:cs="Arial"/>
          <w:sz w:val="22"/>
          <w:szCs w:val="22"/>
        </w:rPr>
      </w:pPr>
      <w:r>
        <w:rPr>
          <w:rFonts w:ascii="Arial" w:eastAsia="Comic Sans MS" w:hAnsi="Arial" w:cs="Arial"/>
          <w:sz w:val="22"/>
          <w:szCs w:val="22"/>
        </w:rPr>
        <w:t>Vijeće učenika :</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 xml:space="preserve">promiče interese učenika i predlaže mjere za poboljšanje prava i interesa učenika </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 xml:space="preserve">daje sugestije za provedbu izleta i ekskurzija </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raspravlja o prijedlogu Etičkog kodeksa neposrednih nositelja odgojno –obrazovne djelatnosti i Kućnog reda</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 xml:space="preserve">daje prijedloge o provedbi Kućnoga reda </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može dati pritužbu ravnatelju Škole, Učiteljskom vijeću i Školskom odboru glede statusa i položaja učenika Škole</w:t>
      </w:r>
    </w:p>
    <w:p w:rsidR="008547AD" w:rsidRDefault="00BB6C86">
      <w:pPr>
        <w:pStyle w:val="Normal1"/>
        <w:numPr>
          <w:ilvl w:val="0"/>
          <w:numId w:val="9"/>
        </w:numPr>
        <w:ind w:hanging="359"/>
        <w:jc w:val="both"/>
        <w:rPr>
          <w:rFonts w:ascii="Arial" w:hAnsi="Arial" w:cs="Arial"/>
          <w:sz w:val="22"/>
          <w:szCs w:val="22"/>
        </w:rPr>
      </w:pPr>
      <w:r>
        <w:rPr>
          <w:rFonts w:ascii="Arial" w:eastAsia="Comic Sans MS" w:hAnsi="Arial" w:cs="Arial"/>
          <w:sz w:val="22"/>
          <w:szCs w:val="22"/>
        </w:rPr>
        <w:t>raspravlja i daje prijedloge i o drugim pitanjima važnim za prava, obveze i interese učenika.</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XI. RODITELJI I SKRBNICI</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Prava i obveze roditelja odnosno skrbnika</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127.</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Roditelji odnosno skrbnici dužni su upisati dijete u Školu, odgovorni su za učenikovo redovito pohađanje nastave i drugih oblika odgojno obrazovnog rada u koji je učenik uključen. </w:t>
      </w:r>
    </w:p>
    <w:p w:rsidR="008547AD" w:rsidRDefault="00BB6C86">
      <w:pPr>
        <w:pStyle w:val="Normal1"/>
        <w:jc w:val="both"/>
        <w:rPr>
          <w:rFonts w:ascii="Arial" w:hAnsi="Arial" w:cs="Arial"/>
          <w:sz w:val="22"/>
          <w:szCs w:val="22"/>
        </w:rPr>
      </w:pPr>
      <w:r>
        <w:rPr>
          <w:rFonts w:ascii="Arial" w:eastAsia="Comic Sans MS" w:hAnsi="Arial" w:cs="Arial"/>
          <w:sz w:val="22"/>
          <w:szCs w:val="22"/>
        </w:rPr>
        <w:t>(2) Roditelji odnosno skrbnici imaju obvezu izostanke učenika pravodobno opravdati.</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Roditelji  odnosno skrbnici imaju pravo biti redovito obaviješteni o učeničkim postignućima.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lastRenderedPageBreak/>
        <w:t>Članak 128.</w:t>
      </w:r>
    </w:p>
    <w:p w:rsidR="008547AD" w:rsidRDefault="00BB6C86">
      <w:pPr>
        <w:pStyle w:val="Normal1"/>
        <w:jc w:val="both"/>
        <w:rPr>
          <w:rFonts w:ascii="Arial" w:hAnsi="Arial" w:cs="Arial"/>
          <w:sz w:val="22"/>
          <w:szCs w:val="22"/>
        </w:rPr>
      </w:pPr>
      <w:r>
        <w:rPr>
          <w:rFonts w:ascii="Arial" w:eastAsia="Comic Sans MS" w:hAnsi="Arial" w:cs="Arial"/>
          <w:sz w:val="22"/>
          <w:szCs w:val="22"/>
        </w:rPr>
        <w:t>(1) Radi što uspješnijeg ostvarivanja odgojno-obrazovne djelatnosti Škola surađuje s roditeljima putem roditeljskih sastanaka i drugih oblika informiranja.</w:t>
      </w:r>
    </w:p>
    <w:p w:rsidR="008547AD" w:rsidRDefault="00BB6C86">
      <w:pPr>
        <w:pStyle w:val="Normal1"/>
        <w:jc w:val="both"/>
        <w:rPr>
          <w:rFonts w:ascii="Arial" w:hAnsi="Arial" w:cs="Arial"/>
          <w:sz w:val="22"/>
          <w:szCs w:val="22"/>
        </w:rPr>
      </w:pPr>
      <w:r>
        <w:rPr>
          <w:rFonts w:ascii="Arial" w:eastAsia="Comic Sans MS" w:hAnsi="Arial" w:cs="Arial"/>
          <w:sz w:val="22"/>
          <w:szCs w:val="22"/>
        </w:rPr>
        <w:t>(2) Roditeljski sastanci razrednog odjela sazivaju se tijekom svakog polugodišta.</w:t>
      </w:r>
    </w:p>
    <w:p w:rsidR="008547AD" w:rsidRDefault="00BB6C86">
      <w:pPr>
        <w:pStyle w:val="Normal1"/>
        <w:jc w:val="both"/>
        <w:rPr>
          <w:rFonts w:ascii="Arial" w:hAnsi="Arial" w:cs="Arial"/>
          <w:b/>
          <w:sz w:val="22"/>
          <w:szCs w:val="22"/>
        </w:rPr>
      </w:pPr>
      <w:r>
        <w:rPr>
          <w:rFonts w:ascii="Arial" w:eastAsia="Comic Sans MS" w:hAnsi="Arial" w:cs="Arial"/>
          <w:sz w:val="22"/>
          <w:szCs w:val="22"/>
        </w:rPr>
        <w:t>(3) Škola usmeno ili pisano izvješćuje roditelje odnosno skrbnike  o uspjehu i vladanju učenika tijekom školske godine.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(4) Na kraju školske godine učenici dobivaju svjedodžbu o postignutom uspjehu. </w:t>
      </w:r>
    </w:p>
    <w:p w:rsidR="008547AD" w:rsidRDefault="008547AD">
      <w:pPr>
        <w:pStyle w:val="Normal1"/>
        <w:jc w:val="both"/>
        <w:rPr>
          <w:rFonts w:ascii="Arial" w:hAnsi="Arial" w:cs="Arial"/>
          <w:sz w:val="22"/>
          <w:szCs w:val="22"/>
        </w:rPr>
      </w:pP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Članak 129.</w:t>
      </w:r>
    </w:p>
    <w:p w:rsidR="008547AD" w:rsidRDefault="00BB6C86">
      <w:pPr>
        <w:rPr>
          <w:rFonts w:ascii="Arial" w:hAnsi="Arial" w:cs="Arial"/>
          <w:sz w:val="22"/>
          <w:szCs w:val="22"/>
        </w:rPr>
      </w:pPr>
      <w:r>
        <w:rPr>
          <w:rFonts w:ascii="Arial" w:hAnsi="Arial" w:cs="Arial"/>
          <w:bCs/>
          <w:sz w:val="22"/>
          <w:szCs w:val="22"/>
        </w:rPr>
        <w:t xml:space="preserve">(1) Roditelji učenika imaju pravo i obvezu biti upoznati sa svim sadržajima obuhvaćenima nastavnim planom i programom rada i školskim kurikulumom koji su objavljeni na mrežnim </w:t>
      </w:r>
      <w:r>
        <w:rPr>
          <w:rFonts w:ascii="Arial" w:hAnsi="Arial" w:cs="Arial"/>
          <w:bCs/>
          <w:color w:val="auto"/>
          <w:sz w:val="22"/>
          <w:szCs w:val="22"/>
        </w:rPr>
        <w:t xml:space="preserve">stranicama Škole;  obveznim i izbornim nastavnim predmetima, međupredmetnim i/ili interdisciplinarnim sadržajima i/ili modulima, izvannastavnim, eksperimentalnim i posebnim programima škole te </w:t>
      </w:r>
      <w:r>
        <w:rPr>
          <w:rFonts w:ascii="Arial" w:hAnsi="Arial" w:cs="Arial"/>
          <w:bCs/>
          <w:sz w:val="22"/>
          <w:szCs w:val="22"/>
        </w:rPr>
        <w:t>dati suglasnost za sudjelovanje učenika u svim navedenim sadržajima osim u nastavnim predmetima koji su dio odgojno-obrazovnog standarda.</w:t>
      </w:r>
    </w:p>
    <w:p w:rsidR="008547AD" w:rsidRDefault="00BB6C86">
      <w:pPr>
        <w:pStyle w:val="Normal1"/>
        <w:rPr>
          <w:rFonts w:ascii="Arial" w:hAnsi="Arial" w:cs="Arial"/>
          <w:color w:val="FF0000"/>
          <w:sz w:val="22"/>
          <w:szCs w:val="22"/>
        </w:rPr>
      </w:pPr>
      <w:r>
        <w:rPr>
          <w:rFonts w:ascii="Arial" w:hAnsi="Arial" w:cs="Arial"/>
          <w:bCs/>
          <w:sz w:val="22"/>
          <w:szCs w:val="22"/>
        </w:rPr>
        <w:t>(2) Za sudjelovanje učenika u izbornim i fakultativnim predmetima, aktivnostima, modulima, programima i projektima koji nisu obvezni potrebno je pribaviti pisanu suglasnost roditelja.</w:t>
      </w:r>
      <w:r>
        <w:rPr>
          <w:sz w:val="27"/>
          <w:szCs w:val="27"/>
        </w:rPr>
        <w:br/>
      </w:r>
    </w:p>
    <w:p w:rsidR="008547AD" w:rsidRDefault="008547AD">
      <w:pPr>
        <w:pStyle w:val="Normal1"/>
        <w:rPr>
          <w:rFonts w:ascii="Arial" w:hAnsi="Arial" w:cs="Arial"/>
          <w:sz w:val="22"/>
          <w:szCs w:val="22"/>
        </w:rPr>
      </w:pP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130.</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Roditelji odnosno skrbnici dužni su ispunjavati svoje obveze prema Školi koje se odnose na ostvarivanje nastavnog plana i programa. </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Ostale obveze roditelji odnosno skrbnici mogu preuzimati u dogovoru sa Školom.                              (3) Roditelji odnosno skrbnici dužni su skrbiti i o ponašanju učenika izvan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(4) Roditelji odnosno skrbnici obvezni su Školi nadoknaditi štetu koju učenik učini za vrijeme boravka u Školi, na izletu ili ekskurziji u skladu s općim propisima obveznog prava.</w:t>
      </w:r>
    </w:p>
    <w:p w:rsidR="008547AD" w:rsidRDefault="00BB6C86">
      <w:pPr>
        <w:pStyle w:val="Normal1"/>
        <w:jc w:val="both"/>
        <w:rPr>
          <w:rFonts w:ascii="Arial" w:eastAsia="Comic Sans MS" w:hAnsi="Arial" w:cs="Arial"/>
          <w:b/>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 xml:space="preserve"> </w:t>
      </w:r>
    </w:p>
    <w:p w:rsidR="008547AD" w:rsidRDefault="00BB6C86">
      <w:pPr>
        <w:pStyle w:val="Normal1"/>
        <w:jc w:val="both"/>
        <w:rPr>
          <w:rFonts w:ascii="Arial" w:hAnsi="Arial" w:cs="Arial"/>
          <w:sz w:val="22"/>
          <w:szCs w:val="22"/>
        </w:rPr>
      </w:pPr>
      <w:r>
        <w:rPr>
          <w:rFonts w:ascii="Arial" w:eastAsia="Comic Sans MS" w:hAnsi="Arial" w:cs="Arial"/>
          <w:b/>
          <w:sz w:val="22"/>
          <w:szCs w:val="22"/>
        </w:rPr>
        <w:t>XII. VIJEĆE RODITELJA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Ustroj Vijeća roditelja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131.</w:t>
      </w:r>
    </w:p>
    <w:p w:rsidR="008547AD" w:rsidRDefault="00BB6C86">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U Školi se ustrojava Vijeće roditelja koje je sastavljeno je od predstavnika roditelja učenika svakog razrednog odjela.</w:t>
      </w:r>
    </w:p>
    <w:p w:rsidR="008547AD" w:rsidRDefault="008547AD">
      <w:pPr>
        <w:pStyle w:val="Normal1"/>
        <w:tabs>
          <w:tab w:val="left" w:pos="4253"/>
        </w:tabs>
        <w:jc w:val="both"/>
        <w:rPr>
          <w:rFonts w:ascii="Arial" w:hAnsi="Arial" w:cs="Arial"/>
          <w:sz w:val="22"/>
          <w:szCs w:val="22"/>
        </w:rPr>
      </w:pPr>
    </w:p>
    <w:p w:rsidR="008547AD" w:rsidRDefault="00BB6C86">
      <w:pPr>
        <w:pStyle w:val="Normal1"/>
        <w:tabs>
          <w:tab w:val="left" w:pos="4253"/>
        </w:tabs>
        <w:jc w:val="both"/>
        <w:rPr>
          <w:rFonts w:ascii="Arial" w:hAnsi="Arial" w:cs="Arial"/>
          <w:b/>
          <w:sz w:val="22"/>
          <w:szCs w:val="22"/>
        </w:rPr>
      </w:pPr>
      <w:r>
        <w:rPr>
          <w:rFonts w:ascii="Arial" w:hAnsi="Arial" w:cs="Arial"/>
          <w:b/>
          <w:sz w:val="22"/>
          <w:szCs w:val="22"/>
        </w:rPr>
        <w:t xml:space="preserve">Izbor članova Vijeća roditelja </w:t>
      </w:r>
    </w:p>
    <w:p w:rsidR="008547AD" w:rsidRDefault="008547AD">
      <w:pPr>
        <w:pStyle w:val="Normal1"/>
        <w:tabs>
          <w:tab w:val="left" w:pos="4253"/>
        </w:tabs>
        <w:jc w:val="both"/>
        <w:rPr>
          <w:rFonts w:ascii="Arial" w:hAnsi="Arial" w:cs="Arial"/>
          <w:b/>
          <w:sz w:val="22"/>
          <w:szCs w:val="22"/>
        </w:rPr>
      </w:pPr>
    </w:p>
    <w:p w:rsidR="008547AD" w:rsidRDefault="00BB6C86">
      <w:pPr>
        <w:pStyle w:val="Normal1"/>
        <w:tabs>
          <w:tab w:val="left" w:pos="4253"/>
        </w:tabs>
        <w:jc w:val="center"/>
        <w:rPr>
          <w:rFonts w:ascii="Arial" w:hAnsi="Arial" w:cs="Arial"/>
          <w:sz w:val="22"/>
          <w:szCs w:val="22"/>
        </w:rPr>
      </w:pPr>
      <w:r>
        <w:rPr>
          <w:rFonts w:ascii="Arial" w:eastAsia="Comic Sans MS" w:hAnsi="Arial" w:cs="Arial"/>
          <w:b/>
          <w:sz w:val="22"/>
          <w:szCs w:val="22"/>
        </w:rPr>
        <w:t>Članak 132.</w:t>
      </w:r>
    </w:p>
    <w:p w:rsidR="008547AD" w:rsidRDefault="00BB6C86">
      <w:pPr>
        <w:pStyle w:val="Normal1"/>
        <w:tabs>
          <w:tab w:val="left" w:pos="4253"/>
        </w:tabs>
        <w:jc w:val="both"/>
        <w:rPr>
          <w:rFonts w:ascii="Arial" w:hAnsi="Arial" w:cs="Arial"/>
          <w:sz w:val="22"/>
          <w:szCs w:val="22"/>
        </w:rPr>
      </w:pPr>
      <w:r>
        <w:rPr>
          <w:rFonts w:ascii="Arial" w:eastAsia="Comic Sans MS" w:hAnsi="Arial" w:cs="Arial"/>
          <w:sz w:val="22"/>
          <w:szCs w:val="22"/>
        </w:rPr>
        <w:t xml:space="preserve">(1) Roditelji učenika svakog razrednog odjela na početku školske godine na roditeljskom sastanku razrednog odjela između sebe biraju jednog predstavnika za Vijeće roditelja. </w:t>
      </w:r>
    </w:p>
    <w:p w:rsidR="008547AD" w:rsidRDefault="00BB6C86">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(2) Postupkom izbora iz stavka 1. ovoga članka rukovode razrednici.</w:t>
      </w:r>
    </w:p>
    <w:p w:rsidR="008547AD" w:rsidRDefault="00BB6C86">
      <w:pPr>
        <w:pStyle w:val="Normal1"/>
        <w:tabs>
          <w:tab w:val="left" w:pos="4253"/>
        </w:tabs>
        <w:jc w:val="both"/>
        <w:rPr>
          <w:rFonts w:ascii="Arial" w:hAnsi="Arial" w:cs="Arial"/>
          <w:sz w:val="22"/>
          <w:szCs w:val="22"/>
        </w:rPr>
      </w:pPr>
      <w:r>
        <w:rPr>
          <w:rFonts w:ascii="Arial" w:eastAsia="Comic Sans MS" w:hAnsi="Arial" w:cs="Arial"/>
          <w:sz w:val="22"/>
          <w:szCs w:val="22"/>
        </w:rPr>
        <w:t xml:space="preserve">(3) Zapisnik o izboru predstavnika </w:t>
      </w:r>
      <w:r>
        <w:rPr>
          <w:rFonts w:ascii="Arial" w:hAnsi="Arial" w:cs="Arial"/>
          <w:sz w:val="22"/>
          <w:szCs w:val="22"/>
        </w:rPr>
        <w:t>razrednog odjela u Vijeće roditelja s imenom izabranog roditelja razrednici su dužni u roku od tri dana od dana izbora dostaviti ravnatelju.</w:t>
      </w:r>
    </w:p>
    <w:p w:rsidR="008547AD" w:rsidRDefault="008547AD">
      <w:pPr>
        <w:pStyle w:val="Normal1"/>
        <w:tabs>
          <w:tab w:val="left" w:pos="4253"/>
        </w:tabs>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133.</w:t>
      </w:r>
    </w:p>
    <w:p w:rsidR="008547AD" w:rsidRDefault="00BB6C86">
      <w:pPr>
        <w:pStyle w:val="Normal1"/>
        <w:jc w:val="both"/>
        <w:rPr>
          <w:rFonts w:ascii="Arial" w:hAnsi="Arial" w:cs="Arial"/>
          <w:sz w:val="22"/>
          <w:szCs w:val="22"/>
        </w:rPr>
      </w:pPr>
      <w:r>
        <w:rPr>
          <w:rFonts w:ascii="Arial" w:eastAsia="Comic Sans MS" w:hAnsi="Arial" w:cs="Arial"/>
          <w:sz w:val="22"/>
          <w:szCs w:val="22"/>
        </w:rPr>
        <w:t>(1) Vijeće  roditelja bira se za tekuću školsku godinu.</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Za člana Vijeća roditelja ne može se birati osoba kojoj je oduzeto pravo da živi sa svojim djetetom, koja je lišena prava na roditeljsku skrb, kojoj je zabranjeno da se </w:t>
      </w:r>
      <w:r>
        <w:rPr>
          <w:rFonts w:ascii="Arial" w:eastAsia="Comic Sans MS" w:hAnsi="Arial" w:cs="Arial"/>
          <w:sz w:val="22"/>
          <w:szCs w:val="22"/>
        </w:rPr>
        <w:lastRenderedPageBreak/>
        <w:t>neovlašteno približava djetetu s kojim ne živi ili kojoj je izrečena prekršajna ili kaznena sankcija za zaštitu od nasilja u obitelji.</w:t>
      </w:r>
    </w:p>
    <w:p w:rsidR="008547AD" w:rsidRDefault="008547AD">
      <w:pPr>
        <w:pStyle w:val="Normal1"/>
        <w:jc w:val="both"/>
        <w:rPr>
          <w:rFonts w:ascii="Arial" w:eastAsia="Comic Sans MS" w:hAnsi="Arial" w:cs="Arial"/>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8547AD" w:rsidRDefault="008547AD">
      <w:pPr>
        <w:pStyle w:val="Normal1"/>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134.</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Konstituirajuću sjednicu Vijeća roditelja vodi ravnatelj Škole  do izbora predsjednika Vijeća roditelja.</w:t>
      </w:r>
    </w:p>
    <w:p w:rsidR="008547AD" w:rsidRDefault="008547AD">
      <w:pPr>
        <w:pStyle w:val="Normal1"/>
        <w:tabs>
          <w:tab w:val="left" w:pos="4536"/>
        </w:tabs>
        <w:jc w:val="both"/>
        <w:rPr>
          <w:rFonts w:ascii="Arial" w:hAnsi="Arial" w:cs="Arial"/>
          <w:sz w:val="22"/>
          <w:szCs w:val="22"/>
        </w:rPr>
      </w:pPr>
    </w:p>
    <w:p w:rsidR="008547AD" w:rsidRDefault="00BB6C86">
      <w:pPr>
        <w:pStyle w:val="Normal1"/>
        <w:tabs>
          <w:tab w:val="left" w:pos="4536"/>
        </w:tabs>
        <w:jc w:val="both"/>
        <w:rPr>
          <w:rFonts w:ascii="Arial" w:hAnsi="Arial" w:cs="Arial"/>
          <w:b/>
          <w:sz w:val="22"/>
          <w:szCs w:val="22"/>
        </w:rPr>
      </w:pPr>
      <w:r>
        <w:rPr>
          <w:rFonts w:ascii="Arial" w:hAnsi="Arial" w:cs="Arial"/>
          <w:b/>
          <w:sz w:val="22"/>
          <w:szCs w:val="22"/>
        </w:rPr>
        <w:t xml:space="preserve">Izbor predsjednika i zamjenika predsjednika Vijeća roditelja </w:t>
      </w:r>
    </w:p>
    <w:p w:rsidR="008547AD" w:rsidRDefault="008547AD">
      <w:pPr>
        <w:pStyle w:val="Normal1"/>
        <w:tabs>
          <w:tab w:val="left" w:pos="4536"/>
        </w:tabs>
        <w:jc w:val="both"/>
        <w:rPr>
          <w:rFonts w:ascii="Arial" w:hAnsi="Arial" w:cs="Arial"/>
          <w:b/>
          <w:sz w:val="22"/>
          <w:szCs w:val="22"/>
        </w:rPr>
      </w:pPr>
    </w:p>
    <w:p w:rsidR="008547AD" w:rsidRDefault="00BB6C86">
      <w:pPr>
        <w:pStyle w:val="Normal1"/>
        <w:tabs>
          <w:tab w:val="left" w:pos="4536"/>
        </w:tabs>
        <w:jc w:val="center"/>
        <w:rPr>
          <w:rFonts w:ascii="Arial" w:hAnsi="Arial" w:cs="Arial"/>
          <w:sz w:val="22"/>
          <w:szCs w:val="22"/>
        </w:rPr>
      </w:pPr>
      <w:r>
        <w:rPr>
          <w:rFonts w:ascii="Arial" w:eastAsia="Comic Sans MS" w:hAnsi="Arial" w:cs="Arial"/>
          <w:b/>
          <w:sz w:val="22"/>
          <w:szCs w:val="22"/>
        </w:rPr>
        <w:t>Članak 135.</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(1) Nakon što se utvrdi kandidat odnosno kandidati za predsjednika Vijeća roditelja pristupa se javnom glasovanju.</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(2) Za predsjednika Vijeća roditelja izabran je roditelj koji je dobio najveći broj glasova nazočnih članova.</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(3) Nakon što je izabran predsjednik Vijeća roditelja bira se zamjenik predsjednika Vijeća roditelja na isti način.</w:t>
      </w:r>
    </w:p>
    <w:p w:rsidR="008547AD" w:rsidRDefault="008547AD">
      <w:pPr>
        <w:pStyle w:val="Normal1"/>
        <w:tabs>
          <w:tab w:val="left" w:pos="4536"/>
        </w:tabs>
        <w:jc w:val="both"/>
        <w:rPr>
          <w:rFonts w:ascii="Arial" w:eastAsia="Comic Sans MS" w:hAnsi="Arial" w:cs="Arial"/>
          <w:sz w:val="22"/>
          <w:szCs w:val="22"/>
        </w:rPr>
      </w:pPr>
    </w:p>
    <w:p w:rsidR="008547AD" w:rsidRDefault="00BB6C86">
      <w:pPr>
        <w:pStyle w:val="Normal1"/>
        <w:tabs>
          <w:tab w:val="left" w:pos="4536"/>
        </w:tabs>
        <w:jc w:val="both"/>
        <w:rPr>
          <w:rFonts w:ascii="Arial" w:hAnsi="Arial" w:cs="Arial"/>
          <w:b/>
          <w:sz w:val="22"/>
          <w:szCs w:val="22"/>
        </w:rPr>
      </w:pPr>
      <w:r>
        <w:rPr>
          <w:rFonts w:ascii="Arial" w:eastAsia="Comic Sans MS" w:hAnsi="Arial" w:cs="Arial"/>
          <w:b/>
          <w:sz w:val="22"/>
          <w:szCs w:val="22"/>
        </w:rPr>
        <w:t xml:space="preserve">Ovlasti Vijeća roditelja </w:t>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p>
    <w:p w:rsidR="008547AD" w:rsidRDefault="00BB6C86">
      <w:pPr>
        <w:pStyle w:val="Normal1"/>
        <w:tabs>
          <w:tab w:val="left" w:pos="4536"/>
        </w:tabs>
        <w:jc w:val="center"/>
        <w:rPr>
          <w:rFonts w:ascii="Arial" w:hAnsi="Arial" w:cs="Arial"/>
          <w:sz w:val="22"/>
          <w:szCs w:val="22"/>
        </w:rPr>
      </w:pPr>
      <w:r>
        <w:rPr>
          <w:rFonts w:ascii="Arial" w:eastAsia="Comic Sans MS" w:hAnsi="Arial" w:cs="Arial"/>
          <w:b/>
          <w:sz w:val="22"/>
          <w:szCs w:val="22"/>
        </w:rPr>
        <w:t>Članak 136.</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 xml:space="preserve">(1) Vijeće roditelja raspravlja o pitanjima značajnim za život i rad Škole te: </w:t>
      </w:r>
    </w:p>
    <w:p w:rsidR="008547AD" w:rsidRDefault="00BB6C8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daje mišljenje o prijedlogu školskog kurikuluma, godišnjeg plana i programa rada Škole </w:t>
      </w:r>
    </w:p>
    <w:p w:rsidR="008547AD" w:rsidRDefault="00BB6C8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raspravlja o izvješćima ravnatelja o realizaciji školskog kurikuluma, godišnjeg plana i programa rada Škole</w:t>
      </w:r>
    </w:p>
    <w:p w:rsidR="008547AD" w:rsidRDefault="00BB6C8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razmatra pritužbe roditelja u svezi s odgojno obrazovnim radom </w:t>
      </w:r>
    </w:p>
    <w:p w:rsidR="008547AD" w:rsidRDefault="00BB6C8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imenuje i razrješuje jednog člana Školskog odbora iz reda roditelja koji nije radnik Škole</w:t>
      </w:r>
    </w:p>
    <w:p w:rsidR="008547AD" w:rsidRDefault="00BB6C8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glasuje o kandidatu za ravnatelja Škole i dostavlja pisani zaključak Školskom odboru</w:t>
      </w:r>
    </w:p>
    <w:p w:rsidR="008547AD" w:rsidRDefault="00BB6C86">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predlaže mjere za unapređivanje odgojno obrazovnog rada</w:t>
      </w:r>
    </w:p>
    <w:p w:rsidR="008547AD" w:rsidRDefault="00BB6C8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raspravlja o prijedlogu Etičkog kodeksa neposrednih nositelja odgojno –obrazovne djelatnosti i Kućnog reda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daje mišljenje i prijedloge u svezi s organiziranjem izleta, ekskurzija, športskih i kulturnih sadržaja škole</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daje mišljenje i prijedloge u svezi s uvjetima rada i poboljšanjem uvjeta rada u Školi</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daje mišljenje i prijedloge u svezi s osnivanjem i djelatnosti učeničkih zadruga te sudjelovanjem učenika u njihovu radu</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daje mišljenje i prijedloge u svezi sa socijalno-ekonomskim položajem učenika i pružanjem odgovarajuće pomoći.</w:t>
      </w:r>
    </w:p>
    <w:p w:rsidR="008547AD" w:rsidRDefault="008547AD">
      <w:pPr>
        <w:pStyle w:val="Normal1"/>
        <w:jc w:val="both"/>
        <w:rPr>
          <w:rFonts w:ascii="Arial" w:hAnsi="Arial" w:cs="Arial"/>
          <w:sz w:val="22"/>
          <w:szCs w:val="22"/>
        </w:rPr>
      </w:pPr>
    </w:p>
    <w:p w:rsidR="008547AD" w:rsidRDefault="00BB6C86">
      <w:pPr>
        <w:pStyle w:val="Normal1"/>
        <w:tabs>
          <w:tab w:val="left" w:pos="4536"/>
        </w:tabs>
        <w:jc w:val="center"/>
        <w:rPr>
          <w:rFonts w:ascii="Arial" w:hAnsi="Arial" w:cs="Arial"/>
          <w:sz w:val="22"/>
          <w:szCs w:val="22"/>
        </w:rPr>
      </w:pPr>
      <w:r>
        <w:rPr>
          <w:rFonts w:ascii="Arial" w:eastAsia="Comic Sans MS" w:hAnsi="Arial" w:cs="Arial"/>
          <w:b/>
          <w:sz w:val="22"/>
          <w:szCs w:val="22"/>
        </w:rPr>
        <w:t>Članak 137.</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 xml:space="preserve">(1) Ravnatelj Škole dužan je u najkraćem mogućem roku izvijestiti Vijeće roditelja o svim pitanjima od općeg značaja za Školu. </w:t>
      </w:r>
    </w:p>
    <w:p w:rsidR="008547AD" w:rsidRDefault="00BB6C86">
      <w:pPr>
        <w:pStyle w:val="Normal1"/>
        <w:tabs>
          <w:tab w:val="left" w:pos="4536"/>
        </w:tabs>
        <w:jc w:val="both"/>
        <w:rPr>
          <w:rFonts w:ascii="Arial" w:hAnsi="Arial" w:cs="Arial"/>
          <w:sz w:val="22"/>
          <w:szCs w:val="22"/>
        </w:rPr>
      </w:pPr>
      <w:r>
        <w:rPr>
          <w:rFonts w:ascii="Arial" w:eastAsia="Comic Sans MS" w:hAnsi="Arial" w:cs="Arial"/>
          <w:sz w:val="22"/>
          <w:szCs w:val="22"/>
        </w:rPr>
        <w:t>(2) Ravnatelj škole, Školski odbor i osnivač dužni su u okviru svoje nadležnosti razmotriti prijedloge Vijeća roditelja i o tome ga izvijestiti.</w:t>
      </w:r>
    </w:p>
    <w:p w:rsidR="008547AD" w:rsidRDefault="008547AD">
      <w:pPr>
        <w:pStyle w:val="Normal1"/>
        <w:tabs>
          <w:tab w:val="left" w:pos="4536"/>
        </w:tabs>
        <w:jc w:val="both"/>
        <w:rPr>
          <w:rFonts w:ascii="Arial" w:hAnsi="Arial" w:cs="Arial"/>
          <w:sz w:val="22"/>
          <w:szCs w:val="22"/>
        </w:rPr>
      </w:pPr>
    </w:p>
    <w:p w:rsidR="008547AD" w:rsidRDefault="00BB6C86">
      <w:pPr>
        <w:pStyle w:val="Normal1"/>
        <w:tabs>
          <w:tab w:val="left" w:pos="4536"/>
        </w:tabs>
        <w:jc w:val="both"/>
        <w:rPr>
          <w:rFonts w:ascii="Arial" w:hAnsi="Arial" w:cs="Arial"/>
          <w:b/>
          <w:sz w:val="22"/>
          <w:szCs w:val="22"/>
        </w:rPr>
      </w:pPr>
      <w:r>
        <w:rPr>
          <w:rFonts w:ascii="Arial" w:hAnsi="Arial" w:cs="Arial"/>
          <w:b/>
          <w:sz w:val="22"/>
          <w:szCs w:val="22"/>
        </w:rPr>
        <w:t xml:space="preserve">Sjednice Vijeća roditelja </w:t>
      </w:r>
    </w:p>
    <w:p w:rsidR="008547AD" w:rsidRDefault="008547AD">
      <w:pPr>
        <w:pStyle w:val="Normal1"/>
        <w:tabs>
          <w:tab w:val="left" w:pos="4536"/>
        </w:tabs>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138.</w:t>
      </w:r>
    </w:p>
    <w:p w:rsidR="008547AD" w:rsidRDefault="00BB6C86">
      <w:pPr>
        <w:pStyle w:val="Normal1"/>
        <w:rPr>
          <w:rFonts w:ascii="Arial" w:hAnsi="Arial" w:cs="Arial"/>
          <w:sz w:val="22"/>
          <w:szCs w:val="22"/>
        </w:rPr>
      </w:pPr>
      <w:r>
        <w:rPr>
          <w:rFonts w:ascii="Arial" w:eastAsia="Comic Sans MS" w:hAnsi="Arial" w:cs="Arial"/>
          <w:sz w:val="22"/>
          <w:szCs w:val="22"/>
        </w:rPr>
        <w:t>(1) Sjednice Vijeća roditelja održavaju se prema potrebi, a sjednicu saziva predsjednik Vijeća roditelja odnosno njegov zamjenik ako je predsjednik Vijeća roditelja privremeno spriječen u obavljanju poslova predsjedavajućeg.</w:t>
      </w:r>
    </w:p>
    <w:p w:rsidR="008547AD" w:rsidRDefault="00BB6C86">
      <w:pPr>
        <w:pStyle w:val="Normal1"/>
        <w:rPr>
          <w:rFonts w:ascii="Arial" w:hAnsi="Arial" w:cs="Arial"/>
          <w:sz w:val="22"/>
          <w:szCs w:val="22"/>
        </w:rPr>
      </w:pPr>
      <w:r>
        <w:rPr>
          <w:rFonts w:ascii="Arial" w:eastAsia="Comic Sans MS" w:hAnsi="Arial" w:cs="Arial"/>
          <w:sz w:val="22"/>
          <w:szCs w:val="22"/>
        </w:rPr>
        <w:lastRenderedPageBreak/>
        <w:t>(2) Prijedlog za sazivanje sjednice može dati svaki član Vijeća roditelja, a predsjednik je obvezan sazvati sjednicu ako to zatraži 1/3 članova tijela ili ravnatelj Škole.</w:t>
      </w:r>
    </w:p>
    <w:p w:rsidR="008547AD" w:rsidRDefault="008547AD">
      <w:pPr>
        <w:pStyle w:val="Normal1"/>
        <w:rPr>
          <w:rFonts w:ascii="Arial" w:eastAsia="Comic Sans MS" w:hAnsi="Arial" w:cs="Arial"/>
          <w:sz w:val="22"/>
          <w:szCs w:val="22"/>
        </w:rPr>
      </w:pPr>
    </w:p>
    <w:p w:rsidR="008547AD" w:rsidRDefault="00BB6C86">
      <w:pPr>
        <w:pStyle w:val="Normal1"/>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139.</w:t>
      </w:r>
    </w:p>
    <w:p w:rsidR="008547AD" w:rsidRDefault="00BB6C86">
      <w:pPr>
        <w:pStyle w:val="Normal1"/>
        <w:rPr>
          <w:rFonts w:ascii="Arial" w:hAnsi="Arial" w:cs="Arial"/>
          <w:sz w:val="22"/>
          <w:szCs w:val="22"/>
        </w:rPr>
      </w:pPr>
      <w:r>
        <w:rPr>
          <w:rFonts w:ascii="Arial" w:eastAsia="Comic Sans MS" w:hAnsi="Arial" w:cs="Arial"/>
          <w:sz w:val="22"/>
          <w:szCs w:val="22"/>
        </w:rPr>
        <w:t>(1) Sjednice Vijeća roditelja mogu se održavati ako je na sjednici nazočna natpolovična većina svih članova.</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(2) Vijeće roditelja odlučuje javnim glasovanjem</w:t>
      </w:r>
      <w:r>
        <w:rPr>
          <w:rFonts w:ascii="Arial" w:eastAsia="Comic Sans MS" w:hAnsi="Arial" w:cs="Arial"/>
          <w:i/>
          <w:sz w:val="22"/>
          <w:szCs w:val="22"/>
        </w:rPr>
        <w:t xml:space="preserve">, </w:t>
      </w:r>
      <w:r>
        <w:rPr>
          <w:rFonts w:ascii="Arial" w:eastAsia="Comic Sans MS" w:hAnsi="Arial" w:cs="Arial"/>
          <w:sz w:val="22"/>
          <w:szCs w:val="22"/>
        </w:rPr>
        <w:t>osim ako je zakonskim odredbama odnosno odredbama ovog statuta određeno drukčije.</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 xml:space="preserve">(3) Odluke Vijeća roditelja pravovaljane su ako je za njih glasovala natpolovična većina nazočnih na sjednici. </w:t>
      </w:r>
    </w:p>
    <w:p w:rsidR="008547AD" w:rsidRDefault="00BB6C86">
      <w:pPr>
        <w:pStyle w:val="Normal1"/>
        <w:rPr>
          <w:rFonts w:ascii="Arial" w:hAnsi="Arial" w:cs="Arial"/>
          <w:sz w:val="22"/>
          <w:szCs w:val="22"/>
        </w:rPr>
      </w:pPr>
      <w:r>
        <w:rPr>
          <w:rFonts w:ascii="Arial" w:eastAsia="Comic Sans MS" w:hAnsi="Arial" w:cs="Arial"/>
          <w:sz w:val="22"/>
          <w:szCs w:val="22"/>
        </w:rPr>
        <w:t>(4) O tijeku sjednice Vijeća roditelja vodi se zapisnik.</w:t>
      </w:r>
    </w:p>
    <w:p w:rsidR="008547AD" w:rsidRDefault="00BB6C86">
      <w:pPr>
        <w:pStyle w:val="Normal1"/>
        <w:rPr>
          <w:rFonts w:ascii="Arial" w:hAnsi="Arial" w:cs="Arial"/>
          <w:sz w:val="22"/>
          <w:szCs w:val="22"/>
        </w:rPr>
      </w:pPr>
      <w:r>
        <w:rPr>
          <w:rFonts w:ascii="Arial" w:eastAsia="Comic Sans MS" w:hAnsi="Arial" w:cs="Arial"/>
          <w:sz w:val="22"/>
          <w:szCs w:val="22"/>
        </w:rPr>
        <w:t>(5) Zapisnik se vodi u pisanom obliku, a može se i tonski snimati prema odluci Vijeća roditelja.</w:t>
      </w:r>
    </w:p>
    <w:p w:rsidR="008547AD" w:rsidRDefault="00BB6C86">
      <w:pPr>
        <w:pStyle w:val="Normal1"/>
        <w:rPr>
          <w:rFonts w:ascii="Arial" w:hAnsi="Arial" w:cs="Arial"/>
          <w:sz w:val="22"/>
          <w:szCs w:val="22"/>
        </w:rPr>
      </w:pPr>
      <w:r>
        <w:rPr>
          <w:rFonts w:ascii="Arial" w:eastAsia="Comic Sans MS" w:hAnsi="Arial" w:cs="Arial"/>
          <w:sz w:val="22"/>
          <w:szCs w:val="22"/>
        </w:rPr>
        <w:t>(6) Zapisnik vodi član Vijeća roditelja kojeg odredi predsjednik.</w:t>
      </w:r>
    </w:p>
    <w:p w:rsidR="008547AD" w:rsidRDefault="00BB6C86">
      <w:pPr>
        <w:pStyle w:val="Normal1"/>
        <w:rPr>
          <w:rFonts w:ascii="Arial" w:hAnsi="Arial" w:cs="Arial"/>
          <w:sz w:val="22"/>
          <w:szCs w:val="22"/>
        </w:rPr>
      </w:pPr>
      <w:r>
        <w:rPr>
          <w:rFonts w:ascii="Arial" w:eastAsia="Comic Sans MS" w:hAnsi="Arial" w:cs="Arial"/>
          <w:sz w:val="22"/>
          <w:szCs w:val="22"/>
        </w:rPr>
        <w:t>(7) Zapisnik sa sjednice Vijeća roditelja dostavlja se ravnatelju  i pohranjuje  u tajništvo Škole na čuvanje.</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(8) Prema potrebi o zaključcima donesenim na sjednici Vijeća roditelja mogu se izvijestiti   učitelji i stručni suradnici putem oglasne ploče Škole  te roditelji i osnivač.</w:t>
      </w:r>
    </w:p>
    <w:p w:rsidR="008547AD" w:rsidRDefault="008547AD">
      <w:pPr>
        <w:pStyle w:val="Normal1"/>
        <w:rPr>
          <w:rFonts w:ascii="Arial" w:hAnsi="Arial" w:cs="Arial"/>
          <w:sz w:val="22"/>
          <w:szCs w:val="22"/>
        </w:rPr>
      </w:pPr>
    </w:p>
    <w:p w:rsidR="008547AD" w:rsidRDefault="008547AD">
      <w:pPr>
        <w:pStyle w:val="Normal1"/>
        <w:rPr>
          <w:rFonts w:ascii="Arial" w:eastAsia="Comic Sans MS" w:hAnsi="Arial" w:cs="Arial"/>
          <w:b/>
          <w:sz w:val="22"/>
          <w:szCs w:val="22"/>
        </w:rPr>
      </w:pPr>
    </w:p>
    <w:p w:rsidR="008547AD" w:rsidRDefault="00BB6C86">
      <w:pPr>
        <w:pStyle w:val="Normal1"/>
        <w:rPr>
          <w:rFonts w:ascii="Arial" w:hAnsi="Arial" w:cs="Arial"/>
          <w:sz w:val="22"/>
          <w:szCs w:val="22"/>
        </w:rPr>
      </w:pPr>
      <w:r>
        <w:rPr>
          <w:rFonts w:ascii="Arial" w:eastAsia="Comic Sans MS" w:hAnsi="Arial" w:cs="Arial"/>
          <w:b/>
          <w:sz w:val="22"/>
          <w:szCs w:val="22"/>
        </w:rPr>
        <w:t>XIII. SINDIKAT, RADNIČKO VIJEĆE I SKUP RADNIKA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Sindikat</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140.</w:t>
      </w:r>
    </w:p>
    <w:p w:rsidR="008547AD" w:rsidRDefault="00BB6C86">
      <w:pPr>
        <w:pStyle w:val="Normal1"/>
        <w:jc w:val="both"/>
        <w:rPr>
          <w:rFonts w:ascii="Arial" w:hAnsi="Arial" w:cs="Arial"/>
          <w:sz w:val="22"/>
          <w:szCs w:val="22"/>
        </w:rPr>
      </w:pPr>
      <w:r>
        <w:rPr>
          <w:rFonts w:ascii="Arial" w:eastAsia="Comic Sans MS" w:hAnsi="Arial" w:cs="Arial"/>
          <w:sz w:val="22"/>
          <w:szCs w:val="22"/>
        </w:rPr>
        <w:t>(1) Utemeljenje sindikata u Školi je slobodno.</w:t>
      </w:r>
    </w:p>
    <w:p w:rsidR="008547AD" w:rsidRDefault="00BB6C86">
      <w:pPr>
        <w:pStyle w:val="Normal1"/>
        <w:jc w:val="both"/>
        <w:rPr>
          <w:rFonts w:ascii="Arial" w:hAnsi="Arial" w:cs="Arial"/>
          <w:sz w:val="22"/>
          <w:szCs w:val="22"/>
        </w:rPr>
      </w:pPr>
      <w:r>
        <w:rPr>
          <w:rFonts w:ascii="Arial" w:eastAsia="Comic Sans MS" w:hAnsi="Arial" w:cs="Arial"/>
          <w:sz w:val="22"/>
          <w:szCs w:val="22"/>
        </w:rPr>
        <w:t>(2) Škola će osigurati sindikatu prostor, sredstva za rad i druge uvjete u skladu sa zakonom, provedbenim propisima, općim aktima Škole, Kolektivnim ugovorima i sporazumima koje je sklopila.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 xml:space="preserve">Radničko vijeće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141.</w:t>
      </w:r>
    </w:p>
    <w:p w:rsidR="008547AD" w:rsidRDefault="00BB6C86">
      <w:pPr>
        <w:pStyle w:val="Normal1"/>
        <w:jc w:val="both"/>
        <w:rPr>
          <w:rFonts w:ascii="Arial" w:hAnsi="Arial" w:cs="Arial"/>
          <w:b/>
          <w:sz w:val="22"/>
          <w:szCs w:val="22"/>
        </w:rPr>
      </w:pPr>
      <w:r>
        <w:rPr>
          <w:rFonts w:ascii="Arial" w:eastAsia="Comic Sans MS" w:hAnsi="Arial" w:cs="Arial"/>
          <w:sz w:val="22"/>
          <w:szCs w:val="22"/>
        </w:rPr>
        <w:t>(1) U Školi radnici mogu utemeljiti radničko vijeće sukladno odredbama Zakona o radu  i Pravilniku koji propisuje postupak provođenja izbora za radničko vijeće.</w:t>
      </w:r>
    </w:p>
    <w:p w:rsidR="008547AD" w:rsidRDefault="00BB6C86">
      <w:pPr>
        <w:pStyle w:val="Normal1"/>
        <w:jc w:val="both"/>
        <w:rPr>
          <w:rFonts w:ascii="Arial" w:hAnsi="Arial" w:cs="Arial"/>
          <w:sz w:val="22"/>
          <w:szCs w:val="22"/>
        </w:rPr>
      </w:pPr>
      <w:r>
        <w:rPr>
          <w:rFonts w:ascii="Arial" w:eastAsia="Comic Sans MS" w:hAnsi="Arial" w:cs="Arial"/>
          <w:sz w:val="22"/>
          <w:szCs w:val="22"/>
        </w:rPr>
        <w:t>(2) Ako u Školi nije utemeljeno radničko vijeće sindikalni povjerenik može preuzeti funkciju radničkog vijeća o čemu je dužan pisano izvijestiti ravnatelja.</w:t>
      </w:r>
    </w:p>
    <w:p w:rsidR="008547AD" w:rsidRDefault="00BB6C86">
      <w:pPr>
        <w:pStyle w:val="Normal1"/>
        <w:jc w:val="both"/>
        <w:rPr>
          <w:rFonts w:ascii="Arial" w:hAnsi="Arial" w:cs="Arial"/>
          <w:sz w:val="22"/>
          <w:szCs w:val="22"/>
        </w:rPr>
      </w:pPr>
      <w:r>
        <w:rPr>
          <w:rFonts w:ascii="Arial" w:eastAsia="Comic Sans MS" w:hAnsi="Arial" w:cs="Arial"/>
          <w:sz w:val="22"/>
          <w:szCs w:val="22"/>
        </w:rPr>
        <w:t>(3) 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547AD" w:rsidRDefault="00BB6C86">
      <w:pPr>
        <w:pStyle w:val="Normal1"/>
        <w:jc w:val="both"/>
        <w:rPr>
          <w:rFonts w:ascii="Arial" w:hAnsi="Arial" w:cs="Arial"/>
          <w:sz w:val="22"/>
          <w:szCs w:val="22"/>
        </w:rPr>
      </w:pPr>
      <w:r>
        <w:rPr>
          <w:rFonts w:ascii="Arial" w:eastAsia="Comic Sans MS" w:hAnsi="Arial" w:cs="Arial"/>
          <w:sz w:val="22"/>
          <w:szCs w:val="22"/>
        </w:rPr>
        <w:t>(4) Ako sindikati ne postignu sporazum o tome koji će sindikat preuzeti funkciju radničkog vijeća, provest će se izbori za radničko vijeće u skladu s odredbama Zakona o radu te Pravilnika iz stavka 1. ovoga članka.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Skup radnika</w:t>
      </w:r>
    </w:p>
    <w:p w:rsidR="008547AD" w:rsidRDefault="00BB6C86">
      <w:pPr>
        <w:pStyle w:val="Normal1"/>
        <w:jc w:val="both"/>
        <w:rPr>
          <w:rFonts w:ascii="Arial" w:hAnsi="Arial" w:cs="Arial"/>
          <w:b/>
          <w:sz w:val="22"/>
          <w:szCs w:val="22"/>
        </w:rPr>
      </w:pPr>
      <w:r>
        <w:rPr>
          <w:rFonts w:ascii="Arial" w:hAnsi="Arial" w:cs="Arial"/>
          <w:b/>
          <w:sz w:val="22"/>
          <w:szCs w:val="22"/>
        </w:rPr>
        <w:t xml:space="preserve">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142.</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Skup radnika čine svi radnici Škole. </w:t>
      </w:r>
    </w:p>
    <w:p w:rsidR="008547AD" w:rsidRDefault="00BB6C86">
      <w:pPr>
        <w:pStyle w:val="Normal1"/>
        <w:jc w:val="both"/>
        <w:rPr>
          <w:rFonts w:ascii="Arial" w:hAnsi="Arial" w:cs="Arial"/>
          <w:sz w:val="22"/>
          <w:szCs w:val="22"/>
        </w:rPr>
      </w:pPr>
      <w:r>
        <w:rPr>
          <w:rFonts w:ascii="Arial" w:eastAsia="Comic Sans MS" w:hAnsi="Arial" w:cs="Arial"/>
          <w:sz w:val="22"/>
          <w:szCs w:val="22"/>
        </w:rPr>
        <w:t>(2) Skup radnika dvaput godišnje saziva radničko vijeće uz prethodno savjetovanje s ravnateljem.</w:t>
      </w:r>
    </w:p>
    <w:p w:rsidR="008547AD" w:rsidRDefault="00BB6C86">
      <w:pPr>
        <w:pStyle w:val="Normal1"/>
        <w:jc w:val="both"/>
        <w:rPr>
          <w:rFonts w:ascii="Arial" w:hAnsi="Arial" w:cs="Arial"/>
          <w:sz w:val="22"/>
          <w:szCs w:val="22"/>
        </w:rPr>
      </w:pPr>
      <w:r>
        <w:rPr>
          <w:rFonts w:ascii="Arial" w:eastAsia="Comic Sans MS" w:hAnsi="Arial" w:cs="Arial"/>
          <w:sz w:val="22"/>
          <w:szCs w:val="22"/>
        </w:rPr>
        <w:t>(3) Ako radničko vijeće ne sazove skup radnika prema stavku 1. ovoga članka, skup radnika dužan je sazvati ravnatelj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(4) Skup (zbor) radnika obvezno se saziva i u postupku imenovanja ravnatelja Škole u roku od osam dana od sjednice Školskog odbora  na kojoj je provedeno vrednovanje i rangiranje kandidata te sastavljena lista kandidata.</w:t>
      </w:r>
    </w:p>
    <w:p w:rsidR="008547AD" w:rsidRDefault="00BB6C86">
      <w:pPr>
        <w:pStyle w:val="Normal1"/>
        <w:jc w:val="both"/>
        <w:rPr>
          <w:rFonts w:ascii="Arial" w:hAnsi="Arial" w:cs="Arial"/>
          <w:sz w:val="22"/>
          <w:szCs w:val="22"/>
        </w:rPr>
      </w:pPr>
      <w:r>
        <w:rPr>
          <w:rFonts w:ascii="Arial" w:eastAsia="Comic Sans MS" w:hAnsi="Arial" w:cs="Arial"/>
          <w:sz w:val="22"/>
          <w:szCs w:val="22"/>
        </w:rPr>
        <w:lastRenderedPageBreak/>
        <w:t>(5) O pitanjima iz svoje nadležnosti skup radnika odlučuje većinom glasova nazočnih radnika javnim glasovanjem, osim kada je zakonom odnosno odredbama ovog statuta  određeno drukčije.</w:t>
      </w:r>
    </w:p>
    <w:p w:rsidR="008547AD" w:rsidRDefault="008547AD">
      <w:pPr>
        <w:pStyle w:val="Normal1"/>
        <w:jc w:val="both"/>
        <w:rPr>
          <w:rFonts w:ascii="Arial" w:hAnsi="Arial" w:cs="Arial"/>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XIV. JAVNOST RADA</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143.</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(1) Rad Škole i tijela Škola je javan. </w:t>
      </w:r>
    </w:p>
    <w:p w:rsidR="008547AD" w:rsidRDefault="00BB6C86">
      <w:pPr>
        <w:pStyle w:val="Normal1"/>
        <w:jc w:val="both"/>
        <w:rPr>
          <w:rFonts w:ascii="Arial" w:hAnsi="Arial" w:cs="Arial"/>
          <w:sz w:val="22"/>
          <w:szCs w:val="22"/>
        </w:rPr>
      </w:pPr>
      <w:r>
        <w:rPr>
          <w:rFonts w:ascii="Arial" w:eastAsia="Comic Sans MS" w:hAnsi="Arial" w:cs="Arial"/>
          <w:sz w:val="22"/>
          <w:szCs w:val="22"/>
        </w:rPr>
        <w:t>(2) Javnost rada ostvaruje se osobito:</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redovitim izvješćivanjem radnika, učenika Škole i roditelja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podnošenjem izvješća ovlaštenim upravnim tijelima i osnivaču </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podnošenjem financijskih izvješća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priopćenjima o održavanju sjednica tijela upravljanja i stručnih tijela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objavljivanjem općih akata i uvjeta poslovanja.</w:t>
      </w:r>
    </w:p>
    <w:p w:rsidR="008547AD" w:rsidRDefault="00BB6C86">
      <w:pPr>
        <w:pStyle w:val="Normal1"/>
        <w:jc w:val="both"/>
        <w:rPr>
          <w:rFonts w:ascii="Arial" w:hAnsi="Arial" w:cs="Arial"/>
          <w:sz w:val="22"/>
          <w:szCs w:val="22"/>
        </w:rPr>
      </w:pPr>
      <w:r>
        <w:rPr>
          <w:rFonts w:ascii="Arial" w:eastAsia="Comic Sans MS" w:hAnsi="Arial" w:cs="Arial"/>
          <w:sz w:val="22"/>
          <w:szCs w:val="22"/>
        </w:rPr>
        <w:t>(3) Za javnost rada odgovoran je  ravnatelj.</w:t>
      </w:r>
    </w:p>
    <w:p w:rsidR="008547AD" w:rsidRDefault="00BB6C86">
      <w:pPr>
        <w:pStyle w:val="Normal1"/>
        <w:jc w:val="both"/>
        <w:rPr>
          <w:rFonts w:ascii="Arial" w:hAnsi="Arial" w:cs="Arial"/>
          <w:sz w:val="22"/>
          <w:szCs w:val="22"/>
        </w:rPr>
      </w:pPr>
      <w:r>
        <w:rPr>
          <w:rFonts w:ascii="Arial" w:eastAsia="Comic Sans MS" w:hAnsi="Arial" w:cs="Arial"/>
          <w:sz w:val="22"/>
          <w:szCs w:val="22"/>
        </w:rPr>
        <w:t>(4) Obveza javnosti rada Škole  provodi se u skladu s odredbama Zakona o pravu na pristup informacijama  i Zakona o zaštiti osobnih podataka.</w:t>
      </w:r>
    </w:p>
    <w:p w:rsidR="008547AD" w:rsidRDefault="008547AD">
      <w:pPr>
        <w:pStyle w:val="Normal1"/>
        <w:jc w:val="both"/>
        <w:rPr>
          <w:rFonts w:ascii="Arial" w:hAnsi="Arial" w:cs="Arial"/>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XV. POSLOVNA TAJNA</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144.</w:t>
      </w:r>
    </w:p>
    <w:p w:rsidR="008547AD" w:rsidRDefault="00BB6C86">
      <w:pPr>
        <w:pStyle w:val="Normal1"/>
        <w:jc w:val="both"/>
        <w:rPr>
          <w:rFonts w:ascii="Arial" w:hAnsi="Arial" w:cs="Arial"/>
          <w:sz w:val="22"/>
          <w:szCs w:val="22"/>
        </w:rPr>
      </w:pPr>
      <w:r>
        <w:rPr>
          <w:rFonts w:ascii="Arial" w:eastAsia="Comic Sans MS" w:hAnsi="Arial" w:cs="Arial"/>
          <w:sz w:val="22"/>
          <w:szCs w:val="22"/>
        </w:rPr>
        <w:t>(1) Poslovnom tajnom smatraju se osobito:</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xml:space="preserve">-  osobni podaci u skladu s važećim zakonskim odredbama </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podaci o učenicima socijalno-moralne naravi</w:t>
      </w:r>
    </w:p>
    <w:p w:rsidR="008547AD" w:rsidRDefault="00BB6C86">
      <w:pPr>
        <w:pStyle w:val="Normal1"/>
        <w:ind w:left="360"/>
        <w:jc w:val="both"/>
        <w:rPr>
          <w:rFonts w:ascii="Arial" w:hAnsi="Arial" w:cs="Arial"/>
          <w:sz w:val="22"/>
          <w:szCs w:val="22"/>
        </w:rPr>
      </w:pPr>
      <w:r>
        <w:rPr>
          <w:rFonts w:ascii="Arial" w:eastAsia="Comic Sans MS" w:hAnsi="Arial" w:cs="Arial"/>
          <w:sz w:val="22"/>
          <w:szCs w:val="22"/>
        </w:rPr>
        <w:t>-  podaci utvrđeni u postupku zaštite dostojanstva radnika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xml:space="preserve">- podaci koji su kao poslovna tajna određeni zakonom i drugim propisima. </w:t>
      </w:r>
    </w:p>
    <w:p w:rsidR="008547AD" w:rsidRDefault="008547AD">
      <w:pPr>
        <w:pStyle w:val="Normal1"/>
        <w:ind w:left="360"/>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145.</w:t>
      </w:r>
    </w:p>
    <w:p w:rsidR="008547AD" w:rsidRDefault="00BB6C86">
      <w:pPr>
        <w:pStyle w:val="Normal1"/>
        <w:jc w:val="both"/>
        <w:rPr>
          <w:rFonts w:ascii="Arial" w:hAnsi="Arial" w:cs="Arial"/>
          <w:sz w:val="22"/>
          <w:szCs w:val="22"/>
        </w:rPr>
      </w:pPr>
      <w:r>
        <w:rPr>
          <w:rFonts w:ascii="Arial" w:eastAsia="Comic Sans MS" w:hAnsi="Arial" w:cs="Arial"/>
          <w:sz w:val="22"/>
          <w:szCs w:val="22"/>
        </w:rPr>
        <w:t>(1) Podatke i isprave koje se smatraju poslovnom tajnom, dužni su čuvati svi radnici Škole, bez obzira na koji su način saznali za te podatke ili isprave.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Obveza čuvanja poslovne tajne obvezuje radnike i nakon prestanka rada u Školi.</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(3) Članovi Školskog odbora dužni su čuvati sve podatke koje su saznali u obavljanju poslova članova Školskog odbora.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(4) Svi radnici Škole te članovi Školskog odbora i Vijeća roditelja potpisuju izjavu o povjerljivosti u skladu s propisima kojima je propisano područje zaštite osobnih podataka. </w:t>
      </w:r>
    </w:p>
    <w:p w:rsidR="008547AD" w:rsidRDefault="00BB6C86">
      <w:pPr>
        <w:pStyle w:val="Normal1"/>
        <w:jc w:val="both"/>
        <w:rPr>
          <w:rFonts w:ascii="Arial" w:hAnsi="Arial" w:cs="Arial"/>
          <w:sz w:val="22"/>
          <w:szCs w:val="22"/>
        </w:rPr>
      </w:pPr>
      <w:r>
        <w:rPr>
          <w:rFonts w:ascii="Arial" w:eastAsia="Comic Sans MS" w:hAnsi="Arial" w:cs="Arial"/>
          <w:sz w:val="22"/>
          <w:szCs w:val="22"/>
        </w:rPr>
        <w:t>(5) Obveza čuvanja poslovne tajne ne odnosi se na davanje podataka u sudskom postupku.</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XVI. ZAŠTITA OKOLIŠA</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146.</w:t>
      </w:r>
    </w:p>
    <w:p w:rsidR="008547AD" w:rsidRDefault="00BB6C86">
      <w:pPr>
        <w:pStyle w:val="Normal1"/>
        <w:jc w:val="both"/>
        <w:rPr>
          <w:rFonts w:ascii="Arial" w:hAnsi="Arial" w:cs="Arial"/>
          <w:sz w:val="22"/>
          <w:szCs w:val="22"/>
        </w:rPr>
      </w:pPr>
      <w:r>
        <w:rPr>
          <w:rFonts w:ascii="Arial" w:eastAsia="Comic Sans MS" w:hAnsi="Arial" w:cs="Arial"/>
          <w:sz w:val="22"/>
          <w:szCs w:val="22"/>
        </w:rPr>
        <w:t>(1) 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Zaštita čovjekova okoliša razumijeva zajedničko djelovanje radnika Škole, učenika i građana na čijem području Škola djeluje.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(3) Učitelji dužni su poučavati  učenike o čuvanju i zaštiti  čovjekova okoliša.</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XVII. IMOVINA ŠKOLE I </w:t>
      </w: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FINANCIJSKO POSLOVANJE  </w:t>
      </w: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Imovina Škole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147.</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(1) Imovinu Škole čine nekretnine, pokretnine, potraživanja i novac. </w:t>
      </w:r>
    </w:p>
    <w:p w:rsidR="008547AD" w:rsidRDefault="00BB6C86">
      <w:pPr>
        <w:pStyle w:val="Normal1"/>
        <w:jc w:val="both"/>
        <w:rPr>
          <w:rFonts w:ascii="Arial" w:hAnsi="Arial" w:cs="Arial"/>
          <w:sz w:val="22"/>
          <w:szCs w:val="22"/>
        </w:rPr>
      </w:pPr>
      <w:r>
        <w:rPr>
          <w:rFonts w:ascii="Arial" w:eastAsia="Comic Sans MS" w:hAnsi="Arial" w:cs="Arial"/>
          <w:sz w:val="22"/>
          <w:szCs w:val="22"/>
        </w:rPr>
        <w:lastRenderedPageBreak/>
        <w:t>(2) O imovini Škole dužni su se skrbiti svi radnici Škole.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148.</w:t>
      </w:r>
    </w:p>
    <w:p w:rsidR="008547AD" w:rsidRDefault="00BB6C86">
      <w:pPr>
        <w:pStyle w:val="Normal1"/>
        <w:jc w:val="both"/>
        <w:rPr>
          <w:rFonts w:ascii="Arial" w:hAnsi="Arial" w:cs="Arial"/>
          <w:sz w:val="22"/>
          <w:szCs w:val="22"/>
        </w:rPr>
      </w:pPr>
      <w:r>
        <w:rPr>
          <w:rFonts w:ascii="Arial" w:eastAsia="Comic Sans MS" w:hAnsi="Arial" w:cs="Arial"/>
          <w:sz w:val="22"/>
          <w:szCs w:val="22"/>
        </w:rPr>
        <w:t>(1) Za obavljanje djelatnosti Škola osigurava sredstva iz državnog proračuna, proračuna</w:t>
      </w:r>
      <w:r>
        <w:rPr>
          <w:rFonts w:ascii="Arial" w:eastAsia="Comic Sans MS" w:hAnsi="Arial" w:cs="Arial"/>
          <w:b/>
          <w:sz w:val="22"/>
          <w:szCs w:val="22"/>
        </w:rPr>
        <w:t xml:space="preserve"> </w:t>
      </w:r>
      <w:r>
        <w:rPr>
          <w:rFonts w:ascii="Arial" w:eastAsia="Comic Sans MS" w:hAnsi="Arial" w:cs="Arial"/>
          <w:sz w:val="22"/>
          <w:szCs w:val="22"/>
        </w:rPr>
        <w:t>grada odnosno županije, roditelja učenika, stjecanjem vlastitih prihoda u skladu s propisima te donacija .</w:t>
      </w:r>
    </w:p>
    <w:p w:rsidR="008547AD" w:rsidRDefault="00BB6C86">
      <w:pPr>
        <w:pStyle w:val="Normal1"/>
        <w:jc w:val="both"/>
        <w:rPr>
          <w:rFonts w:ascii="Arial" w:hAnsi="Arial" w:cs="Arial"/>
          <w:sz w:val="22"/>
          <w:szCs w:val="22"/>
        </w:rPr>
      </w:pPr>
      <w:r>
        <w:rPr>
          <w:rFonts w:ascii="Arial" w:eastAsia="Comic Sans MS" w:hAnsi="Arial" w:cs="Arial"/>
          <w:sz w:val="22"/>
          <w:szCs w:val="22"/>
        </w:rPr>
        <w:t xml:space="preserve">(2) Sredstva za obavljanje djelatnosti raspoređuju se financijskim planom. </w:t>
      </w:r>
    </w:p>
    <w:p w:rsidR="008547AD" w:rsidRDefault="00BB6C86">
      <w:pPr>
        <w:pStyle w:val="Normal1"/>
        <w:jc w:val="both"/>
        <w:rPr>
          <w:rFonts w:ascii="Arial" w:hAnsi="Arial" w:cs="Arial"/>
          <w:sz w:val="22"/>
          <w:szCs w:val="22"/>
        </w:rPr>
      </w:pPr>
      <w:r>
        <w:rPr>
          <w:rFonts w:ascii="Arial" w:eastAsia="Comic Sans MS" w:hAnsi="Arial" w:cs="Arial"/>
          <w:sz w:val="22"/>
          <w:szCs w:val="22"/>
        </w:rPr>
        <w:t>(3) U svezi s financijskim poslovanjem Škole ravnatelj je ovlašten i odgovoran:</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za zakonitost, učinkovitost, svrhovitost i za ekonomično raspolaganje proračunskim sredstvima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 za planiranje i izvršavanje dijela proračuna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za ustroj te zakonito i pravilno vođenje proračunskog računovodstva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8547AD" w:rsidRDefault="008547AD">
      <w:pPr>
        <w:pStyle w:val="Normal1"/>
        <w:ind w:left="720" w:hanging="359"/>
        <w:jc w:val="both"/>
        <w:rPr>
          <w:rFonts w:ascii="Arial" w:hAnsi="Arial" w:cs="Arial"/>
          <w:sz w:val="22"/>
          <w:szCs w:val="22"/>
        </w:rPr>
      </w:pP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 xml:space="preserve">Financijski plan, godišnji i polugodišnji obračun </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149.</w:t>
      </w:r>
    </w:p>
    <w:p w:rsidR="008547AD" w:rsidRDefault="00BB6C86">
      <w:pPr>
        <w:pStyle w:val="Normal1"/>
        <w:jc w:val="both"/>
        <w:rPr>
          <w:rFonts w:ascii="Arial" w:hAnsi="Arial" w:cs="Arial"/>
          <w:sz w:val="22"/>
          <w:szCs w:val="22"/>
        </w:rPr>
      </w:pPr>
      <w:r>
        <w:rPr>
          <w:rFonts w:ascii="Arial" w:eastAsia="Comic Sans MS" w:hAnsi="Arial" w:cs="Arial"/>
          <w:sz w:val="22"/>
          <w:szCs w:val="22"/>
        </w:rPr>
        <w:t>(1) Financijski plan, godišnji i polugodišnji obračun financijskog plana za proteklu godinu donosi Školski odbor.</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 xml:space="preserve">(2) Godišnji i polugodišnji obračun iz stavka 1. ovoga članka te ostala financijska izvješća ravnatelj je dužan pravodobno dostaviti nadležnim tijelima. </w:t>
      </w:r>
    </w:p>
    <w:p w:rsidR="008547AD" w:rsidRDefault="008547AD">
      <w:pPr>
        <w:pStyle w:val="Normal1"/>
        <w:jc w:val="center"/>
        <w:rPr>
          <w:rFonts w:ascii="Arial" w:eastAsia="Comic Sans MS" w:hAnsi="Arial" w:cs="Arial"/>
          <w:b/>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150.</w:t>
      </w:r>
    </w:p>
    <w:p w:rsidR="008547AD" w:rsidRDefault="00BB6C86">
      <w:pPr>
        <w:pStyle w:val="Normal1"/>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rsidR="008547AD" w:rsidRDefault="008547AD">
      <w:pPr>
        <w:pStyle w:val="Normal1"/>
        <w:jc w:val="both"/>
        <w:rPr>
          <w:rFonts w:ascii="Arial" w:hAnsi="Arial" w:cs="Arial"/>
          <w:color w:val="auto"/>
          <w:sz w:val="22"/>
          <w:szCs w:val="22"/>
        </w:rPr>
      </w:pPr>
    </w:p>
    <w:p w:rsidR="008547AD" w:rsidRDefault="008547AD">
      <w:pPr>
        <w:pStyle w:val="Normal1"/>
        <w:jc w:val="both"/>
        <w:rPr>
          <w:rFonts w:ascii="Arial" w:hAnsi="Arial" w:cs="Arial"/>
          <w:color w:val="auto"/>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XVIII. RAD KOLEGIJALNIH TIJELA</w:t>
      </w: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            </w:t>
      </w: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                                      </w:t>
      </w:r>
      <w:r>
        <w:rPr>
          <w:rFonts w:ascii="Arial" w:hAnsi="Arial" w:cs="Arial"/>
          <w:sz w:val="22"/>
          <w:szCs w:val="22"/>
        </w:rPr>
        <w:t xml:space="preserve">                    </w:t>
      </w:r>
      <w:r>
        <w:rPr>
          <w:rFonts w:ascii="Arial" w:eastAsia="Comic Sans MS" w:hAnsi="Arial" w:cs="Arial"/>
          <w:b/>
          <w:sz w:val="22"/>
          <w:szCs w:val="22"/>
        </w:rPr>
        <w:t>Članak 151.</w:t>
      </w:r>
    </w:p>
    <w:p w:rsidR="008547AD" w:rsidRDefault="00BB6C86">
      <w:pPr>
        <w:pStyle w:val="Normal1"/>
        <w:jc w:val="both"/>
        <w:rPr>
          <w:rFonts w:ascii="Arial" w:hAnsi="Arial" w:cs="Arial"/>
          <w:sz w:val="22"/>
          <w:szCs w:val="22"/>
        </w:rPr>
      </w:pPr>
      <w:r>
        <w:rPr>
          <w:rFonts w:ascii="Arial" w:eastAsia="Comic Sans MS" w:hAnsi="Arial" w:cs="Arial"/>
          <w:sz w:val="22"/>
          <w:szCs w:val="22"/>
        </w:rPr>
        <w:t>Školski odbor, Učiteljsko vijeće, Razredno vijeće, Vijeće roditelja i druga tijela Škole  rade na sjednicama koje se održavaju prema potrebi i u skladu s propisima i godišnjim planom i programom rada Škole.</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XIX. OPĆI I POJEDINAČNI AKTI ŠKOLE, </w:t>
      </w:r>
    </w:p>
    <w:p w:rsidR="008547AD" w:rsidRDefault="00BB6C86">
      <w:pPr>
        <w:pStyle w:val="Normal1"/>
        <w:jc w:val="both"/>
        <w:rPr>
          <w:rFonts w:ascii="Arial" w:eastAsia="Comic Sans MS" w:hAnsi="Arial" w:cs="Arial"/>
          <w:b/>
          <w:sz w:val="22"/>
          <w:szCs w:val="22"/>
        </w:rPr>
      </w:pPr>
      <w:r>
        <w:rPr>
          <w:rFonts w:ascii="Arial" w:eastAsia="Comic Sans MS" w:hAnsi="Arial" w:cs="Arial"/>
          <w:b/>
          <w:sz w:val="22"/>
          <w:szCs w:val="22"/>
        </w:rPr>
        <w:t>PEDAGOŠKA DOKUMENTACIJE I EVIDENCIJA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b/>
          <w:sz w:val="22"/>
          <w:szCs w:val="22"/>
        </w:rPr>
      </w:pPr>
      <w:r>
        <w:rPr>
          <w:rFonts w:ascii="Arial" w:hAnsi="Arial" w:cs="Arial"/>
          <w:b/>
          <w:sz w:val="22"/>
          <w:szCs w:val="22"/>
        </w:rPr>
        <w:t>Opći akti</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152.</w:t>
      </w:r>
    </w:p>
    <w:p w:rsidR="008547AD" w:rsidRDefault="00BB6C86">
      <w:pPr>
        <w:pStyle w:val="Normal1"/>
        <w:jc w:val="both"/>
        <w:rPr>
          <w:rFonts w:ascii="Arial" w:hAnsi="Arial" w:cs="Arial"/>
          <w:sz w:val="22"/>
          <w:szCs w:val="22"/>
        </w:rPr>
      </w:pPr>
      <w:r>
        <w:rPr>
          <w:rFonts w:ascii="Arial" w:eastAsia="Comic Sans MS" w:hAnsi="Arial" w:cs="Arial"/>
          <w:sz w:val="22"/>
          <w:szCs w:val="22"/>
        </w:rPr>
        <w:t>Pored statuta Škola ima ove opće akte:</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Pravilnik o radu</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Pravilnik o zaštiti na radu</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Pravilnik o zaštiti od požara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Pravilnik o radu školske knjižnice</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Kućni red</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Poslovnik o radu kolegijalnih tijela</w:t>
      </w:r>
    </w:p>
    <w:p w:rsidR="008547AD" w:rsidRDefault="00BB6C86">
      <w:pPr>
        <w:pStyle w:val="Normal1"/>
        <w:ind w:left="720" w:hanging="359"/>
        <w:jc w:val="both"/>
        <w:rPr>
          <w:rFonts w:ascii="Arial" w:eastAsia="Comic Sans MS" w:hAnsi="Arial" w:cs="Arial"/>
          <w:sz w:val="22"/>
          <w:szCs w:val="22"/>
        </w:rPr>
      </w:pPr>
      <w:r>
        <w:rPr>
          <w:rFonts w:ascii="Arial" w:eastAsia="Comic Sans MS" w:hAnsi="Arial" w:cs="Arial"/>
          <w:sz w:val="22"/>
          <w:szCs w:val="22"/>
        </w:rPr>
        <w:t>Etički kodeks neposrednih nositelja odgojno-obrazovne djelatnosti</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Pravilnik o promicanju spoznaja o štetnosti duhanskih proizvoda</w:t>
      </w:r>
    </w:p>
    <w:p w:rsidR="008547AD" w:rsidRDefault="00BB6C86">
      <w:pPr>
        <w:pStyle w:val="Normal1"/>
        <w:ind w:left="720" w:hanging="359"/>
        <w:jc w:val="both"/>
        <w:rPr>
          <w:rFonts w:ascii="Arial" w:hAnsi="Arial" w:cs="Arial"/>
          <w:sz w:val="22"/>
          <w:szCs w:val="22"/>
        </w:rPr>
      </w:pPr>
      <w:r>
        <w:rPr>
          <w:rFonts w:ascii="Arial" w:eastAsia="Comic Sans MS" w:hAnsi="Arial" w:cs="Arial"/>
          <w:sz w:val="22"/>
          <w:szCs w:val="22"/>
        </w:rPr>
        <w:t>i druge opće akte sukladno zakonskim odredbama.</w:t>
      </w:r>
    </w:p>
    <w:p w:rsidR="008547AD" w:rsidRDefault="008547AD">
      <w:pPr>
        <w:pStyle w:val="Normal1"/>
        <w:jc w:val="center"/>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153.</w:t>
      </w:r>
    </w:p>
    <w:p w:rsidR="008547AD" w:rsidRDefault="00BB6C86">
      <w:pPr>
        <w:pStyle w:val="Normal1"/>
        <w:jc w:val="both"/>
        <w:rPr>
          <w:rFonts w:ascii="Arial" w:hAnsi="Arial" w:cs="Arial"/>
          <w:color w:val="auto"/>
          <w:sz w:val="22"/>
          <w:szCs w:val="22"/>
        </w:rPr>
      </w:pPr>
      <w:r>
        <w:rPr>
          <w:rFonts w:ascii="Arial" w:eastAsia="Comic Sans MS" w:hAnsi="Arial" w:cs="Arial"/>
          <w:sz w:val="22"/>
          <w:szCs w:val="22"/>
        </w:rPr>
        <w:t xml:space="preserve">(1) Opći akti objavljuju se na oglasnoj ploči Škole. </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(2) Opći akti stupaju na snagu osmoga dana od dana objavljivanja na oglasnoj ploči, ako pojedinim općim aktom nije određen kraći rok njegova stupanja na snagu.</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lastRenderedPageBreak/>
        <w:t>(3) Opći akti primjenjuju se od dana njihova stupanja na snagu, osim ako aktom nije kao dan početka primjene određen neki kasniji dan.</w:t>
      </w:r>
    </w:p>
    <w:p w:rsidR="008547AD" w:rsidRDefault="008547AD">
      <w:pPr>
        <w:pStyle w:val="Normal1"/>
        <w:jc w:val="both"/>
        <w:rPr>
          <w:rFonts w:ascii="Arial" w:hAnsi="Arial" w:cs="Arial"/>
          <w:color w:val="auto"/>
          <w:sz w:val="22"/>
          <w:szCs w:val="22"/>
        </w:rPr>
      </w:pPr>
    </w:p>
    <w:p w:rsidR="008547AD" w:rsidRDefault="00BB6C86">
      <w:pPr>
        <w:pStyle w:val="Normal1"/>
        <w:jc w:val="center"/>
        <w:rPr>
          <w:rFonts w:ascii="Arial" w:hAnsi="Arial" w:cs="Arial"/>
          <w:color w:val="auto"/>
          <w:sz w:val="22"/>
          <w:szCs w:val="22"/>
        </w:rPr>
      </w:pPr>
      <w:r>
        <w:rPr>
          <w:rFonts w:ascii="Arial" w:eastAsia="Comic Sans MS" w:hAnsi="Arial" w:cs="Arial"/>
          <w:b/>
          <w:color w:val="auto"/>
          <w:sz w:val="22"/>
          <w:szCs w:val="22"/>
        </w:rPr>
        <w:t>Članak 154.</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(1) Opći akti objavljuju se na  mrežnim stranicama Škole.</w:t>
      </w:r>
    </w:p>
    <w:p w:rsidR="008547AD" w:rsidRDefault="00BB6C86">
      <w:pPr>
        <w:pStyle w:val="Normal1"/>
        <w:jc w:val="both"/>
        <w:rPr>
          <w:rFonts w:ascii="Arial" w:eastAsia="Comic Sans MS" w:hAnsi="Arial" w:cs="Arial"/>
          <w:color w:val="auto"/>
          <w:sz w:val="22"/>
          <w:szCs w:val="22"/>
        </w:rPr>
      </w:pPr>
      <w:r>
        <w:rPr>
          <w:rFonts w:ascii="Arial" w:eastAsia="Comic Sans MS" w:hAnsi="Arial" w:cs="Arial"/>
          <w:color w:val="auto"/>
          <w:sz w:val="22"/>
          <w:szCs w:val="22"/>
        </w:rPr>
        <w:t>(2) Inicijativu za donošenje općih akata, njihovih izmjena i dopuna može dati svaki član Školskog odbora.</w:t>
      </w:r>
    </w:p>
    <w:p w:rsidR="008547AD" w:rsidRDefault="008547AD">
      <w:pPr>
        <w:pStyle w:val="Normal1"/>
        <w:jc w:val="both"/>
        <w:rPr>
          <w:rFonts w:ascii="Arial" w:hAnsi="Arial" w:cs="Arial"/>
          <w:color w:val="auto"/>
          <w:sz w:val="22"/>
          <w:szCs w:val="22"/>
        </w:rPr>
      </w:pPr>
    </w:p>
    <w:p w:rsidR="008547AD" w:rsidRDefault="00BB6C86">
      <w:pPr>
        <w:pStyle w:val="Normal1"/>
        <w:jc w:val="both"/>
        <w:rPr>
          <w:rFonts w:ascii="Arial" w:hAnsi="Arial" w:cs="Arial"/>
          <w:b/>
          <w:color w:val="auto"/>
          <w:sz w:val="22"/>
          <w:szCs w:val="22"/>
        </w:rPr>
      </w:pPr>
      <w:r>
        <w:rPr>
          <w:rFonts w:ascii="Arial" w:hAnsi="Arial" w:cs="Arial"/>
          <w:b/>
          <w:color w:val="auto"/>
          <w:sz w:val="22"/>
          <w:szCs w:val="22"/>
        </w:rPr>
        <w:t>Pojedinačni akti</w:t>
      </w:r>
    </w:p>
    <w:p w:rsidR="008547AD" w:rsidRDefault="008547AD">
      <w:pPr>
        <w:pStyle w:val="Normal1"/>
        <w:jc w:val="both"/>
        <w:rPr>
          <w:rFonts w:ascii="Arial" w:hAnsi="Arial" w:cs="Arial"/>
          <w:color w:val="auto"/>
          <w:sz w:val="22"/>
          <w:szCs w:val="22"/>
        </w:rPr>
      </w:pPr>
    </w:p>
    <w:p w:rsidR="008547AD" w:rsidRDefault="00BB6C86">
      <w:pPr>
        <w:pStyle w:val="Normal1"/>
        <w:jc w:val="center"/>
        <w:rPr>
          <w:rFonts w:ascii="Arial" w:hAnsi="Arial" w:cs="Arial"/>
          <w:color w:val="auto"/>
          <w:sz w:val="22"/>
          <w:szCs w:val="22"/>
        </w:rPr>
      </w:pPr>
      <w:r>
        <w:rPr>
          <w:rFonts w:ascii="Arial" w:eastAsia="Comic Sans MS" w:hAnsi="Arial" w:cs="Arial"/>
          <w:b/>
          <w:color w:val="auto"/>
          <w:sz w:val="22"/>
          <w:szCs w:val="22"/>
        </w:rPr>
        <w:t>Članak 155.</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 xml:space="preserve">(1) Pojedinačne akte kojima se odlučuje o pojedinim pravima i obvezama učenika i radnika donose kolegijalna tijela i  ravnatelj. </w:t>
      </w: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(2) Pojedinačni akti stupaju na snagu i izvršavaju se nakon donošenja, osim ako provođenje tih akata nije uvjetovano izvršnosti odnosno pravomoćnosti akta, nastupom određene činjenice ili istekom određenog roka.</w:t>
      </w:r>
    </w:p>
    <w:p w:rsidR="008547AD" w:rsidRDefault="008547AD">
      <w:pPr>
        <w:pStyle w:val="Normal1"/>
        <w:jc w:val="center"/>
        <w:rPr>
          <w:rFonts w:ascii="Arial" w:hAnsi="Arial" w:cs="Arial"/>
          <w:color w:val="auto"/>
          <w:sz w:val="22"/>
          <w:szCs w:val="22"/>
        </w:rPr>
      </w:pPr>
    </w:p>
    <w:p w:rsidR="008547AD" w:rsidRDefault="00BB6C86">
      <w:pPr>
        <w:pStyle w:val="Normal1"/>
        <w:rPr>
          <w:rFonts w:ascii="Arial" w:eastAsia="Comic Sans MS" w:hAnsi="Arial" w:cs="Arial"/>
          <w:b/>
          <w:color w:val="auto"/>
          <w:sz w:val="22"/>
          <w:szCs w:val="22"/>
        </w:rPr>
      </w:pPr>
      <w:r>
        <w:rPr>
          <w:rFonts w:ascii="Arial" w:eastAsia="Comic Sans MS" w:hAnsi="Arial" w:cs="Arial"/>
          <w:b/>
          <w:color w:val="auto"/>
          <w:sz w:val="22"/>
          <w:szCs w:val="22"/>
        </w:rPr>
        <w:t>Pedagoška dokumentacija i evidencije</w:t>
      </w:r>
    </w:p>
    <w:p w:rsidR="008547AD" w:rsidRDefault="008547AD">
      <w:pPr>
        <w:pStyle w:val="Normal1"/>
        <w:rPr>
          <w:rFonts w:ascii="Arial" w:eastAsia="Comic Sans MS" w:hAnsi="Arial" w:cs="Arial"/>
          <w:b/>
          <w:color w:val="auto"/>
          <w:sz w:val="22"/>
          <w:szCs w:val="22"/>
        </w:rPr>
      </w:pPr>
    </w:p>
    <w:p w:rsidR="008547AD" w:rsidRDefault="00BB6C86">
      <w:pPr>
        <w:pStyle w:val="Normal1"/>
        <w:jc w:val="center"/>
        <w:rPr>
          <w:rFonts w:ascii="Arial" w:hAnsi="Arial" w:cs="Arial"/>
          <w:color w:val="auto"/>
          <w:sz w:val="22"/>
          <w:szCs w:val="22"/>
        </w:rPr>
      </w:pPr>
      <w:r>
        <w:rPr>
          <w:rFonts w:ascii="Arial" w:eastAsia="Comic Sans MS" w:hAnsi="Arial" w:cs="Arial"/>
          <w:b/>
          <w:color w:val="auto"/>
          <w:sz w:val="22"/>
          <w:szCs w:val="22"/>
        </w:rPr>
        <w:t>Članak 156.</w:t>
      </w:r>
    </w:p>
    <w:p w:rsidR="008547AD" w:rsidRDefault="00BB6C86">
      <w:pPr>
        <w:pStyle w:val="Normal1"/>
        <w:rPr>
          <w:rFonts w:ascii="Arial" w:eastAsia="Comic Sans MS" w:hAnsi="Arial" w:cs="Arial"/>
          <w:color w:val="auto"/>
          <w:sz w:val="22"/>
          <w:szCs w:val="22"/>
        </w:rPr>
      </w:pPr>
      <w:r>
        <w:rPr>
          <w:rFonts w:ascii="Arial" w:eastAsia="Comic Sans MS" w:hAnsi="Arial" w:cs="Arial"/>
          <w:color w:val="auto"/>
          <w:sz w:val="22"/>
          <w:szCs w:val="22"/>
        </w:rPr>
        <w:t xml:space="preserve">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 </w:t>
      </w:r>
    </w:p>
    <w:p w:rsidR="008547AD" w:rsidRDefault="008547AD">
      <w:pPr>
        <w:pStyle w:val="Normal1"/>
        <w:rPr>
          <w:rFonts w:ascii="Arial" w:eastAsia="Comic Sans MS" w:hAnsi="Arial" w:cs="Arial"/>
          <w:color w:val="auto"/>
          <w:sz w:val="22"/>
          <w:szCs w:val="22"/>
        </w:rPr>
      </w:pPr>
    </w:p>
    <w:p w:rsidR="008547AD" w:rsidRDefault="008547AD">
      <w:pPr>
        <w:pStyle w:val="Normal1"/>
        <w:rPr>
          <w:rFonts w:ascii="Arial" w:eastAsia="Comic Sans MS" w:hAnsi="Arial" w:cs="Arial"/>
          <w:color w:val="auto"/>
          <w:sz w:val="22"/>
          <w:szCs w:val="22"/>
        </w:rPr>
      </w:pPr>
    </w:p>
    <w:p w:rsidR="008547AD" w:rsidRDefault="008547AD">
      <w:pPr>
        <w:pStyle w:val="Normal1"/>
        <w:rPr>
          <w:rFonts w:ascii="Arial" w:hAnsi="Arial" w:cs="Arial"/>
          <w:color w:val="auto"/>
          <w:sz w:val="22"/>
          <w:szCs w:val="22"/>
        </w:rPr>
      </w:pPr>
    </w:p>
    <w:p w:rsidR="008547AD" w:rsidRDefault="00BB6C86">
      <w:pPr>
        <w:pStyle w:val="Normal1"/>
        <w:jc w:val="both"/>
        <w:rPr>
          <w:rFonts w:ascii="Arial" w:eastAsia="Comic Sans MS" w:hAnsi="Arial" w:cs="Arial"/>
          <w:b/>
          <w:color w:val="auto"/>
          <w:sz w:val="22"/>
          <w:szCs w:val="22"/>
        </w:rPr>
      </w:pPr>
      <w:r>
        <w:rPr>
          <w:rFonts w:ascii="Arial" w:eastAsia="Comic Sans MS" w:hAnsi="Arial" w:cs="Arial"/>
          <w:b/>
          <w:color w:val="auto"/>
          <w:sz w:val="22"/>
          <w:szCs w:val="22"/>
        </w:rPr>
        <w:t>XX. NADZOR</w:t>
      </w:r>
    </w:p>
    <w:p w:rsidR="008547AD" w:rsidRDefault="008547AD">
      <w:pPr>
        <w:pStyle w:val="Normal1"/>
        <w:jc w:val="both"/>
        <w:rPr>
          <w:rFonts w:ascii="Arial" w:eastAsia="Comic Sans MS" w:hAnsi="Arial" w:cs="Arial"/>
          <w:b/>
          <w:color w:val="auto"/>
          <w:sz w:val="22"/>
          <w:szCs w:val="22"/>
        </w:rPr>
      </w:pPr>
    </w:p>
    <w:p w:rsidR="008547AD" w:rsidRDefault="00BB6C86">
      <w:pPr>
        <w:pStyle w:val="Normal1"/>
        <w:jc w:val="both"/>
        <w:rPr>
          <w:rFonts w:ascii="Arial" w:eastAsia="Comic Sans MS" w:hAnsi="Arial" w:cs="Arial"/>
          <w:b/>
          <w:color w:val="auto"/>
          <w:sz w:val="22"/>
          <w:szCs w:val="22"/>
        </w:rPr>
      </w:pPr>
      <w:r>
        <w:rPr>
          <w:rFonts w:ascii="Arial" w:eastAsia="Comic Sans MS" w:hAnsi="Arial" w:cs="Arial"/>
          <w:b/>
          <w:color w:val="auto"/>
          <w:sz w:val="22"/>
          <w:szCs w:val="22"/>
        </w:rPr>
        <w:t xml:space="preserve">Nadzor nad zakonitosti rada i općih akata </w:t>
      </w:r>
    </w:p>
    <w:p w:rsidR="008547AD" w:rsidRDefault="008547AD">
      <w:pPr>
        <w:pStyle w:val="Normal1"/>
        <w:jc w:val="both"/>
        <w:rPr>
          <w:rFonts w:ascii="Arial" w:hAnsi="Arial" w:cs="Arial"/>
          <w:color w:val="auto"/>
          <w:sz w:val="22"/>
          <w:szCs w:val="22"/>
        </w:rPr>
      </w:pPr>
    </w:p>
    <w:p w:rsidR="008547AD" w:rsidRDefault="00BB6C86">
      <w:pPr>
        <w:pStyle w:val="Normal1"/>
        <w:jc w:val="center"/>
        <w:rPr>
          <w:rFonts w:ascii="Arial" w:hAnsi="Arial" w:cs="Arial"/>
          <w:color w:val="auto"/>
          <w:sz w:val="22"/>
          <w:szCs w:val="22"/>
        </w:rPr>
      </w:pPr>
      <w:r>
        <w:rPr>
          <w:rFonts w:ascii="Arial" w:eastAsia="Comic Sans MS" w:hAnsi="Arial" w:cs="Arial"/>
          <w:b/>
          <w:color w:val="auto"/>
          <w:sz w:val="22"/>
          <w:szCs w:val="22"/>
        </w:rPr>
        <w:t>Članak 157.</w:t>
      </w:r>
    </w:p>
    <w:p w:rsidR="008547AD" w:rsidRDefault="00BB6C86">
      <w:pPr>
        <w:pStyle w:val="Normal1"/>
        <w:rPr>
          <w:rFonts w:ascii="Arial" w:hAnsi="Arial" w:cs="Arial"/>
          <w:color w:val="auto"/>
          <w:sz w:val="22"/>
          <w:szCs w:val="22"/>
        </w:rPr>
      </w:pPr>
      <w:r>
        <w:rPr>
          <w:rFonts w:ascii="Arial" w:eastAsia="Comic Sans MS" w:hAnsi="Arial" w:cs="Arial"/>
          <w:color w:val="auto"/>
          <w:sz w:val="22"/>
          <w:szCs w:val="22"/>
        </w:rPr>
        <w:t xml:space="preserve">Nadzor nad zakonitosti rada i općih akata Škole obavlja </w:t>
      </w:r>
      <w:r>
        <w:rPr>
          <w:rFonts w:ascii="Arial" w:eastAsia="Comic Sans MS" w:hAnsi="Arial" w:cs="Arial"/>
          <w:i/>
          <w:color w:val="auto"/>
          <w:sz w:val="22"/>
          <w:szCs w:val="22"/>
        </w:rPr>
        <w:t>upravno tijelo županije nadležno za poslove obrazovanja</w:t>
      </w:r>
      <w:r>
        <w:rPr>
          <w:rFonts w:ascii="Arial" w:hAnsi="Arial" w:cs="Arial"/>
          <w:i/>
          <w:color w:val="auto"/>
          <w:sz w:val="22"/>
          <w:szCs w:val="22"/>
          <w:shd w:val="clear" w:color="auto" w:fill="FFFFFF"/>
        </w:rPr>
        <w:t xml:space="preserve"> </w:t>
      </w:r>
      <w:r>
        <w:rPr>
          <w:rFonts w:ascii="Arial" w:eastAsia="Comic Sans MS" w:hAnsi="Arial" w:cs="Arial"/>
          <w:color w:val="auto"/>
          <w:sz w:val="22"/>
          <w:szCs w:val="22"/>
        </w:rPr>
        <w:t xml:space="preserve"> u skladu sa zakonskim odredbama.</w:t>
      </w:r>
    </w:p>
    <w:p w:rsidR="008547AD" w:rsidRDefault="008547AD">
      <w:pPr>
        <w:pStyle w:val="Normal1"/>
        <w:rPr>
          <w:rFonts w:ascii="Arial" w:hAnsi="Arial" w:cs="Arial"/>
          <w:color w:val="auto"/>
          <w:sz w:val="22"/>
          <w:szCs w:val="22"/>
        </w:rPr>
      </w:pPr>
    </w:p>
    <w:p w:rsidR="008547AD" w:rsidRDefault="00BB6C86">
      <w:pPr>
        <w:pStyle w:val="Normal1"/>
        <w:rPr>
          <w:rFonts w:ascii="Arial" w:hAnsi="Arial" w:cs="Arial"/>
          <w:b/>
          <w:color w:val="auto"/>
          <w:sz w:val="22"/>
          <w:szCs w:val="22"/>
        </w:rPr>
      </w:pPr>
      <w:r>
        <w:rPr>
          <w:rFonts w:ascii="Arial" w:hAnsi="Arial" w:cs="Arial"/>
          <w:b/>
          <w:color w:val="auto"/>
          <w:sz w:val="22"/>
          <w:szCs w:val="22"/>
        </w:rPr>
        <w:t xml:space="preserve">Inspekcijski nadzor </w:t>
      </w:r>
    </w:p>
    <w:p w:rsidR="008547AD" w:rsidRDefault="00BB6C86">
      <w:pPr>
        <w:pStyle w:val="Normal1"/>
        <w:jc w:val="center"/>
        <w:rPr>
          <w:rFonts w:ascii="Arial" w:hAnsi="Arial" w:cs="Arial"/>
          <w:color w:val="auto"/>
          <w:sz w:val="22"/>
          <w:szCs w:val="22"/>
        </w:rPr>
      </w:pPr>
      <w:r>
        <w:rPr>
          <w:rFonts w:ascii="Arial" w:eastAsia="Comic Sans MS" w:hAnsi="Arial" w:cs="Arial"/>
          <w:b/>
          <w:color w:val="auto"/>
          <w:sz w:val="22"/>
          <w:szCs w:val="22"/>
        </w:rPr>
        <w:t>Članak 158.</w:t>
      </w:r>
    </w:p>
    <w:p w:rsidR="008547AD" w:rsidRDefault="00BB6C86">
      <w:pPr>
        <w:pStyle w:val="Normal1"/>
        <w:rPr>
          <w:rFonts w:ascii="Arial" w:hAnsi="Arial" w:cs="Arial"/>
          <w:color w:val="auto"/>
          <w:sz w:val="22"/>
          <w:szCs w:val="22"/>
        </w:rPr>
      </w:pPr>
      <w:r>
        <w:rPr>
          <w:rFonts w:ascii="Arial" w:eastAsia="Comic Sans MS" w:hAnsi="Arial" w:cs="Arial"/>
          <w:color w:val="auto"/>
          <w:sz w:val="22"/>
          <w:szCs w:val="22"/>
        </w:rPr>
        <w:t xml:space="preserve">Inspekcijski nadzor u Školi obavlja prosvjetna inspekcija u skladu s posebnim zakonom. </w:t>
      </w:r>
    </w:p>
    <w:p w:rsidR="008547AD" w:rsidRDefault="008547AD">
      <w:pPr>
        <w:pStyle w:val="Normal1"/>
        <w:jc w:val="center"/>
        <w:rPr>
          <w:rFonts w:ascii="Arial" w:hAnsi="Arial" w:cs="Arial"/>
          <w:color w:val="auto"/>
          <w:sz w:val="22"/>
          <w:szCs w:val="22"/>
        </w:rPr>
      </w:pPr>
    </w:p>
    <w:p w:rsidR="008547AD" w:rsidRDefault="00BB6C86">
      <w:pPr>
        <w:pStyle w:val="Normal1"/>
        <w:rPr>
          <w:rFonts w:ascii="Arial" w:hAnsi="Arial" w:cs="Arial"/>
          <w:b/>
          <w:color w:val="auto"/>
          <w:sz w:val="22"/>
          <w:szCs w:val="22"/>
        </w:rPr>
      </w:pPr>
      <w:r>
        <w:rPr>
          <w:rFonts w:ascii="Arial" w:hAnsi="Arial" w:cs="Arial"/>
          <w:b/>
          <w:color w:val="auto"/>
          <w:sz w:val="22"/>
          <w:szCs w:val="22"/>
        </w:rPr>
        <w:t xml:space="preserve">Nadzor nad stručnih radom </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159.</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Nadzor nad stručnim radom Škole obavljaju tijela određena zakonom odnosno drugim propisima.</w:t>
      </w:r>
    </w:p>
    <w:p w:rsidR="008547AD" w:rsidRDefault="008547AD">
      <w:pPr>
        <w:pStyle w:val="Normal1"/>
        <w:rPr>
          <w:rFonts w:ascii="Arial" w:hAnsi="Arial" w:cs="Arial"/>
          <w:sz w:val="22"/>
          <w:szCs w:val="22"/>
        </w:rPr>
      </w:pPr>
    </w:p>
    <w:p w:rsidR="008547AD" w:rsidRDefault="00BB6C86">
      <w:pPr>
        <w:pStyle w:val="Normal1"/>
        <w:rPr>
          <w:rFonts w:ascii="Arial" w:hAnsi="Arial" w:cs="Arial"/>
          <w:b/>
          <w:sz w:val="22"/>
          <w:szCs w:val="22"/>
        </w:rPr>
      </w:pPr>
      <w:r>
        <w:rPr>
          <w:rFonts w:ascii="Arial" w:hAnsi="Arial" w:cs="Arial"/>
          <w:b/>
          <w:sz w:val="22"/>
          <w:szCs w:val="22"/>
        </w:rPr>
        <w:t>Financijski nadzor</w:t>
      </w: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160.</w:t>
      </w:r>
    </w:p>
    <w:p w:rsidR="008547AD" w:rsidRDefault="00BB6C86">
      <w:pPr>
        <w:pStyle w:val="Normal1"/>
        <w:rPr>
          <w:rFonts w:ascii="Arial" w:eastAsia="Comic Sans MS" w:hAnsi="Arial" w:cs="Arial"/>
          <w:sz w:val="22"/>
          <w:szCs w:val="22"/>
        </w:rPr>
      </w:pPr>
      <w:r>
        <w:rPr>
          <w:rFonts w:ascii="Arial" w:eastAsia="Comic Sans MS" w:hAnsi="Arial" w:cs="Arial"/>
          <w:sz w:val="22"/>
          <w:szCs w:val="22"/>
        </w:rPr>
        <w:t>Financijski nadzor i kontrolu financijskog poslovanja obavlja Ministarstvo, osnivač i druge nadležne institucije i službe u skladu sa zakonskim odredbama.</w:t>
      </w:r>
    </w:p>
    <w:p w:rsidR="008547AD" w:rsidRDefault="008547AD">
      <w:pPr>
        <w:pStyle w:val="Normal1"/>
        <w:rPr>
          <w:rFonts w:ascii="Arial" w:hAnsi="Arial" w:cs="Arial"/>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8547AD">
      <w:pPr>
        <w:pStyle w:val="Normal1"/>
        <w:jc w:val="both"/>
        <w:rPr>
          <w:rFonts w:ascii="Arial" w:eastAsia="Comic Sans MS" w:hAnsi="Arial" w:cs="Arial"/>
          <w:b/>
          <w:sz w:val="22"/>
          <w:szCs w:val="22"/>
        </w:rPr>
      </w:pPr>
    </w:p>
    <w:p w:rsidR="008547AD" w:rsidRDefault="00BB6C86">
      <w:pPr>
        <w:pStyle w:val="Normal1"/>
        <w:jc w:val="both"/>
        <w:rPr>
          <w:rFonts w:ascii="Arial" w:hAnsi="Arial" w:cs="Arial"/>
          <w:sz w:val="22"/>
          <w:szCs w:val="22"/>
        </w:rPr>
      </w:pPr>
      <w:r>
        <w:rPr>
          <w:rFonts w:ascii="Arial" w:eastAsia="Comic Sans MS" w:hAnsi="Arial" w:cs="Arial"/>
          <w:b/>
          <w:sz w:val="22"/>
          <w:szCs w:val="22"/>
        </w:rPr>
        <w:lastRenderedPageBreak/>
        <w:t xml:space="preserve">XXI. PRIJELAZNE I ZAVRŠNE </w:t>
      </w:r>
    </w:p>
    <w:p w:rsidR="008547AD" w:rsidRDefault="00BB6C86">
      <w:pPr>
        <w:pStyle w:val="Normal1"/>
        <w:jc w:val="both"/>
        <w:rPr>
          <w:rFonts w:ascii="Arial" w:hAnsi="Arial" w:cs="Arial"/>
          <w:sz w:val="22"/>
          <w:szCs w:val="22"/>
        </w:rPr>
      </w:pPr>
      <w:r>
        <w:rPr>
          <w:rFonts w:ascii="Arial" w:eastAsia="Comic Sans MS" w:hAnsi="Arial" w:cs="Arial"/>
          <w:b/>
          <w:sz w:val="22"/>
          <w:szCs w:val="22"/>
        </w:rPr>
        <w:t xml:space="preserve">        ODREDBE</w:t>
      </w:r>
    </w:p>
    <w:p w:rsidR="008547AD" w:rsidRDefault="008547AD">
      <w:pPr>
        <w:pStyle w:val="Normal1"/>
        <w:jc w:val="both"/>
        <w:rPr>
          <w:rFonts w:ascii="Arial" w:hAnsi="Arial" w:cs="Arial"/>
          <w:sz w:val="22"/>
          <w:szCs w:val="22"/>
        </w:rPr>
      </w:pPr>
    </w:p>
    <w:p w:rsidR="008547AD" w:rsidRDefault="00BB6C86">
      <w:pPr>
        <w:pStyle w:val="Normal1"/>
        <w:jc w:val="center"/>
        <w:rPr>
          <w:rFonts w:ascii="Arial" w:hAnsi="Arial" w:cs="Arial"/>
          <w:sz w:val="22"/>
          <w:szCs w:val="22"/>
        </w:rPr>
      </w:pPr>
      <w:r>
        <w:rPr>
          <w:rFonts w:ascii="Arial" w:eastAsia="Comic Sans MS" w:hAnsi="Arial" w:cs="Arial"/>
          <w:b/>
          <w:sz w:val="22"/>
          <w:szCs w:val="22"/>
        </w:rPr>
        <w:t>Članak 161.</w:t>
      </w:r>
    </w:p>
    <w:p w:rsidR="008547AD" w:rsidRDefault="00BB6C86">
      <w:pPr>
        <w:pStyle w:val="Normal1"/>
        <w:jc w:val="both"/>
        <w:rPr>
          <w:rFonts w:ascii="Arial" w:hAnsi="Arial" w:cs="Arial"/>
          <w:sz w:val="22"/>
          <w:szCs w:val="22"/>
        </w:rPr>
      </w:pPr>
      <w:r>
        <w:rPr>
          <w:rFonts w:ascii="Arial" w:hAnsi="Arial" w:cs="Arial"/>
          <w:sz w:val="22"/>
          <w:szCs w:val="22"/>
        </w:rPr>
        <w:t xml:space="preserve">Opći akti Škole trebaju biti usklađeni s odredbama ovog statuta. </w:t>
      </w:r>
    </w:p>
    <w:p w:rsidR="008547AD" w:rsidRDefault="008547AD">
      <w:pPr>
        <w:pStyle w:val="Normal1"/>
        <w:jc w:val="both"/>
        <w:rPr>
          <w:rFonts w:ascii="Arial" w:hAnsi="Arial" w:cs="Arial"/>
          <w:b/>
          <w:sz w:val="22"/>
          <w:szCs w:val="22"/>
        </w:rPr>
      </w:pPr>
    </w:p>
    <w:p w:rsidR="008547AD" w:rsidRDefault="00BB6C86">
      <w:pPr>
        <w:pStyle w:val="Normal1"/>
        <w:jc w:val="center"/>
        <w:rPr>
          <w:rFonts w:ascii="Arial" w:eastAsia="Comic Sans MS" w:hAnsi="Arial" w:cs="Arial"/>
          <w:b/>
          <w:sz w:val="22"/>
          <w:szCs w:val="22"/>
        </w:rPr>
      </w:pPr>
      <w:r>
        <w:rPr>
          <w:rFonts w:ascii="Arial" w:eastAsia="Comic Sans MS" w:hAnsi="Arial" w:cs="Arial"/>
          <w:b/>
          <w:sz w:val="22"/>
          <w:szCs w:val="22"/>
        </w:rPr>
        <w:t>Članak 162.</w:t>
      </w:r>
    </w:p>
    <w:p w:rsidR="008547AD" w:rsidRDefault="00BB6C86">
      <w:pPr>
        <w:pStyle w:val="Normal1"/>
        <w:jc w:val="both"/>
        <w:rPr>
          <w:rFonts w:ascii="Arial" w:hAnsi="Arial" w:cs="Arial"/>
          <w:sz w:val="22"/>
          <w:szCs w:val="22"/>
        </w:rPr>
      </w:pPr>
      <w:r>
        <w:rPr>
          <w:rFonts w:ascii="Arial" w:eastAsia="Comic Sans MS" w:hAnsi="Arial" w:cs="Arial"/>
          <w:sz w:val="22"/>
          <w:szCs w:val="22"/>
        </w:rPr>
        <w:t>(1) Ovaj statut stupa na snagu dan nakon dana objave na oglasnoj ploči Škole.</w:t>
      </w: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(2) Stupanjem na snagu ovoga statuta prestaje važiti statut Škole KLASA: 012-03/21-01/01, URBROJ:2176-14-01-21-1</w:t>
      </w:r>
      <w:r>
        <w:t xml:space="preserve"> od </w:t>
      </w:r>
      <w:r>
        <w:rPr>
          <w:rFonts w:ascii="Arial" w:eastAsia="Comic Sans MS" w:hAnsi="Arial" w:cs="Arial"/>
          <w:sz w:val="22"/>
          <w:szCs w:val="22"/>
        </w:rPr>
        <w:t>dana 9. studenog 2021. godine</w:t>
      </w:r>
    </w:p>
    <w:p w:rsidR="008547AD" w:rsidRDefault="008547AD">
      <w:pPr>
        <w:pStyle w:val="Normal1"/>
        <w:jc w:val="both"/>
        <w:rPr>
          <w:rFonts w:ascii="Arial" w:hAnsi="Arial" w:cs="Arial"/>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Predsjednik Školskog odbora:</w:t>
      </w: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eastAsia="Comic Sans MS" w:hAnsi="Arial" w:cs="Arial"/>
          <w:sz w:val="22"/>
          <w:szCs w:val="22"/>
        </w:rPr>
        <w:t>Ovaj statut objavljen je na oglasnoj ploči Škole dana</w:t>
      </w:r>
      <w:r w:rsidR="00DC0E84">
        <w:rPr>
          <w:rFonts w:ascii="Arial" w:eastAsia="Comic Sans MS" w:hAnsi="Arial" w:cs="Arial"/>
          <w:sz w:val="22"/>
          <w:szCs w:val="22"/>
        </w:rPr>
        <w:t xml:space="preserve"> 28. ožujka 2024. godine </w:t>
      </w:r>
      <w:r>
        <w:rPr>
          <w:rFonts w:ascii="Arial" w:eastAsia="Comic Sans MS" w:hAnsi="Arial" w:cs="Arial"/>
          <w:sz w:val="22"/>
          <w:szCs w:val="22"/>
        </w:rPr>
        <w:t xml:space="preserve">,a stupio je na snagu </w:t>
      </w:r>
      <w:r w:rsidR="00DC0E84">
        <w:rPr>
          <w:rFonts w:ascii="Arial" w:eastAsia="Comic Sans MS" w:hAnsi="Arial" w:cs="Arial"/>
          <w:sz w:val="22"/>
          <w:szCs w:val="22"/>
        </w:rPr>
        <w:t>29</w:t>
      </w:r>
      <w:r w:rsidR="00DC0E84" w:rsidRPr="00DC0E84">
        <w:rPr>
          <w:rFonts w:ascii="Arial" w:eastAsia="Comic Sans MS" w:hAnsi="Arial" w:cs="Arial"/>
          <w:sz w:val="22"/>
          <w:szCs w:val="22"/>
        </w:rPr>
        <w:t>. ožujka 2024. godine</w:t>
      </w:r>
      <w:r w:rsidRPr="00DC0E84">
        <w:rPr>
          <w:rFonts w:ascii="Arial" w:eastAsia="Comic Sans MS" w:hAnsi="Arial" w:cs="Arial"/>
          <w:sz w:val="22"/>
          <w:szCs w:val="22"/>
        </w:rPr>
        <w:t>.</w:t>
      </w:r>
    </w:p>
    <w:p w:rsidR="008547AD" w:rsidRDefault="008547AD">
      <w:pPr>
        <w:pStyle w:val="Normal1"/>
        <w:jc w:val="both"/>
        <w:rPr>
          <w:rFonts w:ascii="Arial" w:hAnsi="Arial" w:cs="Arial"/>
          <w:sz w:val="22"/>
          <w:szCs w:val="22"/>
        </w:rPr>
      </w:pPr>
    </w:p>
    <w:p w:rsidR="008547AD" w:rsidRDefault="008547AD">
      <w:pPr>
        <w:pStyle w:val="Normal1"/>
        <w:ind w:left="5040" w:firstLine="720"/>
        <w:jc w:val="both"/>
        <w:rPr>
          <w:rFonts w:ascii="Arial" w:eastAsia="Comic Sans MS" w:hAnsi="Arial" w:cs="Arial"/>
          <w:sz w:val="22"/>
          <w:szCs w:val="22"/>
        </w:rPr>
      </w:pPr>
    </w:p>
    <w:p w:rsidR="008547AD" w:rsidRDefault="00BB6C86">
      <w:pPr>
        <w:pStyle w:val="Normal1"/>
        <w:ind w:left="5040" w:firstLine="720"/>
        <w:jc w:val="both"/>
        <w:rPr>
          <w:rFonts w:ascii="Arial" w:hAnsi="Arial" w:cs="Arial"/>
          <w:sz w:val="22"/>
          <w:szCs w:val="22"/>
        </w:rPr>
      </w:pPr>
      <w:r>
        <w:rPr>
          <w:rFonts w:ascii="Arial" w:eastAsia="Comic Sans MS" w:hAnsi="Arial" w:cs="Arial"/>
          <w:sz w:val="22"/>
          <w:szCs w:val="22"/>
        </w:rPr>
        <w:t>Ravnatelj Škole:</w:t>
      </w:r>
    </w:p>
    <w:p w:rsidR="008547AD" w:rsidRPr="00C866D4" w:rsidRDefault="00BB6C86" w:rsidP="00C866D4">
      <w:pPr>
        <w:pStyle w:val="Normal1"/>
        <w:jc w:val="both"/>
        <w:rPr>
          <w:rFonts w:ascii="Arial" w:hAnsi="Arial" w:cs="Arial"/>
          <w:sz w:val="22"/>
          <w:szCs w:val="22"/>
        </w:rPr>
      </w:pPr>
      <w:r>
        <w:rPr>
          <w:rFonts w:ascii="Arial" w:hAnsi="Arial" w:cs="Arial"/>
          <w:sz w:val="22"/>
          <w:szCs w:val="22"/>
        </w:rPr>
        <w:t>KLASA:</w:t>
      </w:r>
      <w:r w:rsidR="00C866D4" w:rsidRPr="00C866D4">
        <w:t xml:space="preserve"> </w:t>
      </w:r>
      <w:r w:rsidR="00C866D4" w:rsidRPr="00C866D4">
        <w:rPr>
          <w:rFonts w:ascii="Arial" w:hAnsi="Arial" w:cs="Arial"/>
          <w:sz w:val="22"/>
          <w:szCs w:val="22"/>
        </w:rPr>
        <w:t>011-0</w:t>
      </w:r>
      <w:r w:rsidR="00C866D4">
        <w:rPr>
          <w:rFonts w:ascii="Arial" w:hAnsi="Arial" w:cs="Arial"/>
          <w:sz w:val="22"/>
          <w:szCs w:val="22"/>
        </w:rPr>
        <w:t>3/</w:t>
      </w:r>
      <w:bookmarkStart w:id="0" w:name="_GoBack"/>
      <w:bookmarkEnd w:id="0"/>
      <w:r w:rsidR="00C866D4">
        <w:rPr>
          <w:rFonts w:ascii="Arial" w:hAnsi="Arial" w:cs="Arial"/>
          <w:sz w:val="22"/>
          <w:szCs w:val="22"/>
        </w:rPr>
        <w:t>24-</w:t>
      </w:r>
      <w:r w:rsidR="00C866D4" w:rsidRPr="00C866D4">
        <w:rPr>
          <w:rFonts w:ascii="Arial" w:hAnsi="Arial" w:cs="Arial"/>
          <w:sz w:val="22"/>
          <w:szCs w:val="22"/>
        </w:rPr>
        <w:t>01</w:t>
      </w:r>
      <w:r w:rsidR="00C866D4">
        <w:rPr>
          <w:rFonts w:ascii="Arial" w:hAnsi="Arial" w:cs="Arial"/>
          <w:sz w:val="22"/>
          <w:szCs w:val="22"/>
        </w:rPr>
        <w:t>/01</w:t>
      </w:r>
    </w:p>
    <w:p w:rsidR="008547AD" w:rsidRDefault="00BB6C86">
      <w:pPr>
        <w:pStyle w:val="Normal1"/>
        <w:jc w:val="both"/>
        <w:rPr>
          <w:rFonts w:ascii="Arial" w:hAnsi="Arial" w:cs="Arial"/>
          <w:sz w:val="22"/>
          <w:szCs w:val="22"/>
        </w:rPr>
      </w:pPr>
      <w:r>
        <w:rPr>
          <w:rFonts w:ascii="Arial" w:hAnsi="Arial" w:cs="Arial"/>
          <w:sz w:val="22"/>
          <w:szCs w:val="22"/>
        </w:rPr>
        <w:t>URBROJ:</w:t>
      </w:r>
      <w:r w:rsidR="00C866D4">
        <w:rPr>
          <w:rFonts w:ascii="Arial" w:hAnsi="Arial" w:cs="Arial"/>
          <w:sz w:val="22"/>
          <w:szCs w:val="22"/>
        </w:rPr>
        <w:t xml:space="preserve"> 2176-14-01-24-1</w:t>
      </w:r>
    </w:p>
    <w:p w:rsidR="008547AD" w:rsidRDefault="008547AD">
      <w:pPr>
        <w:pStyle w:val="Normal1"/>
        <w:jc w:val="both"/>
        <w:rPr>
          <w:rFonts w:ascii="Arial" w:eastAsia="Comic Sans MS" w:hAnsi="Arial" w:cs="Arial"/>
          <w:color w:val="FF0000"/>
          <w:sz w:val="22"/>
          <w:szCs w:val="22"/>
        </w:rPr>
      </w:pPr>
    </w:p>
    <w:p w:rsidR="008547AD" w:rsidRDefault="008547AD">
      <w:pPr>
        <w:pStyle w:val="Normal1"/>
        <w:jc w:val="both"/>
        <w:rPr>
          <w:rFonts w:ascii="Arial" w:eastAsia="Comic Sans MS" w:hAnsi="Arial" w:cs="Arial"/>
          <w:color w:val="auto"/>
          <w:sz w:val="22"/>
          <w:szCs w:val="22"/>
        </w:rPr>
      </w:pPr>
    </w:p>
    <w:p w:rsidR="008547AD" w:rsidRDefault="00BB6C86">
      <w:pPr>
        <w:pStyle w:val="Normal1"/>
        <w:jc w:val="both"/>
        <w:rPr>
          <w:rFonts w:ascii="Arial" w:hAnsi="Arial" w:cs="Arial"/>
          <w:color w:val="auto"/>
          <w:sz w:val="22"/>
          <w:szCs w:val="22"/>
        </w:rPr>
      </w:pPr>
      <w:r>
        <w:rPr>
          <w:rFonts w:ascii="Arial" w:eastAsia="Comic Sans MS" w:hAnsi="Arial" w:cs="Arial"/>
          <w:color w:val="auto"/>
          <w:sz w:val="22"/>
          <w:szCs w:val="22"/>
        </w:rPr>
        <w:tab/>
      </w:r>
      <w:r>
        <w:rPr>
          <w:rFonts w:ascii="Arial" w:eastAsia="Comic Sans MS" w:hAnsi="Arial" w:cs="Arial"/>
          <w:color w:val="auto"/>
          <w:sz w:val="22"/>
          <w:szCs w:val="22"/>
        </w:rPr>
        <w:tab/>
      </w:r>
      <w:r>
        <w:rPr>
          <w:rFonts w:ascii="Arial" w:eastAsia="Comic Sans MS" w:hAnsi="Arial" w:cs="Arial"/>
          <w:color w:val="auto"/>
          <w:sz w:val="22"/>
          <w:szCs w:val="22"/>
        </w:rPr>
        <w:tab/>
      </w:r>
      <w:r>
        <w:rPr>
          <w:rFonts w:ascii="Arial" w:eastAsia="Comic Sans MS" w:hAnsi="Arial" w:cs="Arial"/>
          <w:color w:val="auto"/>
          <w:sz w:val="22"/>
          <w:szCs w:val="22"/>
        </w:rPr>
        <w:tab/>
      </w:r>
      <w:r>
        <w:rPr>
          <w:rFonts w:ascii="Arial" w:eastAsia="Comic Sans MS" w:hAnsi="Arial" w:cs="Arial"/>
          <w:color w:val="auto"/>
          <w:sz w:val="22"/>
          <w:szCs w:val="22"/>
        </w:rPr>
        <w:tab/>
      </w:r>
      <w:r>
        <w:rPr>
          <w:rFonts w:ascii="Arial" w:eastAsia="Comic Sans MS" w:hAnsi="Arial" w:cs="Arial"/>
          <w:color w:val="auto"/>
          <w:sz w:val="22"/>
          <w:szCs w:val="22"/>
        </w:rPr>
        <w:tab/>
        <w:t xml:space="preserve">             </w:t>
      </w:r>
    </w:p>
    <w:p w:rsidR="008547AD" w:rsidRDefault="008547AD">
      <w:pPr>
        <w:pStyle w:val="Normal1"/>
        <w:jc w:val="both"/>
        <w:rPr>
          <w:rFonts w:ascii="Arial" w:hAnsi="Arial" w:cs="Arial"/>
          <w:color w:val="FF0000"/>
          <w:sz w:val="22"/>
          <w:szCs w:val="22"/>
        </w:rPr>
      </w:pPr>
    </w:p>
    <w:p w:rsidR="008547AD" w:rsidRDefault="008547AD">
      <w:pPr>
        <w:pStyle w:val="Normal1"/>
        <w:jc w:val="right"/>
        <w:rPr>
          <w:rFonts w:ascii="Arial" w:hAnsi="Arial" w:cs="Arial"/>
          <w:color w:val="FF0000"/>
          <w:sz w:val="22"/>
          <w:szCs w:val="22"/>
        </w:rPr>
      </w:pPr>
    </w:p>
    <w:p w:rsidR="008547AD" w:rsidRDefault="008547AD">
      <w:pPr>
        <w:pStyle w:val="Normal1"/>
        <w:jc w:val="both"/>
        <w:rPr>
          <w:rFonts w:ascii="Arial" w:hAnsi="Arial" w:cs="Arial"/>
          <w:sz w:val="22"/>
          <w:szCs w:val="22"/>
        </w:rPr>
      </w:pPr>
    </w:p>
    <w:p w:rsidR="008547AD" w:rsidRDefault="00BB6C86">
      <w:pPr>
        <w:pStyle w:val="Normal1"/>
        <w:jc w:val="both"/>
        <w:rPr>
          <w:rFonts w:ascii="Arial" w:hAnsi="Arial" w:cs="Arial"/>
          <w:sz w:val="22"/>
          <w:szCs w:val="22"/>
        </w:rPr>
      </w:pPr>
      <w:r>
        <w:rPr>
          <w:rFonts w:ascii="Arial" w:hAnsi="Arial" w:cs="Arial"/>
          <w:sz w:val="22"/>
          <w:szCs w:val="22"/>
        </w:rPr>
        <w:t xml:space="preserve">        </w:t>
      </w: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8547AD">
      <w:pPr>
        <w:pStyle w:val="Normal1"/>
        <w:jc w:val="both"/>
        <w:rPr>
          <w:rFonts w:ascii="Arial" w:eastAsia="Comic Sans MS" w:hAnsi="Arial" w:cs="Arial"/>
          <w:sz w:val="22"/>
          <w:szCs w:val="22"/>
        </w:rPr>
      </w:pPr>
    </w:p>
    <w:p w:rsidR="008547AD" w:rsidRDefault="00BB6C86">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sectPr w:rsidR="008547A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07462EBF"/>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1C2F78"/>
    <w:multiLevelType w:val="multilevel"/>
    <w:tmpl w:val="101C2F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23034E4"/>
    <w:multiLevelType w:val="multilevel"/>
    <w:tmpl w:val="22303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3F10FEA"/>
    <w:multiLevelType w:val="multilevel"/>
    <w:tmpl w:val="23F10FEA"/>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20F2655"/>
    <w:multiLevelType w:val="multilevel"/>
    <w:tmpl w:val="620F265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6CD16169"/>
    <w:multiLevelType w:val="multilevel"/>
    <w:tmpl w:val="6CD16169"/>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6" w15:restartNumberingAfterBreak="0">
    <w:nsid w:val="6E144B6C"/>
    <w:multiLevelType w:val="multilevel"/>
    <w:tmpl w:val="6E144B6C"/>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7D0497E"/>
    <w:multiLevelType w:val="multilevel"/>
    <w:tmpl w:val="77D0497E"/>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9243B63"/>
    <w:multiLevelType w:val="multilevel"/>
    <w:tmpl w:val="79243B6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3552"/>
    <w:rsid w:val="00014327"/>
    <w:rsid w:val="000143F9"/>
    <w:rsid w:val="000144FC"/>
    <w:rsid w:val="0001532C"/>
    <w:rsid w:val="00015426"/>
    <w:rsid w:val="00017DEF"/>
    <w:rsid w:val="0002174F"/>
    <w:rsid w:val="00021811"/>
    <w:rsid w:val="00021C95"/>
    <w:rsid w:val="0002256C"/>
    <w:rsid w:val="000239B4"/>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FF0"/>
    <w:rsid w:val="000461F7"/>
    <w:rsid w:val="000462F3"/>
    <w:rsid w:val="00046558"/>
    <w:rsid w:val="00047B8A"/>
    <w:rsid w:val="0005075B"/>
    <w:rsid w:val="00055E3C"/>
    <w:rsid w:val="00057746"/>
    <w:rsid w:val="00060B9D"/>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5516"/>
    <w:rsid w:val="000A5664"/>
    <w:rsid w:val="000A6C5E"/>
    <w:rsid w:val="000A7FE5"/>
    <w:rsid w:val="000B0C6B"/>
    <w:rsid w:val="000B17B5"/>
    <w:rsid w:val="000B1ACA"/>
    <w:rsid w:val="000B2311"/>
    <w:rsid w:val="000B3002"/>
    <w:rsid w:val="000B4B9C"/>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4A31"/>
    <w:rsid w:val="000D4E49"/>
    <w:rsid w:val="000D56D8"/>
    <w:rsid w:val="000D5A46"/>
    <w:rsid w:val="000D5C00"/>
    <w:rsid w:val="000E4581"/>
    <w:rsid w:val="000E495C"/>
    <w:rsid w:val="000E5B11"/>
    <w:rsid w:val="000E7450"/>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254C"/>
    <w:rsid w:val="00112C98"/>
    <w:rsid w:val="00113E3B"/>
    <w:rsid w:val="001158F3"/>
    <w:rsid w:val="00115D78"/>
    <w:rsid w:val="00120F00"/>
    <w:rsid w:val="00121006"/>
    <w:rsid w:val="001217B6"/>
    <w:rsid w:val="0012221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42BC"/>
    <w:rsid w:val="001753FD"/>
    <w:rsid w:val="00175F9B"/>
    <w:rsid w:val="001765AB"/>
    <w:rsid w:val="00176E70"/>
    <w:rsid w:val="00177787"/>
    <w:rsid w:val="00180DE5"/>
    <w:rsid w:val="001814F6"/>
    <w:rsid w:val="00181E13"/>
    <w:rsid w:val="0018366D"/>
    <w:rsid w:val="001846A4"/>
    <w:rsid w:val="0018497A"/>
    <w:rsid w:val="00185642"/>
    <w:rsid w:val="00185FD3"/>
    <w:rsid w:val="00186BC3"/>
    <w:rsid w:val="00190E7D"/>
    <w:rsid w:val="0019181E"/>
    <w:rsid w:val="00193321"/>
    <w:rsid w:val="001939CF"/>
    <w:rsid w:val="00193B80"/>
    <w:rsid w:val="001940D7"/>
    <w:rsid w:val="00194756"/>
    <w:rsid w:val="0019475B"/>
    <w:rsid w:val="001949C4"/>
    <w:rsid w:val="00196721"/>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0236"/>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47AC0"/>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7775B"/>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3B2E"/>
    <w:rsid w:val="002B4802"/>
    <w:rsid w:val="002B7ADB"/>
    <w:rsid w:val="002C004C"/>
    <w:rsid w:val="002C084E"/>
    <w:rsid w:val="002C0DAD"/>
    <w:rsid w:val="002C167E"/>
    <w:rsid w:val="002C22E8"/>
    <w:rsid w:val="002C5AA9"/>
    <w:rsid w:val="002C5FE0"/>
    <w:rsid w:val="002C71AA"/>
    <w:rsid w:val="002D0C13"/>
    <w:rsid w:val="002D131F"/>
    <w:rsid w:val="002D3C20"/>
    <w:rsid w:val="002D464E"/>
    <w:rsid w:val="002D5A17"/>
    <w:rsid w:val="002D5F1C"/>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3E13"/>
    <w:rsid w:val="00304E60"/>
    <w:rsid w:val="0030589F"/>
    <w:rsid w:val="003065FD"/>
    <w:rsid w:val="00306FEF"/>
    <w:rsid w:val="00307252"/>
    <w:rsid w:val="00307365"/>
    <w:rsid w:val="003105F8"/>
    <w:rsid w:val="00310BB7"/>
    <w:rsid w:val="00311E55"/>
    <w:rsid w:val="00312C9E"/>
    <w:rsid w:val="003130F8"/>
    <w:rsid w:val="003131C8"/>
    <w:rsid w:val="00313B00"/>
    <w:rsid w:val="00315600"/>
    <w:rsid w:val="003161FA"/>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44B"/>
    <w:rsid w:val="00343AE8"/>
    <w:rsid w:val="00345E49"/>
    <w:rsid w:val="0034664A"/>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58"/>
    <w:rsid w:val="00382FF0"/>
    <w:rsid w:val="003846DC"/>
    <w:rsid w:val="00384A70"/>
    <w:rsid w:val="00384BEB"/>
    <w:rsid w:val="003851F0"/>
    <w:rsid w:val="0038570D"/>
    <w:rsid w:val="00385E91"/>
    <w:rsid w:val="00392086"/>
    <w:rsid w:val="00392763"/>
    <w:rsid w:val="00392C32"/>
    <w:rsid w:val="00394220"/>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1DBF"/>
    <w:rsid w:val="003E3243"/>
    <w:rsid w:val="003E5908"/>
    <w:rsid w:val="003E62D6"/>
    <w:rsid w:val="003E7731"/>
    <w:rsid w:val="003F0641"/>
    <w:rsid w:val="003F2548"/>
    <w:rsid w:val="003F303A"/>
    <w:rsid w:val="003F315C"/>
    <w:rsid w:val="003F4E0C"/>
    <w:rsid w:val="003F4E15"/>
    <w:rsid w:val="003F5FBA"/>
    <w:rsid w:val="003F7C5B"/>
    <w:rsid w:val="00401529"/>
    <w:rsid w:val="0040243C"/>
    <w:rsid w:val="004024AA"/>
    <w:rsid w:val="004041E1"/>
    <w:rsid w:val="004043AA"/>
    <w:rsid w:val="004045F2"/>
    <w:rsid w:val="00405DBD"/>
    <w:rsid w:val="00406168"/>
    <w:rsid w:val="00410504"/>
    <w:rsid w:val="00412C15"/>
    <w:rsid w:val="0041367A"/>
    <w:rsid w:val="00413991"/>
    <w:rsid w:val="00414418"/>
    <w:rsid w:val="00416135"/>
    <w:rsid w:val="004173A2"/>
    <w:rsid w:val="0041794F"/>
    <w:rsid w:val="00417DBA"/>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5E9"/>
    <w:rsid w:val="00461A6B"/>
    <w:rsid w:val="00461F5C"/>
    <w:rsid w:val="00462A90"/>
    <w:rsid w:val="00462E83"/>
    <w:rsid w:val="00463232"/>
    <w:rsid w:val="004647F0"/>
    <w:rsid w:val="00464ACF"/>
    <w:rsid w:val="00465E7A"/>
    <w:rsid w:val="00466D3C"/>
    <w:rsid w:val="0047222A"/>
    <w:rsid w:val="00473602"/>
    <w:rsid w:val="00473BDE"/>
    <w:rsid w:val="00474626"/>
    <w:rsid w:val="0047463B"/>
    <w:rsid w:val="00474735"/>
    <w:rsid w:val="00474934"/>
    <w:rsid w:val="00474B98"/>
    <w:rsid w:val="00480E21"/>
    <w:rsid w:val="004853DC"/>
    <w:rsid w:val="00485961"/>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028"/>
    <w:rsid w:val="004D53B8"/>
    <w:rsid w:val="004D54A6"/>
    <w:rsid w:val="004D5BCA"/>
    <w:rsid w:val="004D78BB"/>
    <w:rsid w:val="004E048B"/>
    <w:rsid w:val="004E0E1F"/>
    <w:rsid w:val="004E13D9"/>
    <w:rsid w:val="004E2284"/>
    <w:rsid w:val="004E406C"/>
    <w:rsid w:val="004E439E"/>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986"/>
    <w:rsid w:val="00512EBB"/>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3C06"/>
    <w:rsid w:val="00535452"/>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D12"/>
    <w:rsid w:val="00590E67"/>
    <w:rsid w:val="005923BC"/>
    <w:rsid w:val="00593233"/>
    <w:rsid w:val="00595FAD"/>
    <w:rsid w:val="005A142E"/>
    <w:rsid w:val="005A16AA"/>
    <w:rsid w:val="005A18FE"/>
    <w:rsid w:val="005A1979"/>
    <w:rsid w:val="005A232D"/>
    <w:rsid w:val="005A24DC"/>
    <w:rsid w:val="005A2F43"/>
    <w:rsid w:val="005A6664"/>
    <w:rsid w:val="005A693B"/>
    <w:rsid w:val="005A72B3"/>
    <w:rsid w:val="005A794E"/>
    <w:rsid w:val="005A7F62"/>
    <w:rsid w:val="005B0A00"/>
    <w:rsid w:val="005B0CA5"/>
    <w:rsid w:val="005B3BD0"/>
    <w:rsid w:val="005B459E"/>
    <w:rsid w:val="005B484F"/>
    <w:rsid w:val="005B4A2D"/>
    <w:rsid w:val="005B4D30"/>
    <w:rsid w:val="005C01B9"/>
    <w:rsid w:val="005C13C3"/>
    <w:rsid w:val="005C23F1"/>
    <w:rsid w:val="005C287B"/>
    <w:rsid w:val="005C2E78"/>
    <w:rsid w:val="005C488C"/>
    <w:rsid w:val="005C5FE6"/>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1166"/>
    <w:rsid w:val="006330C1"/>
    <w:rsid w:val="00634D64"/>
    <w:rsid w:val="00634FD9"/>
    <w:rsid w:val="0064028E"/>
    <w:rsid w:val="00641E18"/>
    <w:rsid w:val="006425AA"/>
    <w:rsid w:val="00643478"/>
    <w:rsid w:val="00643E76"/>
    <w:rsid w:val="0064494D"/>
    <w:rsid w:val="00647D15"/>
    <w:rsid w:val="00647FA3"/>
    <w:rsid w:val="00654C1A"/>
    <w:rsid w:val="00655F2A"/>
    <w:rsid w:val="00656165"/>
    <w:rsid w:val="006570F3"/>
    <w:rsid w:val="00661CF5"/>
    <w:rsid w:val="006638D1"/>
    <w:rsid w:val="00663E62"/>
    <w:rsid w:val="00665103"/>
    <w:rsid w:val="00665440"/>
    <w:rsid w:val="00667318"/>
    <w:rsid w:val="0067331F"/>
    <w:rsid w:val="00673CB3"/>
    <w:rsid w:val="00673E7E"/>
    <w:rsid w:val="00674318"/>
    <w:rsid w:val="00674435"/>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6F9"/>
    <w:rsid w:val="006A6C04"/>
    <w:rsid w:val="006B0F81"/>
    <w:rsid w:val="006B1D4C"/>
    <w:rsid w:val="006B37D1"/>
    <w:rsid w:val="006B43ED"/>
    <w:rsid w:val="006B63AD"/>
    <w:rsid w:val="006C016F"/>
    <w:rsid w:val="006C153A"/>
    <w:rsid w:val="006C6068"/>
    <w:rsid w:val="006C653C"/>
    <w:rsid w:val="006C6D3D"/>
    <w:rsid w:val="006C76CF"/>
    <w:rsid w:val="006C77D0"/>
    <w:rsid w:val="006C7B22"/>
    <w:rsid w:val="006D2793"/>
    <w:rsid w:val="006D2C9A"/>
    <w:rsid w:val="006D39C8"/>
    <w:rsid w:val="006D40CE"/>
    <w:rsid w:val="006D5E0A"/>
    <w:rsid w:val="006D6753"/>
    <w:rsid w:val="006E1698"/>
    <w:rsid w:val="006E20D1"/>
    <w:rsid w:val="006E2F48"/>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7D8"/>
    <w:rsid w:val="00725E98"/>
    <w:rsid w:val="007316EA"/>
    <w:rsid w:val="0073259C"/>
    <w:rsid w:val="007333A3"/>
    <w:rsid w:val="00734B37"/>
    <w:rsid w:val="007364A2"/>
    <w:rsid w:val="00736D18"/>
    <w:rsid w:val="0073797F"/>
    <w:rsid w:val="007418F0"/>
    <w:rsid w:val="00743105"/>
    <w:rsid w:val="007441F1"/>
    <w:rsid w:val="00746270"/>
    <w:rsid w:val="00746B91"/>
    <w:rsid w:val="007477FA"/>
    <w:rsid w:val="00747BC3"/>
    <w:rsid w:val="0075089A"/>
    <w:rsid w:val="0075293D"/>
    <w:rsid w:val="00752B0F"/>
    <w:rsid w:val="00753B7A"/>
    <w:rsid w:val="007566D1"/>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049"/>
    <w:rsid w:val="0079247B"/>
    <w:rsid w:val="00792BE4"/>
    <w:rsid w:val="00792F82"/>
    <w:rsid w:val="0079375D"/>
    <w:rsid w:val="00794B86"/>
    <w:rsid w:val="00795224"/>
    <w:rsid w:val="00797A2E"/>
    <w:rsid w:val="00797A41"/>
    <w:rsid w:val="00797E8A"/>
    <w:rsid w:val="007A1D78"/>
    <w:rsid w:val="007A2B76"/>
    <w:rsid w:val="007A39F2"/>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3154"/>
    <w:rsid w:val="007D46D6"/>
    <w:rsid w:val="007D4893"/>
    <w:rsid w:val="007D5BEC"/>
    <w:rsid w:val="007D6A62"/>
    <w:rsid w:val="007D7305"/>
    <w:rsid w:val="007D73DF"/>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7F4CB8"/>
    <w:rsid w:val="008019FB"/>
    <w:rsid w:val="00801CD0"/>
    <w:rsid w:val="0080241C"/>
    <w:rsid w:val="00803722"/>
    <w:rsid w:val="00803742"/>
    <w:rsid w:val="00803DA7"/>
    <w:rsid w:val="00804206"/>
    <w:rsid w:val="00807A68"/>
    <w:rsid w:val="00807A7E"/>
    <w:rsid w:val="00810796"/>
    <w:rsid w:val="00811045"/>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EB9"/>
    <w:rsid w:val="0083319C"/>
    <w:rsid w:val="008337B0"/>
    <w:rsid w:val="008343E2"/>
    <w:rsid w:val="0083523B"/>
    <w:rsid w:val="00835A8B"/>
    <w:rsid w:val="00835B0E"/>
    <w:rsid w:val="008364A4"/>
    <w:rsid w:val="00840CCF"/>
    <w:rsid w:val="00841552"/>
    <w:rsid w:val="0084214E"/>
    <w:rsid w:val="00843223"/>
    <w:rsid w:val="00846AD7"/>
    <w:rsid w:val="00847848"/>
    <w:rsid w:val="008478DA"/>
    <w:rsid w:val="00852E7D"/>
    <w:rsid w:val="00853289"/>
    <w:rsid w:val="00853C0B"/>
    <w:rsid w:val="0085464D"/>
    <w:rsid w:val="008547AD"/>
    <w:rsid w:val="0085520A"/>
    <w:rsid w:val="00855646"/>
    <w:rsid w:val="00856663"/>
    <w:rsid w:val="00856CB8"/>
    <w:rsid w:val="00856EDB"/>
    <w:rsid w:val="0085776E"/>
    <w:rsid w:val="00863D6F"/>
    <w:rsid w:val="00864263"/>
    <w:rsid w:val="0086584D"/>
    <w:rsid w:val="00866A77"/>
    <w:rsid w:val="008674E4"/>
    <w:rsid w:val="00871DB8"/>
    <w:rsid w:val="00873921"/>
    <w:rsid w:val="00874325"/>
    <w:rsid w:val="008744E2"/>
    <w:rsid w:val="00875EB1"/>
    <w:rsid w:val="00875F84"/>
    <w:rsid w:val="00882078"/>
    <w:rsid w:val="00882B13"/>
    <w:rsid w:val="00883640"/>
    <w:rsid w:val="00883DF1"/>
    <w:rsid w:val="0088436F"/>
    <w:rsid w:val="00884D15"/>
    <w:rsid w:val="00885157"/>
    <w:rsid w:val="00887C3A"/>
    <w:rsid w:val="00890B15"/>
    <w:rsid w:val="0089367D"/>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0C99"/>
    <w:rsid w:val="008C1120"/>
    <w:rsid w:val="008C5127"/>
    <w:rsid w:val="008C53D8"/>
    <w:rsid w:val="008C5DFB"/>
    <w:rsid w:val="008C7019"/>
    <w:rsid w:val="008C76D7"/>
    <w:rsid w:val="008C7EB7"/>
    <w:rsid w:val="008D0CFC"/>
    <w:rsid w:val="008D12E3"/>
    <w:rsid w:val="008D23D7"/>
    <w:rsid w:val="008D31FC"/>
    <w:rsid w:val="008D36DF"/>
    <w:rsid w:val="008D3E05"/>
    <w:rsid w:val="008D4383"/>
    <w:rsid w:val="008D4CFB"/>
    <w:rsid w:val="008D5326"/>
    <w:rsid w:val="008D684E"/>
    <w:rsid w:val="008E133E"/>
    <w:rsid w:val="008E16FA"/>
    <w:rsid w:val="008E2024"/>
    <w:rsid w:val="008F32A9"/>
    <w:rsid w:val="008F3CF1"/>
    <w:rsid w:val="008F3DE6"/>
    <w:rsid w:val="008F5E33"/>
    <w:rsid w:val="009008DF"/>
    <w:rsid w:val="00901AC7"/>
    <w:rsid w:val="00901C20"/>
    <w:rsid w:val="00902E5D"/>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086"/>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1C4"/>
    <w:rsid w:val="009B69C1"/>
    <w:rsid w:val="009B6D3D"/>
    <w:rsid w:val="009B7005"/>
    <w:rsid w:val="009C16B5"/>
    <w:rsid w:val="009C1B58"/>
    <w:rsid w:val="009C4206"/>
    <w:rsid w:val="009C4A16"/>
    <w:rsid w:val="009C4E4D"/>
    <w:rsid w:val="009C5ABB"/>
    <w:rsid w:val="009C739F"/>
    <w:rsid w:val="009C7C1E"/>
    <w:rsid w:val="009D08D6"/>
    <w:rsid w:val="009D08E3"/>
    <w:rsid w:val="009D1218"/>
    <w:rsid w:val="009D3028"/>
    <w:rsid w:val="009D38DD"/>
    <w:rsid w:val="009D392E"/>
    <w:rsid w:val="009D5E57"/>
    <w:rsid w:val="009D5F26"/>
    <w:rsid w:val="009D6048"/>
    <w:rsid w:val="009D7212"/>
    <w:rsid w:val="009D7500"/>
    <w:rsid w:val="009E0C33"/>
    <w:rsid w:val="009E18F7"/>
    <w:rsid w:val="009E1954"/>
    <w:rsid w:val="009E2313"/>
    <w:rsid w:val="009E2D9B"/>
    <w:rsid w:val="009E3233"/>
    <w:rsid w:val="009E3571"/>
    <w:rsid w:val="009E3817"/>
    <w:rsid w:val="009E3B63"/>
    <w:rsid w:val="009F2551"/>
    <w:rsid w:val="009F30FD"/>
    <w:rsid w:val="009F390B"/>
    <w:rsid w:val="009F471B"/>
    <w:rsid w:val="009F47F5"/>
    <w:rsid w:val="009F49CE"/>
    <w:rsid w:val="009F4DBA"/>
    <w:rsid w:val="009F5678"/>
    <w:rsid w:val="009F75F4"/>
    <w:rsid w:val="00A0003A"/>
    <w:rsid w:val="00A00207"/>
    <w:rsid w:val="00A0049C"/>
    <w:rsid w:val="00A00987"/>
    <w:rsid w:val="00A01820"/>
    <w:rsid w:val="00A02DDA"/>
    <w:rsid w:val="00A03BB2"/>
    <w:rsid w:val="00A03C7D"/>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383"/>
    <w:rsid w:val="00A73B9F"/>
    <w:rsid w:val="00A75C95"/>
    <w:rsid w:val="00A800F6"/>
    <w:rsid w:val="00A815D1"/>
    <w:rsid w:val="00A82182"/>
    <w:rsid w:val="00A82EEC"/>
    <w:rsid w:val="00A82F69"/>
    <w:rsid w:val="00A8307A"/>
    <w:rsid w:val="00A8393E"/>
    <w:rsid w:val="00A8426F"/>
    <w:rsid w:val="00A8462F"/>
    <w:rsid w:val="00A84972"/>
    <w:rsid w:val="00A84B84"/>
    <w:rsid w:val="00A85847"/>
    <w:rsid w:val="00A86086"/>
    <w:rsid w:val="00A868C9"/>
    <w:rsid w:val="00A86ED8"/>
    <w:rsid w:val="00A877DB"/>
    <w:rsid w:val="00A87FA3"/>
    <w:rsid w:val="00A90913"/>
    <w:rsid w:val="00A91BAE"/>
    <w:rsid w:val="00A91F17"/>
    <w:rsid w:val="00A925C5"/>
    <w:rsid w:val="00A934A9"/>
    <w:rsid w:val="00A94D6C"/>
    <w:rsid w:val="00A96952"/>
    <w:rsid w:val="00A96A80"/>
    <w:rsid w:val="00A96E38"/>
    <w:rsid w:val="00AA0633"/>
    <w:rsid w:val="00AA20A1"/>
    <w:rsid w:val="00AA6CB9"/>
    <w:rsid w:val="00AA6E55"/>
    <w:rsid w:val="00AA6E98"/>
    <w:rsid w:val="00AA7E42"/>
    <w:rsid w:val="00AB0AFB"/>
    <w:rsid w:val="00AB6829"/>
    <w:rsid w:val="00AB6B0C"/>
    <w:rsid w:val="00AB76A0"/>
    <w:rsid w:val="00AC0D55"/>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208B"/>
    <w:rsid w:val="00B23506"/>
    <w:rsid w:val="00B24947"/>
    <w:rsid w:val="00B24B76"/>
    <w:rsid w:val="00B2582C"/>
    <w:rsid w:val="00B269D6"/>
    <w:rsid w:val="00B27791"/>
    <w:rsid w:val="00B31D97"/>
    <w:rsid w:val="00B32407"/>
    <w:rsid w:val="00B32ABD"/>
    <w:rsid w:val="00B33814"/>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707E"/>
    <w:rsid w:val="00B57A07"/>
    <w:rsid w:val="00B57DC7"/>
    <w:rsid w:val="00B60533"/>
    <w:rsid w:val="00B6064B"/>
    <w:rsid w:val="00B60AD9"/>
    <w:rsid w:val="00B63D5C"/>
    <w:rsid w:val="00B642DB"/>
    <w:rsid w:val="00B647F4"/>
    <w:rsid w:val="00B64F0C"/>
    <w:rsid w:val="00B65615"/>
    <w:rsid w:val="00B66215"/>
    <w:rsid w:val="00B66789"/>
    <w:rsid w:val="00B7008C"/>
    <w:rsid w:val="00B720C8"/>
    <w:rsid w:val="00B72213"/>
    <w:rsid w:val="00B73274"/>
    <w:rsid w:val="00B7400D"/>
    <w:rsid w:val="00B74B10"/>
    <w:rsid w:val="00B74C44"/>
    <w:rsid w:val="00B75DEA"/>
    <w:rsid w:val="00B767A0"/>
    <w:rsid w:val="00B77449"/>
    <w:rsid w:val="00B77A94"/>
    <w:rsid w:val="00B80071"/>
    <w:rsid w:val="00B803FA"/>
    <w:rsid w:val="00B8106D"/>
    <w:rsid w:val="00B811BD"/>
    <w:rsid w:val="00B8176D"/>
    <w:rsid w:val="00B831B7"/>
    <w:rsid w:val="00B8466E"/>
    <w:rsid w:val="00B852EC"/>
    <w:rsid w:val="00B86C46"/>
    <w:rsid w:val="00B87EA4"/>
    <w:rsid w:val="00B906C4"/>
    <w:rsid w:val="00B90F60"/>
    <w:rsid w:val="00B92FA5"/>
    <w:rsid w:val="00B951AA"/>
    <w:rsid w:val="00B96C50"/>
    <w:rsid w:val="00BA513A"/>
    <w:rsid w:val="00BA5FD1"/>
    <w:rsid w:val="00BA7E79"/>
    <w:rsid w:val="00BB3907"/>
    <w:rsid w:val="00BB4217"/>
    <w:rsid w:val="00BB436F"/>
    <w:rsid w:val="00BB5A21"/>
    <w:rsid w:val="00BB6C86"/>
    <w:rsid w:val="00BB715A"/>
    <w:rsid w:val="00BC0A3B"/>
    <w:rsid w:val="00BC188B"/>
    <w:rsid w:val="00BC1C98"/>
    <w:rsid w:val="00BC3BC8"/>
    <w:rsid w:val="00BC45AE"/>
    <w:rsid w:val="00BC74B2"/>
    <w:rsid w:val="00BD1179"/>
    <w:rsid w:val="00BD1F01"/>
    <w:rsid w:val="00BD2D53"/>
    <w:rsid w:val="00BD3185"/>
    <w:rsid w:val="00BD3601"/>
    <w:rsid w:val="00BD731B"/>
    <w:rsid w:val="00BD76B3"/>
    <w:rsid w:val="00BE05A4"/>
    <w:rsid w:val="00BE07EA"/>
    <w:rsid w:val="00BE19F9"/>
    <w:rsid w:val="00BE2393"/>
    <w:rsid w:val="00BE30D9"/>
    <w:rsid w:val="00BE32AB"/>
    <w:rsid w:val="00BE4D2D"/>
    <w:rsid w:val="00BE506C"/>
    <w:rsid w:val="00BE50D0"/>
    <w:rsid w:val="00BE59DB"/>
    <w:rsid w:val="00BE769B"/>
    <w:rsid w:val="00BF108C"/>
    <w:rsid w:val="00BF12E1"/>
    <w:rsid w:val="00BF19FB"/>
    <w:rsid w:val="00BF27B0"/>
    <w:rsid w:val="00BF3806"/>
    <w:rsid w:val="00BF4C90"/>
    <w:rsid w:val="00BF51E7"/>
    <w:rsid w:val="00BF7012"/>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3247"/>
    <w:rsid w:val="00C24504"/>
    <w:rsid w:val="00C24754"/>
    <w:rsid w:val="00C26D3A"/>
    <w:rsid w:val="00C27226"/>
    <w:rsid w:val="00C31181"/>
    <w:rsid w:val="00C314C0"/>
    <w:rsid w:val="00C31CC4"/>
    <w:rsid w:val="00C325B9"/>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1D94"/>
    <w:rsid w:val="00C52738"/>
    <w:rsid w:val="00C563E7"/>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768"/>
    <w:rsid w:val="00C866D4"/>
    <w:rsid w:val="00C87D8D"/>
    <w:rsid w:val="00C90830"/>
    <w:rsid w:val="00C914A7"/>
    <w:rsid w:val="00C91D76"/>
    <w:rsid w:val="00C939D8"/>
    <w:rsid w:val="00C94F71"/>
    <w:rsid w:val="00C95BD6"/>
    <w:rsid w:val="00C95D88"/>
    <w:rsid w:val="00C9793F"/>
    <w:rsid w:val="00CA0884"/>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402"/>
    <w:rsid w:val="00CF675A"/>
    <w:rsid w:val="00CF6E3D"/>
    <w:rsid w:val="00CF744B"/>
    <w:rsid w:val="00D008B1"/>
    <w:rsid w:val="00D011DB"/>
    <w:rsid w:val="00D015B4"/>
    <w:rsid w:val="00D0237B"/>
    <w:rsid w:val="00D0263A"/>
    <w:rsid w:val="00D03CA5"/>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73A"/>
    <w:rsid w:val="00D36F01"/>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9FC"/>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C2F"/>
    <w:rsid w:val="00DA1372"/>
    <w:rsid w:val="00DA2550"/>
    <w:rsid w:val="00DA258D"/>
    <w:rsid w:val="00DA299F"/>
    <w:rsid w:val="00DA2D62"/>
    <w:rsid w:val="00DA3166"/>
    <w:rsid w:val="00DA4BAC"/>
    <w:rsid w:val="00DA5775"/>
    <w:rsid w:val="00DA5B6F"/>
    <w:rsid w:val="00DA5CA3"/>
    <w:rsid w:val="00DA6895"/>
    <w:rsid w:val="00DA7115"/>
    <w:rsid w:val="00DB15B1"/>
    <w:rsid w:val="00DB3495"/>
    <w:rsid w:val="00DB34BA"/>
    <w:rsid w:val="00DB3970"/>
    <w:rsid w:val="00DB5DDB"/>
    <w:rsid w:val="00DC0E84"/>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09EB"/>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51ED"/>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3088"/>
    <w:rsid w:val="00F231F5"/>
    <w:rsid w:val="00F23B0B"/>
    <w:rsid w:val="00F24457"/>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768"/>
    <w:rsid w:val="00FC1162"/>
    <w:rsid w:val="00FC50AC"/>
    <w:rsid w:val="00FC590F"/>
    <w:rsid w:val="00FD13DC"/>
    <w:rsid w:val="00FD1D5D"/>
    <w:rsid w:val="00FD2EFA"/>
    <w:rsid w:val="00FD3C27"/>
    <w:rsid w:val="00FD4386"/>
    <w:rsid w:val="00FD4658"/>
    <w:rsid w:val="00FD4964"/>
    <w:rsid w:val="00FD4A93"/>
    <w:rsid w:val="00FD4DED"/>
    <w:rsid w:val="00FD7F97"/>
    <w:rsid w:val="00FE0ADC"/>
    <w:rsid w:val="00FE1158"/>
    <w:rsid w:val="00FE1537"/>
    <w:rsid w:val="00FE15E5"/>
    <w:rsid w:val="00FE2551"/>
    <w:rsid w:val="00FE262B"/>
    <w:rsid w:val="00FE4B9C"/>
    <w:rsid w:val="00FE7977"/>
    <w:rsid w:val="00FF013E"/>
    <w:rsid w:val="00FF0536"/>
    <w:rsid w:val="00FF099E"/>
    <w:rsid w:val="00FF0A2D"/>
    <w:rsid w:val="00FF0A8E"/>
    <w:rsid w:val="00FF0D3B"/>
    <w:rsid w:val="00FF0F39"/>
    <w:rsid w:val="00FF1F59"/>
    <w:rsid w:val="00FF36BE"/>
    <w:rsid w:val="00FF43A0"/>
    <w:rsid w:val="00FF5087"/>
    <w:rsid w:val="00FF50B2"/>
    <w:rsid w:val="00FF5ED2"/>
    <w:rsid w:val="00FF7527"/>
    <w:rsid w:val="00FF770D"/>
    <w:rsid w:val="00FF7A69"/>
    <w:rsid w:val="1AA96337"/>
    <w:rsid w:val="3CE719D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AC93"/>
  <w15:docId w15:val="{387B4E97-F54B-4DE6-8D53-7E2FFA7F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rPr>
  </w:style>
  <w:style w:type="paragraph" w:styleId="BodyText">
    <w:name w:val="Body Text"/>
    <w:basedOn w:val="Normal"/>
    <w:link w:val="BodyTextChar"/>
    <w:pPr>
      <w:jc w:val="both"/>
    </w:pPr>
    <w:rPr>
      <w:sz w:val="24"/>
      <w:lang w:eastAsia="en-US"/>
    </w:rPr>
  </w:style>
  <w:style w:type="character" w:styleId="Emphasis">
    <w:name w:val="Emphasis"/>
    <w:basedOn w:val="DefaultParagraphFont"/>
    <w:qFormat/>
    <w:rPr>
      <w:i/>
      <w:i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Strong">
    <w:name w:val="Strong"/>
    <w:basedOn w:val="DefaultParagraphFont"/>
    <w:uiPriority w:val="22"/>
    <w:qFormat/>
    <w:rPr>
      <w:b/>
      <w:bCs/>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Title">
    <w:name w:val="Title"/>
    <w:basedOn w:val="Normal1"/>
    <w:next w:val="Normal1"/>
    <w:pPr>
      <w:keepNext/>
      <w:keepLines/>
      <w:spacing w:before="480" w:after="120"/>
      <w:contextualSpacing/>
    </w:pPr>
    <w:rPr>
      <w:b/>
      <w:sz w:val="72"/>
    </w:rPr>
  </w:style>
  <w:style w:type="paragraph" w:customStyle="1" w:styleId="t-9-8">
    <w:name w:val="t-9-8"/>
    <w:basedOn w:val="Normal"/>
    <w:pPr>
      <w:spacing w:before="100" w:beforeAutospacing="1" w:after="100" w:afterAutospacing="1"/>
    </w:pPr>
    <w:rPr>
      <w:color w:val="auto"/>
      <w:sz w:val="24"/>
      <w:szCs w:val="24"/>
    </w:rPr>
  </w:style>
  <w:style w:type="character" w:customStyle="1" w:styleId="BodyTextChar">
    <w:name w:val="Body Text Char"/>
    <w:link w:val="BodyText"/>
    <w:locked/>
    <w:rPr>
      <w:sz w:val="24"/>
      <w:lang w:eastAsia="en-US"/>
    </w:rPr>
  </w:style>
  <w:style w:type="character" w:customStyle="1" w:styleId="BodyTextChar1">
    <w:name w:val="Body Text Char1"/>
    <w:basedOn w:val="DefaultParagraphFont"/>
    <w:uiPriority w:val="99"/>
    <w:semiHidden/>
  </w:style>
  <w:style w:type="paragraph" w:customStyle="1" w:styleId="box453337">
    <w:name w:val="box_453337"/>
    <w:basedOn w:val="Normal"/>
    <w:pPr>
      <w:spacing w:before="100" w:beforeAutospacing="1" w:after="100" w:afterAutospacing="1"/>
    </w:pPr>
    <w:rPr>
      <w:color w:val="auto"/>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box462117">
    <w:name w:val="box_462117"/>
    <w:basedOn w:val="Normal"/>
    <w:pPr>
      <w:spacing w:before="100" w:beforeAutospacing="1" w:after="100" w:afterAutospacing="1"/>
    </w:pPr>
    <w:rPr>
      <w:color w:val="auto"/>
      <w:sz w:val="24"/>
      <w:szCs w:val="24"/>
    </w:rPr>
  </w:style>
  <w:style w:type="paragraph" w:customStyle="1" w:styleId="box475750">
    <w:name w:val="box_475750"/>
    <w:basedOn w:val="Normal"/>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12E8A-0167-41BE-BB5D-EDB5EA16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37</Pages>
  <Words>14039</Words>
  <Characters>80026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statutskole2012.doc.docx</vt:lpstr>
    </vt:vector>
  </TitlesOfParts>
  <Company/>
  <LinksUpToDate>false</LinksUpToDate>
  <CharactersWithSpaces>93878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96</cp:revision>
  <cp:lastPrinted>2024-03-06T10:26:00Z</cp:lastPrinted>
  <dcterms:created xsi:type="dcterms:W3CDTF">2024-02-19T06:42:00Z</dcterms:created>
  <dcterms:modified xsi:type="dcterms:W3CDTF">2024-04-09T08:17:00Z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4529344886414F5684A41B799D3E6F8B_12</vt:lpwstr>
  </property>
</Properties>
</file>